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D5F55" w14:textId="696830AC" w:rsidR="00280A28" w:rsidRPr="00AC688D" w:rsidRDefault="00280A28" w:rsidP="00280A28">
      <w:pPr>
        <w:jc w:val="center"/>
        <w:rPr>
          <w:sz w:val="28"/>
          <w:szCs w:val="28"/>
          <w:lang w:eastAsia="ru-RU"/>
        </w:rPr>
      </w:pPr>
      <w:bookmarkStart w:id="0" w:name="_Hlk83435743"/>
      <w:commentRangeStart w:id="1"/>
    </w:p>
    <w:p w14:paraId="2B5F094F" w14:textId="77777777" w:rsidR="00280A28" w:rsidRPr="00AC688D" w:rsidRDefault="00280A28" w:rsidP="00280A28">
      <w:pPr>
        <w:jc w:val="center"/>
        <w:rPr>
          <w:sz w:val="28"/>
          <w:szCs w:val="28"/>
          <w:lang w:eastAsia="ru-RU"/>
        </w:rPr>
      </w:pPr>
      <w:r w:rsidRPr="00AC688D">
        <w:rPr>
          <w:sz w:val="28"/>
          <w:szCs w:val="28"/>
          <w:lang w:eastAsia="ru-RU"/>
        </w:rPr>
        <w:t>МИНПРОСВЕЩЕНИЯ РОССИИ</w:t>
      </w:r>
      <w:commentRangeEnd w:id="1"/>
      <w:r w:rsidRPr="00AC688D">
        <w:rPr>
          <w:sz w:val="16"/>
          <w:szCs w:val="16"/>
        </w:rPr>
        <w:commentReference w:id="1"/>
      </w:r>
    </w:p>
    <w:p w14:paraId="77F4F5D6" w14:textId="77777777" w:rsidR="00280A28" w:rsidRPr="007D32DC" w:rsidRDefault="00280A28" w:rsidP="00280A28">
      <w:pPr>
        <w:contextualSpacing/>
        <w:jc w:val="center"/>
        <w:rPr>
          <w:sz w:val="28"/>
          <w:szCs w:val="28"/>
        </w:rPr>
      </w:pPr>
    </w:p>
    <w:p w14:paraId="0B88004A" w14:textId="77777777" w:rsidR="00280A28" w:rsidRPr="007D32DC" w:rsidRDefault="00280A28" w:rsidP="00280A28">
      <w:pPr>
        <w:contextualSpacing/>
        <w:jc w:val="center"/>
        <w:rPr>
          <w:bCs/>
          <w:sz w:val="28"/>
          <w:szCs w:val="28"/>
        </w:rPr>
      </w:pPr>
      <w:r w:rsidRPr="007D32DC"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7B7FDFEF" w14:textId="77777777" w:rsidR="00280A28" w:rsidRPr="007D32DC" w:rsidRDefault="00280A28" w:rsidP="00280A28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14:paraId="73BED7D8" w14:textId="77777777" w:rsidR="00280A28" w:rsidRPr="007D32DC" w:rsidRDefault="00280A28" w:rsidP="00280A28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 xml:space="preserve">имени Козьмы Минина» </w:t>
      </w:r>
    </w:p>
    <w:p w14:paraId="7B6B7BC4" w14:textId="77777777" w:rsidR="00280A28" w:rsidRPr="007D32DC" w:rsidRDefault="00280A28" w:rsidP="00280A28">
      <w:pPr>
        <w:contextualSpacing/>
        <w:jc w:val="center"/>
        <w:rPr>
          <w:sz w:val="28"/>
          <w:szCs w:val="28"/>
        </w:rPr>
      </w:pPr>
    </w:p>
    <w:p w14:paraId="6578099C" w14:textId="77777777" w:rsidR="00280A28" w:rsidRPr="007D32DC" w:rsidRDefault="00280A28" w:rsidP="00280A28">
      <w:pPr>
        <w:contextualSpacing/>
        <w:jc w:val="center"/>
        <w:rPr>
          <w:i/>
          <w:sz w:val="28"/>
          <w:szCs w:val="28"/>
        </w:rPr>
      </w:pPr>
      <w:r>
        <w:rPr>
          <w:sz w:val="28"/>
          <w:szCs w:val="28"/>
        </w:rPr>
        <w:t>Ф</w:t>
      </w:r>
      <w:r w:rsidRPr="007D32DC">
        <w:rPr>
          <w:sz w:val="28"/>
          <w:szCs w:val="28"/>
        </w:rPr>
        <w:t>акультет</w:t>
      </w:r>
      <w:r>
        <w:rPr>
          <w:sz w:val="28"/>
          <w:szCs w:val="28"/>
        </w:rPr>
        <w:t xml:space="preserve"> гуманитарных наук</w:t>
      </w:r>
    </w:p>
    <w:p w14:paraId="491585CE" w14:textId="77777777" w:rsidR="00280A28" w:rsidRPr="007D32DC" w:rsidRDefault="00280A28" w:rsidP="00280A28">
      <w:pPr>
        <w:contextualSpacing/>
        <w:jc w:val="center"/>
        <w:rPr>
          <w:sz w:val="28"/>
          <w:szCs w:val="28"/>
        </w:rPr>
      </w:pPr>
    </w:p>
    <w:p w14:paraId="59BB0B66" w14:textId="77777777" w:rsidR="00280A28" w:rsidRPr="007D32DC" w:rsidRDefault="00280A28" w:rsidP="00280A28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 xml:space="preserve">Кафедра </w:t>
      </w:r>
      <w:r>
        <w:rPr>
          <w:sz w:val="28"/>
          <w:szCs w:val="28"/>
        </w:rPr>
        <w:t>русской и зарубежной филологии</w:t>
      </w:r>
    </w:p>
    <w:p w14:paraId="77B1208B" w14:textId="77777777" w:rsidR="00280A28" w:rsidRPr="007D32DC" w:rsidRDefault="00280A28" w:rsidP="00280A28">
      <w:pPr>
        <w:contextualSpacing/>
        <w:rPr>
          <w:sz w:val="28"/>
          <w:szCs w:val="28"/>
        </w:rPr>
      </w:pPr>
    </w:p>
    <w:p w14:paraId="613A6230" w14:textId="77777777" w:rsidR="00280A28" w:rsidRPr="006D3369" w:rsidRDefault="00280A28" w:rsidP="00280A28">
      <w:pPr>
        <w:ind w:left="4820"/>
        <w:contextualSpacing/>
      </w:pPr>
      <w:r w:rsidRPr="006D3369">
        <w:t xml:space="preserve">УТВЕРЖДЕНО </w:t>
      </w:r>
    </w:p>
    <w:p w14:paraId="17D5C8A5" w14:textId="77777777" w:rsidR="00280A28" w:rsidRPr="006D3369" w:rsidRDefault="00280A28" w:rsidP="00280A28">
      <w:pPr>
        <w:ind w:left="4820"/>
        <w:contextualSpacing/>
      </w:pPr>
      <w:r w:rsidRPr="006D3369">
        <w:t xml:space="preserve">Решением Ученого совета </w:t>
      </w:r>
    </w:p>
    <w:p w14:paraId="7F7F296B" w14:textId="62005A9A" w:rsidR="00280A28" w:rsidRPr="006D3369" w:rsidRDefault="00280A28" w:rsidP="00280A28">
      <w:pPr>
        <w:ind w:left="4820"/>
        <w:contextualSpacing/>
      </w:pPr>
      <w:r w:rsidRPr="006D3369">
        <w:t>Протокол №</w:t>
      </w:r>
      <w:r w:rsidR="005D2E20">
        <w:t>6</w:t>
      </w:r>
      <w:r w:rsidRPr="006D3369">
        <w:t xml:space="preserve">                                                   </w:t>
      </w:r>
      <w:r>
        <w:t xml:space="preserve">                              </w:t>
      </w:r>
      <w:r w:rsidRPr="006D3369">
        <w:t xml:space="preserve">                                         </w:t>
      </w:r>
    </w:p>
    <w:p w14:paraId="4C64F903" w14:textId="76ECE389" w:rsidR="00280A28" w:rsidRPr="006D3369" w:rsidRDefault="00280A28" w:rsidP="00280A28">
      <w:pPr>
        <w:ind w:left="4820"/>
        <w:contextualSpacing/>
      </w:pPr>
      <w:commentRangeStart w:id="2"/>
      <w:r w:rsidRPr="006D3369">
        <w:t>«</w:t>
      </w:r>
      <w:r w:rsidR="005D2E20">
        <w:t>25</w:t>
      </w:r>
      <w:r w:rsidRPr="006D3369">
        <w:t xml:space="preserve">» </w:t>
      </w:r>
      <w:r w:rsidR="005D2E20">
        <w:t xml:space="preserve">февраля  </w:t>
      </w:r>
      <w:r w:rsidRPr="006D3369">
        <w:t>20</w:t>
      </w:r>
      <w:r>
        <w:t>21</w:t>
      </w:r>
      <w:r w:rsidRPr="006D3369">
        <w:t xml:space="preserve"> г.</w:t>
      </w:r>
      <w:commentRangeEnd w:id="2"/>
      <w:r>
        <w:rPr>
          <w:rStyle w:val="ab"/>
        </w:rPr>
        <w:commentReference w:id="2"/>
      </w:r>
    </w:p>
    <w:p w14:paraId="58B1CDC4" w14:textId="77777777" w:rsidR="00280A28" w:rsidRPr="006D3369" w:rsidRDefault="00280A28" w:rsidP="00280A28">
      <w:pPr>
        <w:autoSpaceDE w:val="0"/>
        <w:autoSpaceDN w:val="0"/>
        <w:adjustRightInd w:val="0"/>
        <w:ind w:left="4820"/>
        <w:contextualSpacing/>
      </w:pPr>
    </w:p>
    <w:p w14:paraId="382FC4B3" w14:textId="77777777" w:rsidR="00280A28" w:rsidRDefault="00280A28" w:rsidP="00280A28">
      <w:pPr>
        <w:ind w:left="4820"/>
        <w:contextualSpacing/>
      </w:pPr>
    </w:p>
    <w:p w14:paraId="1B99E178" w14:textId="77777777" w:rsidR="00280A28" w:rsidRDefault="00280A28" w:rsidP="00280A28">
      <w:pPr>
        <w:ind w:left="4820"/>
        <w:contextualSpacing/>
      </w:pPr>
    </w:p>
    <w:p w14:paraId="796B7548" w14:textId="77777777" w:rsidR="00280A28" w:rsidRDefault="00280A28" w:rsidP="00280A28">
      <w:pPr>
        <w:ind w:left="4820"/>
        <w:contextualSpacing/>
      </w:pPr>
    </w:p>
    <w:p w14:paraId="2A7F504E" w14:textId="77777777" w:rsidR="00280A28" w:rsidRPr="006D3369" w:rsidRDefault="00280A28" w:rsidP="00280A28">
      <w:pPr>
        <w:contextualSpacing/>
      </w:pPr>
    </w:p>
    <w:p w14:paraId="713891A1" w14:textId="77777777" w:rsidR="00280A28" w:rsidRDefault="00280A28" w:rsidP="00280A28">
      <w:pPr>
        <w:contextualSpacing/>
        <w:rPr>
          <w:sz w:val="28"/>
          <w:szCs w:val="28"/>
        </w:rPr>
      </w:pPr>
    </w:p>
    <w:p w14:paraId="2237D0C4" w14:textId="1383D5D5" w:rsidR="00280A28" w:rsidRPr="007D32DC" w:rsidRDefault="00280A28" w:rsidP="00280A28">
      <w:pPr>
        <w:contextualSpacing/>
        <w:jc w:val="center"/>
        <w:rPr>
          <w:b/>
          <w:sz w:val="28"/>
          <w:szCs w:val="28"/>
        </w:rPr>
      </w:pPr>
      <w:r w:rsidRPr="007D32DC">
        <w:rPr>
          <w:b/>
          <w:sz w:val="28"/>
          <w:szCs w:val="28"/>
        </w:rPr>
        <w:t>ПРОГРАММА УЧЕБНОЙ ПРАКТИКИ</w:t>
      </w:r>
    </w:p>
    <w:p w14:paraId="5250ABAB" w14:textId="77777777" w:rsidR="00280A28" w:rsidRPr="007D32DC" w:rsidRDefault="00280A28" w:rsidP="00280A28">
      <w:pPr>
        <w:contextualSpacing/>
        <w:jc w:val="center"/>
        <w:rPr>
          <w:b/>
          <w:sz w:val="20"/>
          <w:szCs w:val="20"/>
        </w:rPr>
      </w:pPr>
      <w:r w:rsidRPr="007D32DC">
        <w:rPr>
          <w:i/>
          <w:sz w:val="20"/>
          <w:szCs w:val="20"/>
        </w:rPr>
        <w:t xml:space="preserve"> </w:t>
      </w:r>
      <w:r w:rsidRPr="007D32DC">
        <w:rPr>
          <w:b/>
          <w:sz w:val="20"/>
          <w:szCs w:val="20"/>
        </w:rPr>
        <w:t xml:space="preserve"> </w:t>
      </w:r>
    </w:p>
    <w:p w14:paraId="7BD6AF5C" w14:textId="77777777" w:rsidR="00280A28" w:rsidRPr="007D32DC" w:rsidRDefault="00280A28" w:rsidP="00280A28">
      <w:pPr>
        <w:contextualSpacing/>
        <w:rPr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280A28" w:rsidRPr="007D32DC" w14:paraId="5DC4F4FA" w14:textId="77777777" w:rsidTr="00F544E7">
        <w:trPr>
          <w:trHeight w:val="303"/>
          <w:jc w:val="center"/>
        </w:trPr>
        <w:tc>
          <w:tcPr>
            <w:tcW w:w="3144" w:type="dxa"/>
            <w:vAlign w:val="center"/>
          </w:tcPr>
          <w:p w14:paraId="7612605E" w14:textId="77777777" w:rsidR="00280A28" w:rsidRPr="007D32DC" w:rsidRDefault="00280A28" w:rsidP="00F544E7">
            <w:pPr>
              <w:contextualSpacing/>
              <w:rPr>
                <w:b/>
              </w:rPr>
            </w:pPr>
            <w:r w:rsidRPr="007D32DC">
              <w:rPr>
                <w:b/>
              </w:rPr>
              <w:t>Направление подготовки (специальность)</w:t>
            </w:r>
          </w:p>
        </w:tc>
        <w:tc>
          <w:tcPr>
            <w:tcW w:w="6253" w:type="dxa"/>
            <w:vAlign w:val="center"/>
          </w:tcPr>
          <w:p w14:paraId="3A07F168" w14:textId="77777777" w:rsidR="00280A28" w:rsidRPr="007D32DC" w:rsidRDefault="00280A28" w:rsidP="00F544E7">
            <w:pPr>
              <w:contextualSpacing/>
            </w:pPr>
            <w:r>
              <w:t>44.04.01. Педагогическое образование</w:t>
            </w:r>
          </w:p>
        </w:tc>
      </w:tr>
      <w:tr w:rsidR="00280A28" w:rsidRPr="007D32DC" w14:paraId="099317DF" w14:textId="77777777" w:rsidTr="00F544E7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14:paraId="67F6FE9F" w14:textId="77777777" w:rsidR="00280A28" w:rsidRPr="007D32DC" w:rsidRDefault="00280A28" w:rsidP="00F544E7">
            <w:pPr>
              <w:ind w:firstLine="6521"/>
              <w:contextualSpacing/>
              <w:rPr>
                <w:b/>
                <w:bCs/>
              </w:rPr>
            </w:pPr>
          </w:p>
        </w:tc>
      </w:tr>
      <w:tr w:rsidR="00280A28" w:rsidRPr="007D32DC" w14:paraId="1091EFD3" w14:textId="77777777" w:rsidTr="00F544E7">
        <w:trPr>
          <w:trHeight w:val="292"/>
          <w:jc w:val="center"/>
        </w:trPr>
        <w:tc>
          <w:tcPr>
            <w:tcW w:w="3144" w:type="dxa"/>
            <w:vAlign w:val="center"/>
          </w:tcPr>
          <w:p w14:paraId="6B076E05" w14:textId="77777777" w:rsidR="00280A28" w:rsidRPr="007D32DC" w:rsidRDefault="00280A28" w:rsidP="00F544E7">
            <w:pPr>
              <w:contextualSpacing/>
              <w:rPr>
                <w:b/>
              </w:rPr>
            </w:pPr>
            <w:r w:rsidRPr="007D32DC">
              <w:rPr>
                <w:b/>
              </w:rPr>
              <w:t>Профиль подготовки (специализация)</w:t>
            </w:r>
          </w:p>
        </w:tc>
        <w:tc>
          <w:tcPr>
            <w:tcW w:w="6253" w:type="dxa"/>
            <w:vAlign w:val="center"/>
          </w:tcPr>
          <w:p w14:paraId="1714B5DF" w14:textId="77777777" w:rsidR="00280A28" w:rsidRPr="00FF4026" w:rsidRDefault="00280A28" w:rsidP="00F544E7">
            <w:pPr>
              <w:contextualSpacing/>
              <w:rPr>
                <w:bCs/>
              </w:rPr>
            </w:pPr>
            <w:r w:rsidRPr="00FF4026">
              <w:rPr>
                <w:bCs/>
              </w:rPr>
              <w:t>«Современные стратегии литературного образования»</w:t>
            </w:r>
          </w:p>
        </w:tc>
      </w:tr>
      <w:tr w:rsidR="00280A28" w:rsidRPr="007D32DC" w14:paraId="7EA38D3E" w14:textId="77777777" w:rsidTr="00F544E7">
        <w:trPr>
          <w:trHeight w:val="292"/>
          <w:jc w:val="center"/>
        </w:trPr>
        <w:tc>
          <w:tcPr>
            <w:tcW w:w="3144" w:type="dxa"/>
            <w:vAlign w:val="center"/>
          </w:tcPr>
          <w:p w14:paraId="49AA33E4" w14:textId="77777777" w:rsidR="00280A28" w:rsidRPr="007D32DC" w:rsidRDefault="00280A28" w:rsidP="00F544E7">
            <w:pPr>
              <w:contextualSpacing/>
              <w:rPr>
                <w:b/>
              </w:rPr>
            </w:pPr>
          </w:p>
        </w:tc>
        <w:tc>
          <w:tcPr>
            <w:tcW w:w="6253" w:type="dxa"/>
            <w:vAlign w:val="center"/>
          </w:tcPr>
          <w:p w14:paraId="21957B2F" w14:textId="77777777" w:rsidR="00280A28" w:rsidRPr="007D32DC" w:rsidRDefault="00280A28" w:rsidP="00F544E7">
            <w:pPr>
              <w:contextualSpacing/>
              <w:rPr>
                <w:b/>
              </w:rPr>
            </w:pPr>
          </w:p>
        </w:tc>
      </w:tr>
      <w:tr w:rsidR="00280A28" w:rsidRPr="007D32DC" w14:paraId="5746ECFE" w14:textId="77777777" w:rsidTr="00F544E7">
        <w:trPr>
          <w:trHeight w:val="623"/>
          <w:jc w:val="center"/>
        </w:trPr>
        <w:tc>
          <w:tcPr>
            <w:tcW w:w="3144" w:type="dxa"/>
            <w:vAlign w:val="center"/>
          </w:tcPr>
          <w:p w14:paraId="636E7530" w14:textId="77777777" w:rsidR="00280A28" w:rsidRPr="007D32DC" w:rsidRDefault="00280A28" w:rsidP="00F544E7">
            <w:pPr>
              <w:contextualSpacing/>
              <w:rPr>
                <w:b/>
              </w:rPr>
            </w:pPr>
            <w:r w:rsidRPr="007D32DC">
              <w:rPr>
                <w:b/>
                <w:bCs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14:paraId="1F92A169" w14:textId="77777777" w:rsidR="00280A28" w:rsidRPr="00FF4026" w:rsidRDefault="00280A28" w:rsidP="00F544E7">
            <w:pPr>
              <w:contextualSpacing/>
              <w:rPr>
                <w:bCs/>
              </w:rPr>
            </w:pPr>
            <w:r w:rsidRPr="00FF4026">
              <w:rPr>
                <w:bCs/>
              </w:rPr>
              <w:t>Магистр</w:t>
            </w:r>
          </w:p>
        </w:tc>
      </w:tr>
      <w:tr w:rsidR="00280A28" w:rsidRPr="007D32DC" w14:paraId="7EF6A3B7" w14:textId="77777777" w:rsidTr="00F544E7">
        <w:trPr>
          <w:trHeight w:val="209"/>
          <w:jc w:val="center"/>
        </w:trPr>
        <w:tc>
          <w:tcPr>
            <w:tcW w:w="3144" w:type="dxa"/>
            <w:vAlign w:val="center"/>
          </w:tcPr>
          <w:p w14:paraId="56FEC0C9" w14:textId="77777777" w:rsidR="00280A28" w:rsidRPr="007D32DC" w:rsidRDefault="00280A28" w:rsidP="00F544E7">
            <w:pPr>
              <w:contextualSpacing/>
            </w:pPr>
          </w:p>
        </w:tc>
        <w:tc>
          <w:tcPr>
            <w:tcW w:w="6253" w:type="dxa"/>
          </w:tcPr>
          <w:p w14:paraId="0636CA2C" w14:textId="77777777" w:rsidR="00280A28" w:rsidRPr="007D32DC" w:rsidRDefault="00280A28" w:rsidP="00F544E7">
            <w:pPr>
              <w:contextualSpacing/>
              <w:jc w:val="center"/>
            </w:pPr>
          </w:p>
        </w:tc>
      </w:tr>
      <w:tr w:rsidR="00280A28" w:rsidRPr="007D32DC" w14:paraId="5C04148B" w14:textId="77777777" w:rsidTr="00F544E7">
        <w:trPr>
          <w:trHeight w:val="428"/>
          <w:jc w:val="center"/>
        </w:trPr>
        <w:tc>
          <w:tcPr>
            <w:tcW w:w="3144" w:type="dxa"/>
            <w:vAlign w:val="center"/>
          </w:tcPr>
          <w:p w14:paraId="56F3AA5A" w14:textId="77777777" w:rsidR="00280A28" w:rsidRPr="007D32DC" w:rsidRDefault="00280A28" w:rsidP="00F544E7">
            <w:pPr>
              <w:tabs>
                <w:tab w:val="right" w:leader="underscore" w:pos="9639"/>
              </w:tabs>
              <w:contextualSpacing/>
            </w:pPr>
            <w:r w:rsidRPr="007D32DC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14:paraId="5CDB16BC" w14:textId="77777777" w:rsidR="00280A28" w:rsidRPr="007D32DC" w:rsidRDefault="00280A28" w:rsidP="00F544E7">
            <w:pPr>
              <w:tabs>
                <w:tab w:val="right" w:leader="underscore" w:pos="9639"/>
              </w:tabs>
              <w:contextualSpacing/>
            </w:pPr>
            <w:r>
              <w:t>Очная</w:t>
            </w:r>
          </w:p>
        </w:tc>
      </w:tr>
      <w:tr w:rsidR="00280A28" w:rsidRPr="007D32DC" w14:paraId="249E44B1" w14:textId="77777777" w:rsidTr="00F544E7">
        <w:trPr>
          <w:trHeight w:val="170"/>
          <w:jc w:val="center"/>
        </w:trPr>
        <w:tc>
          <w:tcPr>
            <w:tcW w:w="3144" w:type="dxa"/>
            <w:vAlign w:val="center"/>
          </w:tcPr>
          <w:p w14:paraId="23950811" w14:textId="77777777" w:rsidR="00280A28" w:rsidRPr="007D32DC" w:rsidRDefault="00280A28" w:rsidP="00F544E7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14:paraId="27633969" w14:textId="77777777" w:rsidR="00280A28" w:rsidRPr="007D32DC" w:rsidRDefault="00280A28" w:rsidP="00F544E7">
            <w:pPr>
              <w:ind w:left="30"/>
              <w:contextualSpacing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280A28" w:rsidRPr="007D32DC" w14:paraId="4083417D" w14:textId="77777777" w:rsidTr="00F544E7">
        <w:trPr>
          <w:trHeight w:val="170"/>
          <w:jc w:val="center"/>
        </w:trPr>
        <w:tc>
          <w:tcPr>
            <w:tcW w:w="3144" w:type="dxa"/>
            <w:vAlign w:val="center"/>
          </w:tcPr>
          <w:p w14:paraId="66BE0214" w14:textId="77777777" w:rsidR="00280A28" w:rsidRPr="00A50CE4" w:rsidRDefault="00280A28" w:rsidP="00F544E7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 w:rsidRPr="00A50CE4">
              <w:rPr>
                <w:b/>
                <w:bCs/>
              </w:rPr>
              <w:t>Тип практики</w:t>
            </w:r>
            <w:r>
              <w:rPr>
                <w:b/>
                <w:bCs/>
              </w:rPr>
              <w:t xml:space="preserve">   </w:t>
            </w:r>
          </w:p>
        </w:tc>
        <w:tc>
          <w:tcPr>
            <w:tcW w:w="6253" w:type="dxa"/>
            <w:vAlign w:val="center"/>
          </w:tcPr>
          <w:p w14:paraId="2262B9EB" w14:textId="77EA5E6C" w:rsidR="00280A28" w:rsidRPr="00A50CE4" w:rsidRDefault="00280A28" w:rsidP="00F544E7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>
              <w:rPr>
                <w:bCs/>
              </w:rPr>
              <w:t>учебная (научно-исследовательская работа)</w:t>
            </w:r>
          </w:p>
        </w:tc>
      </w:tr>
      <w:tr w:rsidR="00280A28" w:rsidRPr="007D32DC" w14:paraId="3E520DE2" w14:textId="77777777" w:rsidTr="00F544E7">
        <w:trPr>
          <w:trHeight w:val="170"/>
          <w:jc w:val="center"/>
        </w:trPr>
        <w:tc>
          <w:tcPr>
            <w:tcW w:w="3144" w:type="dxa"/>
            <w:vAlign w:val="center"/>
          </w:tcPr>
          <w:p w14:paraId="06743F71" w14:textId="77777777" w:rsidR="00280A28" w:rsidRPr="00A50CE4" w:rsidRDefault="00280A28" w:rsidP="00F544E7">
            <w:pPr>
              <w:tabs>
                <w:tab w:val="right" w:leader="underscore" w:pos="9639"/>
              </w:tabs>
              <w:contextualSpacing/>
              <w:rPr>
                <w:b/>
                <w:bCs/>
                <w:i/>
              </w:rPr>
            </w:pPr>
          </w:p>
        </w:tc>
        <w:tc>
          <w:tcPr>
            <w:tcW w:w="6253" w:type="dxa"/>
            <w:vAlign w:val="center"/>
          </w:tcPr>
          <w:p w14:paraId="34B27C29" w14:textId="77777777" w:rsidR="00280A28" w:rsidRPr="00A50CE4" w:rsidRDefault="00280A28" w:rsidP="00F544E7">
            <w:pPr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14:paraId="6CEB5A89" w14:textId="77777777" w:rsidR="00280A28" w:rsidRPr="007D32DC" w:rsidRDefault="00280A28" w:rsidP="00280A28">
      <w:pPr>
        <w:contextualSpacing/>
        <w:rPr>
          <w:b/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280A28" w:rsidRPr="007D32DC" w14:paraId="02EEAB60" w14:textId="77777777" w:rsidTr="00F544E7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BFD25E5" w14:textId="77777777" w:rsidR="00280A28" w:rsidRPr="007D32DC" w:rsidRDefault="00280A28" w:rsidP="00F544E7">
            <w:pPr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9A379DD" w14:textId="77777777" w:rsidR="00280A28" w:rsidRPr="007D32DC" w:rsidRDefault="00280A28" w:rsidP="00F544E7">
            <w:pPr>
              <w:ind w:firstLine="12"/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 xml:space="preserve">Трудоемкость  </w:t>
            </w:r>
            <w:proofErr w:type="spellStart"/>
            <w:r w:rsidRPr="007D32DC">
              <w:rPr>
                <w:b/>
              </w:rPr>
              <w:t>з.е</w:t>
            </w:r>
            <w:proofErr w:type="spellEnd"/>
            <w:r w:rsidRPr="007D32DC">
              <w:rPr>
                <w:b/>
              </w:rPr>
              <w:t>.</w:t>
            </w:r>
            <w:r w:rsidRPr="007D32DC">
              <w:rPr>
                <w:b/>
                <w:lang w:val="en-US"/>
              </w:rPr>
              <w:t>/</w:t>
            </w:r>
            <w:r w:rsidRPr="007D32DC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F86EB8C" w14:textId="77777777" w:rsidR="00280A28" w:rsidRPr="007D32DC" w:rsidRDefault="00280A28" w:rsidP="00F544E7">
            <w:pPr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>Форма промежуточной аттестации</w:t>
            </w:r>
          </w:p>
          <w:p w14:paraId="26075904" w14:textId="77777777" w:rsidR="00280A28" w:rsidRPr="007D32DC" w:rsidRDefault="00280A28" w:rsidP="00F544E7">
            <w:pPr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>(зачет/зачет с оценкой)</w:t>
            </w:r>
          </w:p>
        </w:tc>
      </w:tr>
      <w:tr w:rsidR="00280A28" w:rsidRPr="007D32DC" w14:paraId="53A9BCCB" w14:textId="77777777" w:rsidTr="00F544E7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3128D7" w14:textId="0B0F3BD5" w:rsidR="00280A28" w:rsidRPr="007D32DC" w:rsidRDefault="00280A28" w:rsidP="00280A28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2/1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DF884F8" w14:textId="13F879EE" w:rsidR="00280A28" w:rsidRPr="007D32DC" w:rsidRDefault="00280A28" w:rsidP="00F544E7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12/432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211E5CE" w14:textId="77777777" w:rsidR="00280A28" w:rsidRPr="007D32DC" w:rsidRDefault="00280A28" w:rsidP="00F544E7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Зачет с оценкой</w:t>
            </w:r>
          </w:p>
        </w:tc>
      </w:tr>
      <w:tr w:rsidR="00280A28" w:rsidRPr="007D32DC" w14:paraId="0CD8C1E9" w14:textId="77777777" w:rsidTr="00F544E7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1BC90FD" w14:textId="77777777" w:rsidR="00280A28" w:rsidRPr="007D32DC" w:rsidRDefault="00280A28" w:rsidP="00F544E7">
            <w:pPr>
              <w:ind w:firstLine="36"/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A12FA33" w14:textId="1FD11BEE" w:rsidR="00280A28" w:rsidRPr="007D32DC" w:rsidRDefault="00280A28" w:rsidP="00F544E7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12/432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5154A86" w14:textId="77777777" w:rsidR="00280A28" w:rsidRPr="007D32DC" w:rsidRDefault="00280A28" w:rsidP="00F544E7">
            <w:pPr>
              <w:contextualSpacing/>
              <w:jc w:val="center"/>
              <w:rPr>
                <w:b/>
              </w:rPr>
            </w:pPr>
          </w:p>
        </w:tc>
      </w:tr>
    </w:tbl>
    <w:p w14:paraId="7293C934" w14:textId="77777777" w:rsidR="00280A28" w:rsidRDefault="00280A28" w:rsidP="00280A28">
      <w:pPr>
        <w:contextualSpacing/>
        <w:jc w:val="center"/>
        <w:rPr>
          <w:sz w:val="28"/>
          <w:szCs w:val="28"/>
        </w:rPr>
      </w:pPr>
    </w:p>
    <w:p w14:paraId="2A9ACD9F" w14:textId="77777777" w:rsidR="00280A28" w:rsidRDefault="00280A28" w:rsidP="00280A28">
      <w:pPr>
        <w:contextualSpacing/>
        <w:jc w:val="center"/>
        <w:rPr>
          <w:sz w:val="28"/>
          <w:szCs w:val="28"/>
        </w:rPr>
      </w:pPr>
    </w:p>
    <w:p w14:paraId="0FCF1ED0" w14:textId="77777777" w:rsidR="00280A28" w:rsidRPr="007D32DC" w:rsidRDefault="00280A28" w:rsidP="00280A28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>г. Нижний Новгород</w:t>
      </w:r>
    </w:p>
    <w:p w14:paraId="17DDC112" w14:textId="77777777" w:rsidR="00280A28" w:rsidRPr="007D32DC" w:rsidRDefault="00280A28" w:rsidP="00280A28">
      <w:pPr>
        <w:contextualSpacing/>
        <w:jc w:val="center"/>
        <w:rPr>
          <w:sz w:val="28"/>
          <w:szCs w:val="28"/>
        </w:rPr>
      </w:pPr>
      <w:commentRangeStart w:id="3"/>
      <w:r w:rsidRPr="007D32DC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7D32DC">
        <w:rPr>
          <w:sz w:val="28"/>
          <w:szCs w:val="28"/>
        </w:rPr>
        <w:t xml:space="preserve"> г.</w:t>
      </w:r>
      <w:commentRangeEnd w:id="3"/>
      <w:r>
        <w:rPr>
          <w:rStyle w:val="ab"/>
        </w:rPr>
        <w:commentReference w:id="3"/>
      </w:r>
    </w:p>
    <w:p w14:paraId="2B154035" w14:textId="77777777" w:rsidR="00280A28" w:rsidRDefault="00280A28" w:rsidP="00280A28">
      <w:pPr>
        <w:jc w:val="both"/>
        <w:rPr>
          <w:sz w:val="28"/>
          <w:szCs w:val="28"/>
        </w:rPr>
      </w:pPr>
    </w:p>
    <w:p w14:paraId="46A1E396" w14:textId="77777777" w:rsidR="00280A28" w:rsidRDefault="00280A28" w:rsidP="00280A28">
      <w:pPr>
        <w:jc w:val="both"/>
        <w:rPr>
          <w:sz w:val="28"/>
          <w:szCs w:val="28"/>
        </w:rPr>
      </w:pPr>
    </w:p>
    <w:p w14:paraId="31448929" w14:textId="694CE95F" w:rsidR="00280A28" w:rsidRPr="007D32DC" w:rsidRDefault="00280A28" w:rsidP="00280A28">
      <w:pPr>
        <w:jc w:val="both"/>
        <w:rPr>
          <w:sz w:val="28"/>
          <w:szCs w:val="28"/>
        </w:rPr>
      </w:pPr>
      <w:r w:rsidRPr="007D32DC">
        <w:rPr>
          <w:sz w:val="28"/>
          <w:szCs w:val="28"/>
        </w:rPr>
        <w:t>Программа составлена на основе:</w:t>
      </w:r>
    </w:p>
    <w:p w14:paraId="2D4EB786" w14:textId="77777777" w:rsidR="00280A28" w:rsidRPr="007D32DC" w:rsidRDefault="00280A28" w:rsidP="00280A28">
      <w:pPr>
        <w:numPr>
          <w:ilvl w:val="0"/>
          <w:numId w:val="6"/>
        </w:numPr>
        <w:tabs>
          <w:tab w:val="num" w:pos="567"/>
          <w:tab w:val="num" w:pos="720"/>
          <w:tab w:val="left" w:pos="993"/>
        </w:tabs>
        <w:ind w:left="0" w:firstLine="709"/>
        <w:jc w:val="both"/>
        <w:rPr>
          <w:sz w:val="28"/>
          <w:szCs w:val="28"/>
        </w:rPr>
      </w:pPr>
      <w:r w:rsidRPr="007D32DC">
        <w:rPr>
          <w:sz w:val="28"/>
          <w:szCs w:val="28"/>
        </w:rPr>
        <w:t xml:space="preserve">Федерального государственного образовательного стандарта </w:t>
      </w:r>
      <w:proofErr w:type="gramStart"/>
      <w:r w:rsidRPr="007D32DC">
        <w:rPr>
          <w:sz w:val="28"/>
          <w:szCs w:val="28"/>
        </w:rPr>
        <w:t>высшего  образования</w:t>
      </w:r>
      <w:proofErr w:type="gramEnd"/>
      <w:r w:rsidRPr="007D32DC">
        <w:rPr>
          <w:sz w:val="28"/>
          <w:szCs w:val="28"/>
        </w:rPr>
        <w:t xml:space="preserve"> по направлению подготовки (специальности)</w:t>
      </w:r>
      <w:r>
        <w:rPr>
          <w:sz w:val="28"/>
          <w:szCs w:val="28"/>
        </w:rPr>
        <w:t xml:space="preserve"> 44.04.01. Педагогическое образование,</w:t>
      </w:r>
      <w:r w:rsidRPr="007D32DC">
        <w:rPr>
          <w:sz w:val="28"/>
          <w:szCs w:val="28"/>
        </w:rPr>
        <w:t xml:space="preserve"> утвержденного приказом Министерства образования и науки РФ от «</w:t>
      </w:r>
      <w:r>
        <w:rPr>
          <w:sz w:val="28"/>
          <w:szCs w:val="28"/>
        </w:rPr>
        <w:t>22</w:t>
      </w:r>
      <w:r w:rsidRPr="007D32DC">
        <w:rPr>
          <w:sz w:val="28"/>
          <w:szCs w:val="28"/>
        </w:rPr>
        <w:t>»</w:t>
      </w:r>
      <w:r>
        <w:rPr>
          <w:sz w:val="28"/>
          <w:szCs w:val="28"/>
        </w:rPr>
        <w:t xml:space="preserve">февраля </w:t>
      </w:r>
      <w:r w:rsidRPr="007D32DC">
        <w:rPr>
          <w:sz w:val="28"/>
          <w:szCs w:val="28"/>
        </w:rPr>
        <w:t xml:space="preserve"> 20</w:t>
      </w:r>
      <w:r>
        <w:rPr>
          <w:sz w:val="28"/>
          <w:szCs w:val="28"/>
        </w:rPr>
        <w:t>18</w:t>
      </w:r>
      <w:r w:rsidRPr="007D32DC">
        <w:rPr>
          <w:sz w:val="28"/>
          <w:szCs w:val="28"/>
        </w:rPr>
        <w:t>г., №</w:t>
      </w:r>
      <w:r>
        <w:rPr>
          <w:sz w:val="28"/>
          <w:szCs w:val="28"/>
        </w:rPr>
        <w:t>126</w:t>
      </w:r>
      <w:r w:rsidRPr="007D32DC">
        <w:rPr>
          <w:sz w:val="28"/>
          <w:szCs w:val="28"/>
        </w:rPr>
        <w:t>.</w:t>
      </w:r>
    </w:p>
    <w:p w14:paraId="4BFEDD38" w14:textId="29148C79" w:rsidR="00280A28" w:rsidRPr="00BA7E58" w:rsidRDefault="00280A28" w:rsidP="002345FD">
      <w:pPr>
        <w:numPr>
          <w:ilvl w:val="0"/>
          <w:numId w:val="6"/>
        </w:numPr>
        <w:tabs>
          <w:tab w:val="num" w:pos="567"/>
          <w:tab w:val="num" w:pos="720"/>
          <w:tab w:val="left" w:pos="993"/>
        </w:tabs>
        <w:ind w:left="0" w:firstLine="709"/>
        <w:jc w:val="both"/>
        <w:rPr>
          <w:sz w:val="28"/>
          <w:szCs w:val="28"/>
        </w:rPr>
      </w:pPr>
      <w:r w:rsidRPr="00E8209B">
        <w:rPr>
          <w:sz w:val="28"/>
          <w:szCs w:val="28"/>
        </w:rPr>
        <w:t xml:space="preserve">Учебного плана по направлению подготовки (специальности) 44.04.01 Педагогическое образование, профилю подготовки (специализации) «Современные стратегии литературного образования», утвержденного решением Ученого совета НГПУ им. </w:t>
      </w:r>
      <w:r w:rsidRPr="00BA7E58">
        <w:rPr>
          <w:sz w:val="28"/>
          <w:szCs w:val="28"/>
        </w:rPr>
        <w:t xml:space="preserve">К. Минина от </w:t>
      </w:r>
      <w:r w:rsidR="00E8209B" w:rsidRPr="00BA7E58">
        <w:rPr>
          <w:sz w:val="28"/>
          <w:szCs w:val="28"/>
        </w:rPr>
        <w:t>«30» августа 2021 г., протокол № 13.</w:t>
      </w:r>
    </w:p>
    <w:p w14:paraId="0B799E0A" w14:textId="77777777" w:rsidR="00280A28" w:rsidRPr="00BA7E58" w:rsidRDefault="00280A28" w:rsidP="00280A28">
      <w:pPr>
        <w:jc w:val="both"/>
        <w:rPr>
          <w:sz w:val="28"/>
          <w:szCs w:val="28"/>
        </w:rPr>
      </w:pPr>
    </w:p>
    <w:p w14:paraId="53B0A04D" w14:textId="77777777" w:rsidR="00280A28" w:rsidRPr="00BA7E58" w:rsidRDefault="00280A28" w:rsidP="00280A28">
      <w:pPr>
        <w:jc w:val="both"/>
        <w:rPr>
          <w:sz w:val="28"/>
          <w:szCs w:val="28"/>
        </w:rPr>
      </w:pPr>
    </w:p>
    <w:p w14:paraId="3A028C6E" w14:textId="77777777" w:rsidR="00280A28" w:rsidRPr="00BA7E58" w:rsidRDefault="00280A28" w:rsidP="00280A28">
      <w:pPr>
        <w:jc w:val="both"/>
        <w:rPr>
          <w:sz w:val="28"/>
          <w:szCs w:val="28"/>
        </w:rPr>
      </w:pPr>
    </w:p>
    <w:p w14:paraId="0ED2255D" w14:textId="77777777" w:rsidR="00280A28" w:rsidRPr="00BA7E58" w:rsidRDefault="00280A28" w:rsidP="00280A28">
      <w:pPr>
        <w:jc w:val="both"/>
        <w:rPr>
          <w:sz w:val="28"/>
          <w:szCs w:val="28"/>
        </w:rPr>
      </w:pPr>
    </w:p>
    <w:p w14:paraId="7A05A2BD" w14:textId="77777777" w:rsidR="004E7E13" w:rsidRPr="00BA7E58" w:rsidRDefault="00280A28" w:rsidP="004E7E13">
      <w:pPr>
        <w:ind w:firstLine="708"/>
        <w:jc w:val="both"/>
        <w:rPr>
          <w:sz w:val="28"/>
          <w:szCs w:val="28"/>
        </w:rPr>
      </w:pPr>
      <w:r w:rsidRPr="00BA7E58">
        <w:rPr>
          <w:sz w:val="28"/>
          <w:szCs w:val="28"/>
        </w:rPr>
        <w:t xml:space="preserve">Программа учебной (научно-исследовательская работа) практики принята на заседании кафедры </w:t>
      </w:r>
      <w:r w:rsidR="004E7E13" w:rsidRPr="00BA7E58">
        <w:rPr>
          <w:sz w:val="28"/>
          <w:szCs w:val="28"/>
        </w:rPr>
        <w:t xml:space="preserve">русской и зарубежной филологии,    </w:t>
      </w:r>
    </w:p>
    <w:p w14:paraId="454136D4" w14:textId="77777777" w:rsidR="004E7E13" w:rsidRPr="00BA7E58" w:rsidRDefault="004E7E13" w:rsidP="004E7E13">
      <w:pPr>
        <w:jc w:val="both"/>
        <w:rPr>
          <w:sz w:val="28"/>
          <w:szCs w:val="28"/>
        </w:rPr>
      </w:pPr>
      <w:r w:rsidRPr="00BA7E58">
        <w:rPr>
          <w:sz w:val="28"/>
          <w:szCs w:val="28"/>
        </w:rPr>
        <w:t xml:space="preserve">от </w:t>
      </w:r>
      <w:commentRangeStart w:id="4"/>
      <w:r w:rsidRPr="00BA7E58">
        <w:rPr>
          <w:sz w:val="28"/>
          <w:szCs w:val="28"/>
        </w:rPr>
        <w:t>«12» июня 2021г. протокол № 12.</w:t>
      </w:r>
      <w:commentRangeEnd w:id="4"/>
      <w:r w:rsidRPr="00BA7E58">
        <w:rPr>
          <w:rStyle w:val="ab"/>
          <w:rFonts w:ascii="Calibri" w:eastAsia="Calibri" w:hAnsi="Calibri"/>
          <w:lang w:eastAsia="en-US"/>
        </w:rPr>
        <w:commentReference w:id="4"/>
      </w:r>
    </w:p>
    <w:p w14:paraId="4EEC55FB" w14:textId="0BFD87EC" w:rsidR="00280A28" w:rsidRPr="00BA7E58" w:rsidRDefault="00280A28" w:rsidP="004E7E13">
      <w:pPr>
        <w:ind w:firstLine="708"/>
        <w:jc w:val="both"/>
        <w:rPr>
          <w:sz w:val="28"/>
          <w:szCs w:val="28"/>
        </w:rPr>
      </w:pPr>
    </w:p>
    <w:bookmarkEnd w:id="0"/>
    <w:p w14:paraId="2653D811" w14:textId="7398CC03" w:rsidR="00D21500" w:rsidRPr="00BA7E58" w:rsidRDefault="00D21500">
      <w:pPr>
        <w:jc w:val="both"/>
        <w:rPr>
          <w:b/>
          <w:sz w:val="28"/>
          <w:szCs w:val="28"/>
        </w:rPr>
      </w:pPr>
    </w:p>
    <w:p w14:paraId="47D781CE" w14:textId="319B9946" w:rsidR="00280A28" w:rsidRPr="00BA7E58" w:rsidRDefault="00280A28">
      <w:pPr>
        <w:jc w:val="both"/>
        <w:rPr>
          <w:b/>
          <w:sz w:val="28"/>
          <w:szCs w:val="28"/>
        </w:rPr>
      </w:pPr>
    </w:p>
    <w:p w14:paraId="3953D950" w14:textId="6298FBC7" w:rsidR="00280A28" w:rsidRPr="00280A28" w:rsidRDefault="00280A28">
      <w:pPr>
        <w:jc w:val="both"/>
        <w:rPr>
          <w:bCs/>
          <w:sz w:val="28"/>
          <w:szCs w:val="28"/>
        </w:rPr>
      </w:pPr>
      <w:r w:rsidRPr="00BA7E58">
        <w:rPr>
          <w:bCs/>
          <w:sz w:val="28"/>
          <w:szCs w:val="28"/>
        </w:rPr>
        <w:t>Разработчик: доктор филологических наук, профессор Ильченко Наталья Михайловна.</w:t>
      </w:r>
    </w:p>
    <w:p w14:paraId="21FFF8E1" w14:textId="73FBA5AE" w:rsidR="00280A28" w:rsidRDefault="00280A28">
      <w:pPr>
        <w:jc w:val="both"/>
        <w:rPr>
          <w:b/>
          <w:sz w:val="28"/>
          <w:szCs w:val="28"/>
        </w:rPr>
      </w:pPr>
    </w:p>
    <w:p w14:paraId="180FEB2A" w14:textId="35BD73EA" w:rsidR="00280A28" w:rsidRDefault="00280A28">
      <w:pPr>
        <w:jc w:val="both"/>
        <w:rPr>
          <w:b/>
          <w:sz w:val="28"/>
          <w:szCs w:val="28"/>
        </w:rPr>
      </w:pPr>
    </w:p>
    <w:p w14:paraId="4014A0B0" w14:textId="7265611E" w:rsidR="00280A28" w:rsidRDefault="00280A28">
      <w:pPr>
        <w:jc w:val="both"/>
        <w:rPr>
          <w:b/>
          <w:sz w:val="28"/>
          <w:szCs w:val="28"/>
        </w:rPr>
      </w:pPr>
    </w:p>
    <w:p w14:paraId="364BAC4B" w14:textId="101D7E68" w:rsidR="00280A28" w:rsidRDefault="00280A28">
      <w:pPr>
        <w:jc w:val="both"/>
        <w:rPr>
          <w:b/>
          <w:sz w:val="28"/>
          <w:szCs w:val="28"/>
        </w:rPr>
      </w:pPr>
    </w:p>
    <w:p w14:paraId="5687285B" w14:textId="77777777" w:rsidR="00280A28" w:rsidRDefault="00280A28">
      <w:pPr>
        <w:jc w:val="both"/>
        <w:rPr>
          <w:b/>
          <w:sz w:val="28"/>
          <w:szCs w:val="28"/>
        </w:rPr>
      </w:pPr>
    </w:p>
    <w:p w14:paraId="7685D310" w14:textId="77777777" w:rsidR="00280A28" w:rsidRDefault="00280A28">
      <w:pPr>
        <w:tabs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14:paraId="01752646" w14:textId="77777777" w:rsidR="00280A28" w:rsidRDefault="00280A28">
      <w:pPr>
        <w:tabs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14:paraId="5F210353" w14:textId="77777777" w:rsidR="00280A28" w:rsidRDefault="00280A28">
      <w:pPr>
        <w:tabs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14:paraId="03B7A8C2" w14:textId="77777777" w:rsidR="00280A28" w:rsidRDefault="00280A28">
      <w:pPr>
        <w:tabs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14:paraId="067DBF53" w14:textId="77777777" w:rsidR="00280A28" w:rsidRDefault="00280A28">
      <w:pPr>
        <w:tabs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14:paraId="200B2B15" w14:textId="77777777" w:rsidR="00280A28" w:rsidRDefault="00280A28">
      <w:pPr>
        <w:tabs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14:paraId="494CB5CC" w14:textId="77777777" w:rsidR="00280A28" w:rsidRDefault="00280A28">
      <w:pPr>
        <w:tabs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14:paraId="23CE6DCF" w14:textId="77777777" w:rsidR="00280A28" w:rsidRDefault="00280A28">
      <w:pPr>
        <w:tabs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14:paraId="4EB70214" w14:textId="77777777" w:rsidR="00280A28" w:rsidRDefault="00280A28">
      <w:pPr>
        <w:tabs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14:paraId="330ADAC8" w14:textId="77777777" w:rsidR="00280A28" w:rsidRDefault="00280A28">
      <w:pPr>
        <w:tabs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14:paraId="10ECB257" w14:textId="77777777" w:rsidR="00280A28" w:rsidRDefault="00280A28">
      <w:pPr>
        <w:tabs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14:paraId="1B4692FD" w14:textId="77777777" w:rsidR="00280A28" w:rsidRDefault="00280A28">
      <w:pPr>
        <w:tabs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14:paraId="711C3CDA" w14:textId="77777777" w:rsidR="00280A28" w:rsidRDefault="00280A28">
      <w:pPr>
        <w:tabs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14:paraId="2A89F876" w14:textId="77777777" w:rsidR="00280A28" w:rsidRDefault="00280A28">
      <w:pPr>
        <w:tabs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14:paraId="479EB424" w14:textId="77777777" w:rsidR="00280A28" w:rsidRDefault="00280A28">
      <w:pPr>
        <w:tabs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14:paraId="59EB32E0" w14:textId="77777777" w:rsidR="00280A28" w:rsidRDefault="00280A28">
      <w:pPr>
        <w:tabs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14:paraId="6DA12B89" w14:textId="77777777" w:rsidR="00280A28" w:rsidRDefault="00280A28">
      <w:pPr>
        <w:tabs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14:paraId="7994C6EF" w14:textId="5B1006AD" w:rsidR="008D3C4F" w:rsidRDefault="00D21500">
      <w:pPr>
        <w:tabs>
          <w:tab w:val="left" w:pos="284"/>
          <w:tab w:val="right" w:leader="underscore" w:pos="9639"/>
        </w:tabs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1. Цели и задачи </w:t>
      </w:r>
      <w:r>
        <w:rPr>
          <w:b/>
          <w:sz w:val="28"/>
          <w:szCs w:val="28"/>
        </w:rPr>
        <w:t>научно-исследовательской работы (НИР)</w:t>
      </w:r>
    </w:p>
    <w:p w14:paraId="5BA0B8F5" w14:textId="77777777" w:rsidR="008D3C4F" w:rsidRDefault="00D215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НИР – формирование профессионального мышления в области проведения исследований, связанных </w:t>
      </w:r>
      <w:proofErr w:type="gramStart"/>
      <w:r>
        <w:rPr>
          <w:sz w:val="28"/>
          <w:szCs w:val="28"/>
        </w:rPr>
        <w:t>с  современными</w:t>
      </w:r>
      <w:proofErr w:type="gramEnd"/>
      <w:r>
        <w:rPr>
          <w:sz w:val="28"/>
          <w:szCs w:val="28"/>
        </w:rPr>
        <w:t xml:space="preserve"> стратегиями литературного образования, закрепление навыков самостоятельной исследовательской работы в области филологии и  готовности к применению научных знаний в  профессиональной деятельности  преподавателя литературы;  развитие научно-исследовательских компетенций в условиях проектной  деятельности с использованием информационно-коммуникативных технологий.</w:t>
      </w:r>
    </w:p>
    <w:p w14:paraId="3FE46BD7" w14:textId="77777777" w:rsidR="008D3C4F" w:rsidRDefault="00D21500">
      <w:pPr>
        <w:ind w:firstLine="708"/>
        <w:rPr>
          <w:sz w:val="28"/>
          <w:szCs w:val="28"/>
        </w:rPr>
      </w:pPr>
      <w:r>
        <w:rPr>
          <w:sz w:val="28"/>
          <w:szCs w:val="28"/>
        </w:rPr>
        <w:t>Задачи НИР:</w:t>
      </w:r>
    </w:p>
    <w:p w14:paraId="3909F2F8" w14:textId="77777777" w:rsidR="008D3C4F" w:rsidRDefault="00D21500">
      <w:pPr>
        <w:pStyle w:val="aa"/>
        <w:numPr>
          <w:ilvl w:val="0"/>
          <w:numId w:val="2"/>
        </w:numPr>
        <w:tabs>
          <w:tab w:val="left" w:pos="1418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выбор методов и средств, разработка инструментария эмпирического исследования, сбор, обработка, анализ, оценка и интерпретация полученных результатов исследования;</w:t>
      </w:r>
    </w:p>
    <w:p w14:paraId="4DBAE218" w14:textId="77777777" w:rsidR="008D3C4F" w:rsidRDefault="00D21500">
      <w:pPr>
        <w:pStyle w:val="aa"/>
        <w:numPr>
          <w:ilvl w:val="0"/>
          <w:numId w:val="2"/>
        </w:numPr>
        <w:tabs>
          <w:tab w:val="left" w:pos="1418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разработка концепции научного исследования с применением современного научного аппарата в области литературоведения и методики преподавания литературы;</w:t>
      </w:r>
    </w:p>
    <w:p w14:paraId="15808FEF" w14:textId="77777777" w:rsidR="008D3C4F" w:rsidRDefault="00D21500">
      <w:pPr>
        <w:pStyle w:val="aa"/>
        <w:numPr>
          <w:ilvl w:val="0"/>
          <w:numId w:val="2"/>
        </w:numPr>
        <w:tabs>
          <w:tab w:val="left" w:pos="1418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проведение самостоятельного научного (научно-методического) исследования в соответствии с разработанной концепцией;</w:t>
      </w:r>
    </w:p>
    <w:p w14:paraId="001E75CE" w14:textId="77777777" w:rsidR="008D3C4F" w:rsidRDefault="00D21500">
      <w:pPr>
        <w:pStyle w:val="aa"/>
        <w:numPr>
          <w:ilvl w:val="0"/>
          <w:numId w:val="2"/>
        </w:numPr>
        <w:tabs>
          <w:tab w:val="left" w:pos="1418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выступление на научных конференциях с представлением материалов исследования, участие в научных дискуссиях;</w:t>
      </w:r>
    </w:p>
    <w:p w14:paraId="2B9A193C" w14:textId="77777777" w:rsidR="008D3C4F" w:rsidRDefault="00D21500">
      <w:pPr>
        <w:pStyle w:val="aa"/>
        <w:numPr>
          <w:ilvl w:val="0"/>
          <w:numId w:val="2"/>
        </w:numPr>
        <w:tabs>
          <w:tab w:val="left" w:pos="1418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представление результатов проведенного исследования в виде научного отчета, статьи, доклада, магистерской диссертации.</w:t>
      </w:r>
    </w:p>
    <w:p w14:paraId="51C6CB85" w14:textId="77777777" w:rsidR="008D3C4F" w:rsidRDefault="008D3C4F">
      <w:pPr>
        <w:tabs>
          <w:tab w:val="left" w:pos="708"/>
          <w:tab w:val="right" w:leader="underscore" w:pos="9639"/>
        </w:tabs>
        <w:jc w:val="both"/>
        <w:rPr>
          <w:i/>
          <w:iCs/>
        </w:rPr>
      </w:pPr>
    </w:p>
    <w:p w14:paraId="527A826F" w14:textId="77777777" w:rsidR="008D3C4F" w:rsidRDefault="00D21500">
      <w:pPr>
        <w:tabs>
          <w:tab w:val="left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Место НИР в структуре ОПОП магистратуры</w:t>
      </w:r>
    </w:p>
    <w:p w14:paraId="40EAC35A" w14:textId="77777777" w:rsidR="008D3C4F" w:rsidRDefault="00D21500">
      <w:pPr>
        <w:ind w:firstLine="709"/>
        <w:jc w:val="both"/>
      </w:pPr>
      <w:r>
        <w:rPr>
          <w:sz w:val="28"/>
          <w:szCs w:val="28"/>
        </w:rPr>
        <w:t>Научно-исследовательская работа магистранта является составной частью блока «Учебная практика».</w:t>
      </w:r>
    </w:p>
    <w:p w14:paraId="0955242C" w14:textId="77777777" w:rsidR="008D3C4F" w:rsidRDefault="00D21500">
      <w:pPr>
        <w:tabs>
          <w:tab w:val="left" w:pos="1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освоения данной дисциплины студенты используют знания, умения и навыки, сформированные в ходе изучения дисциплин «Современные концепции и технологии литературного образования», «Актуальные проблемы изучения русской литературы», «Актуальные проблемы изучения зарубежной литературы».</w:t>
      </w:r>
    </w:p>
    <w:p w14:paraId="2259629C" w14:textId="77777777" w:rsidR="008D3C4F" w:rsidRDefault="00D21500">
      <w:pPr>
        <w:tabs>
          <w:tab w:val="left" w:pos="1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Научно-исследовательская работа предполагает интеграцию всех полученных ранее знаний (историко- и теоретико-литературных, методологических, методических).  </w:t>
      </w:r>
    </w:p>
    <w:p w14:paraId="5A28BE1B" w14:textId="77777777" w:rsidR="008D3C4F" w:rsidRDefault="00D21500">
      <w:pPr>
        <w:tabs>
          <w:tab w:val="left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Компетенции, приобретаемые в ходе научно-исследовательской работы, необходимы для прохождения преддипломной практики, завершения и успешной защиты магистерской диссертации.</w:t>
      </w:r>
    </w:p>
    <w:p w14:paraId="6811FDEE" w14:textId="77777777" w:rsidR="008D3C4F" w:rsidRDefault="008D3C4F">
      <w:pPr>
        <w:tabs>
          <w:tab w:val="left" w:pos="0"/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14:paraId="1547716D" w14:textId="77777777" w:rsidR="008D3C4F" w:rsidRDefault="00D21500">
      <w:pPr>
        <w:tabs>
          <w:tab w:val="left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Перечень планируемых результатов обучения при выполнении НИР</w:t>
      </w:r>
    </w:p>
    <w:p w14:paraId="70D70D87" w14:textId="77777777" w:rsidR="008D3C4F" w:rsidRDefault="00D215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выполнения НИР у обучающегося формируются компетенции и по итогам защиты результатов НИР обучающийся должен продемонстрировать следующие результаты:</w:t>
      </w:r>
    </w:p>
    <w:p w14:paraId="052EF752" w14:textId="77777777" w:rsidR="008D3C4F" w:rsidRDefault="008D3C4F">
      <w:pPr>
        <w:ind w:firstLine="708"/>
        <w:jc w:val="both"/>
        <w:rPr>
          <w:sz w:val="16"/>
          <w:szCs w:val="16"/>
        </w:rPr>
      </w:pPr>
    </w:p>
    <w:p w14:paraId="75D2C141" w14:textId="77777777" w:rsidR="008D3C4F" w:rsidRDefault="008D3C4F">
      <w:pPr>
        <w:ind w:firstLine="708"/>
        <w:jc w:val="both"/>
        <w:rPr>
          <w:sz w:val="16"/>
          <w:szCs w:val="16"/>
        </w:rPr>
      </w:pPr>
    </w:p>
    <w:p w14:paraId="314CCADB" w14:textId="77777777" w:rsidR="008D3C4F" w:rsidRDefault="008D3C4F">
      <w:pPr>
        <w:ind w:firstLine="708"/>
        <w:jc w:val="both"/>
        <w:rPr>
          <w:sz w:val="16"/>
          <w:szCs w:val="16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931"/>
        <w:gridCol w:w="3623"/>
        <w:gridCol w:w="2208"/>
      </w:tblGrid>
      <w:tr w:rsidR="008D3C4F" w14:paraId="4A24EF10" w14:textId="77777777">
        <w:tc>
          <w:tcPr>
            <w:tcW w:w="1809" w:type="dxa"/>
            <w:shd w:val="clear" w:color="auto" w:fill="auto"/>
          </w:tcPr>
          <w:p w14:paraId="6A0F114B" w14:textId="77777777" w:rsidR="008D3C4F" w:rsidRDefault="00D21500">
            <w:pPr>
              <w:suppressAutoHyphens w:val="0"/>
              <w:autoSpaceDE w:val="0"/>
              <w:autoSpaceDN w:val="0"/>
              <w:adjustRightInd w:val="0"/>
              <w:spacing w:line="23" w:lineRule="atLeast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lastRenderedPageBreak/>
              <w:t>Код</w:t>
            </w:r>
          </w:p>
          <w:p w14:paraId="5F174D00" w14:textId="77777777" w:rsidR="008D3C4F" w:rsidRDefault="00D21500">
            <w:pPr>
              <w:suppressAutoHyphens w:val="0"/>
              <w:autoSpaceDE w:val="0"/>
              <w:autoSpaceDN w:val="0"/>
              <w:adjustRightInd w:val="0"/>
              <w:spacing w:line="23" w:lineRule="atLeast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компетенции</w:t>
            </w:r>
          </w:p>
        </w:tc>
        <w:tc>
          <w:tcPr>
            <w:tcW w:w="1931" w:type="dxa"/>
            <w:shd w:val="clear" w:color="auto" w:fill="auto"/>
          </w:tcPr>
          <w:p w14:paraId="1BF1E247" w14:textId="77777777" w:rsidR="008D3C4F" w:rsidRDefault="00D21500">
            <w:pPr>
              <w:suppressAutoHyphens w:val="0"/>
              <w:autoSpaceDE w:val="0"/>
              <w:autoSpaceDN w:val="0"/>
              <w:adjustRightInd w:val="0"/>
              <w:spacing w:line="23" w:lineRule="atLeast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Результаты освоения ОПОП</w:t>
            </w:r>
          </w:p>
          <w:p w14:paraId="29827923" w14:textId="77777777" w:rsidR="008D3C4F" w:rsidRDefault="00D21500">
            <w:pPr>
              <w:suppressAutoHyphens w:val="0"/>
              <w:autoSpaceDE w:val="0"/>
              <w:autoSpaceDN w:val="0"/>
              <w:adjustRightInd w:val="0"/>
              <w:spacing w:line="23" w:lineRule="atLeast"/>
              <w:jc w:val="center"/>
              <w:rPr>
                <w:bCs/>
                <w:i/>
                <w:iCs/>
                <w:lang w:eastAsia="ru-RU"/>
              </w:rPr>
            </w:pPr>
            <w:r>
              <w:rPr>
                <w:bCs/>
                <w:i/>
                <w:iCs/>
                <w:lang w:eastAsia="ru-RU"/>
              </w:rPr>
              <w:t xml:space="preserve">Содержание компетенций </w:t>
            </w:r>
          </w:p>
          <w:p w14:paraId="0D6E082A" w14:textId="77777777" w:rsidR="008D3C4F" w:rsidRDefault="00D21500">
            <w:pPr>
              <w:suppressAutoHyphens w:val="0"/>
              <w:autoSpaceDE w:val="0"/>
              <w:autoSpaceDN w:val="0"/>
              <w:adjustRightInd w:val="0"/>
              <w:spacing w:line="23" w:lineRule="atLeast"/>
              <w:jc w:val="center"/>
              <w:rPr>
                <w:bCs/>
                <w:i/>
                <w:iCs/>
                <w:lang w:eastAsia="ru-RU"/>
              </w:rPr>
            </w:pPr>
            <w:r>
              <w:rPr>
                <w:bCs/>
                <w:i/>
                <w:iCs/>
                <w:lang w:eastAsia="ru-RU"/>
              </w:rPr>
              <w:t>(в соответствии с ФГОС)</w:t>
            </w:r>
          </w:p>
        </w:tc>
        <w:tc>
          <w:tcPr>
            <w:tcW w:w="3623" w:type="dxa"/>
          </w:tcPr>
          <w:p w14:paraId="513BDB92" w14:textId="77777777" w:rsidR="008D3C4F" w:rsidRDefault="00D21500">
            <w:pPr>
              <w:suppressAutoHyphens w:val="0"/>
              <w:autoSpaceDE w:val="0"/>
              <w:autoSpaceDN w:val="0"/>
              <w:adjustRightInd w:val="0"/>
              <w:spacing w:line="23" w:lineRule="atLeast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Индикаторы достижения компетенций</w:t>
            </w:r>
          </w:p>
        </w:tc>
        <w:tc>
          <w:tcPr>
            <w:tcW w:w="2208" w:type="dxa"/>
            <w:shd w:val="clear" w:color="auto" w:fill="auto"/>
          </w:tcPr>
          <w:p w14:paraId="00633F3E" w14:textId="77777777" w:rsidR="008D3C4F" w:rsidRDefault="00D21500">
            <w:pPr>
              <w:suppressAutoHyphens w:val="0"/>
              <w:autoSpaceDE w:val="0"/>
              <w:autoSpaceDN w:val="0"/>
              <w:adjustRightInd w:val="0"/>
              <w:spacing w:line="23" w:lineRule="atLeast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Перечень планируемых</w:t>
            </w:r>
          </w:p>
          <w:p w14:paraId="7A7DE0C5" w14:textId="77777777" w:rsidR="008D3C4F" w:rsidRDefault="00D21500">
            <w:pPr>
              <w:suppressAutoHyphens w:val="0"/>
              <w:autoSpaceDE w:val="0"/>
              <w:autoSpaceDN w:val="0"/>
              <w:adjustRightInd w:val="0"/>
              <w:spacing w:line="23" w:lineRule="atLeast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результатов обучения</w:t>
            </w:r>
          </w:p>
        </w:tc>
      </w:tr>
      <w:tr w:rsidR="008D3C4F" w14:paraId="35A8426E" w14:textId="77777777">
        <w:tc>
          <w:tcPr>
            <w:tcW w:w="1809" w:type="dxa"/>
            <w:shd w:val="clear" w:color="auto" w:fill="auto"/>
          </w:tcPr>
          <w:p w14:paraId="05F406AB" w14:textId="77777777" w:rsidR="008D3C4F" w:rsidRDefault="00D21500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УК-3</w:t>
            </w:r>
          </w:p>
        </w:tc>
        <w:tc>
          <w:tcPr>
            <w:tcW w:w="1931" w:type="dxa"/>
            <w:shd w:val="clear" w:color="auto" w:fill="auto"/>
          </w:tcPr>
          <w:p w14:paraId="7DB07707" w14:textId="77777777" w:rsidR="008D3C4F" w:rsidRDefault="00D21500">
            <w:pPr>
              <w:spacing w:line="23" w:lineRule="atLeast"/>
              <w:jc w:val="both"/>
              <w:rPr>
                <w:bCs/>
              </w:rPr>
            </w:pPr>
            <w: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3623" w:type="dxa"/>
          </w:tcPr>
          <w:p w14:paraId="75D34E7C" w14:textId="77777777" w:rsidR="008D3C4F" w:rsidRDefault="00D21500">
            <w:pPr>
              <w:pStyle w:val="paragraph"/>
              <w:spacing w:before="0" w:beforeAutospacing="0" w:after="0" w:afterAutospacing="0" w:line="276" w:lineRule="auto"/>
              <w:textAlignment w:val="baseline"/>
              <w:rPr>
                <w:rStyle w:val="eop"/>
                <w:lang w:eastAsia="en-US"/>
              </w:rPr>
            </w:pPr>
            <w:r>
              <w:rPr>
                <w:rStyle w:val="normaltextrun"/>
                <w:lang w:eastAsia="en-US"/>
              </w:rPr>
              <w:t>УК-3.1. Демонстрирует знание</w:t>
            </w:r>
            <w:r>
              <w:rPr>
                <w:rStyle w:val="normaltextrun"/>
                <w:rFonts w:ascii="Arial" w:hAnsi="Arial" w:cs="Arial"/>
                <w:color w:val="3E4447"/>
                <w:shd w:val="clear" w:color="auto" w:fill="FFFFFF"/>
                <w:lang w:eastAsia="en-US"/>
              </w:rPr>
              <w:t> </w:t>
            </w:r>
            <w:r>
              <w:rPr>
                <w:rStyle w:val="normaltextrun"/>
                <w:shd w:val="clear" w:color="auto" w:fill="FFFFFF"/>
                <w:lang w:eastAsia="en-US"/>
              </w:rPr>
              <w:t>методов формирования команды и управления командной работой</w:t>
            </w:r>
            <w:r>
              <w:rPr>
                <w:rStyle w:val="eop"/>
                <w:lang w:eastAsia="en-US"/>
              </w:rPr>
              <w:t> </w:t>
            </w:r>
          </w:p>
          <w:p w14:paraId="4676F07E" w14:textId="77777777" w:rsidR="008D3C4F" w:rsidRDefault="008D3C4F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2208" w:type="dxa"/>
            <w:shd w:val="clear" w:color="auto" w:fill="auto"/>
          </w:tcPr>
          <w:p w14:paraId="5BF4FEF1" w14:textId="77777777" w:rsidR="008D3C4F" w:rsidRDefault="00D21500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lang w:eastAsia="ru-RU"/>
              </w:rPr>
            </w:pPr>
            <w:r>
              <w:rPr>
                <w:lang w:eastAsia="ru-RU"/>
              </w:rPr>
              <w:t>Знать:</w:t>
            </w:r>
          </w:p>
          <w:p w14:paraId="60E55657" w14:textId="77777777" w:rsidR="008D3C4F" w:rsidRDefault="00D21500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lang w:eastAsia="ru-RU"/>
              </w:rPr>
            </w:pPr>
            <w:r>
              <w:rPr>
                <w:lang w:eastAsia="ru-RU"/>
              </w:rPr>
              <w:t>особенности организации работы в команде, распределение обязанностей и личную ответственность;</w:t>
            </w:r>
          </w:p>
          <w:p w14:paraId="592E2BEF" w14:textId="77777777" w:rsidR="008D3C4F" w:rsidRDefault="00D21500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lang w:eastAsia="ru-RU"/>
              </w:rPr>
            </w:pPr>
            <w:r>
              <w:rPr>
                <w:lang w:eastAsia="ru-RU"/>
              </w:rPr>
              <w:t>уметь:</w:t>
            </w:r>
          </w:p>
          <w:p w14:paraId="5B5851FB" w14:textId="77777777" w:rsidR="008D3C4F" w:rsidRDefault="00D21500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lang w:eastAsia="ru-RU"/>
              </w:rPr>
            </w:pPr>
            <w:r>
              <w:rPr>
                <w:lang w:eastAsia="ru-RU"/>
              </w:rPr>
              <w:t>формулировать поставленную цель и способы ее достижения;</w:t>
            </w:r>
          </w:p>
          <w:p w14:paraId="664DE213" w14:textId="77777777" w:rsidR="008D3C4F" w:rsidRDefault="00D21500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lang w:eastAsia="ru-RU"/>
              </w:rPr>
            </w:pPr>
            <w:r>
              <w:rPr>
                <w:lang w:eastAsia="ru-RU"/>
              </w:rPr>
              <w:t>владеть:</w:t>
            </w:r>
          </w:p>
          <w:p w14:paraId="54E6CF37" w14:textId="77777777" w:rsidR="008D3C4F" w:rsidRDefault="00D21500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rPr>
                <w:bCs/>
              </w:rPr>
            </w:pPr>
            <w:r>
              <w:rPr>
                <w:lang w:eastAsia="ru-RU"/>
              </w:rPr>
              <w:t>навыками  руководства работой в команде, системными знаниями по  ее организации.</w:t>
            </w:r>
          </w:p>
        </w:tc>
      </w:tr>
      <w:tr w:rsidR="008D3C4F" w14:paraId="5CF8125F" w14:textId="77777777">
        <w:tc>
          <w:tcPr>
            <w:tcW w:w="1809" w:type="dxa"/>
            <w:shd w:val="clear" w:color="auto" w:fill="auto"/>
          </w:tcPr>
          <w:p w14:paraId="13093A73" w14:textId="77777777" w:rsidR="008D3C4F" w:rsidRDefault="00D21500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УК-5</w:t>
            </w:r>
          </w:p>
        </w:tc>
        <w:tc>
          <w:tcPr>
            <w:tcW w:w="1931" w:type="dxa"/>
            <w:shd w:val="clear" w:color="auto" w:fill="auto"/>
          </w:tcPr>
          <w:p w14:paraId="64140200" w14:textId="77777777" w:rsidR="008D3C4F" w:rsidRDefault="00D21500">
            <w:pPr>
              <w:spacing w:line="23" w:lineRule="atLeast"/>
              <w:jc w:val="both"/>
              <w:rPr>
                <w:rStyle w:val="eop"/>
              </w:rPr>
            </w:pPr>
            <w:r>
              <w:rPr>
                <w:rStyle w:val="normaltextrun"/>
              </w:rPr>
              <w:t>Способен анализировать и учитывать разнообразие культур в процессе межкультурного взаимодействия</w:t>
            </w:r>
            <w:r>
              <w:rPr>
                <w:rStyle w:val="eop"/>
              </w:rPr>
              <w:t> </w:t>
            </w:r>
          </w:p>
          <w:p w14:paraId="6E9DAAFD" w14:textId="77777777" w:rsidR="008D3C4F" w:rsidRDefault="008D3C4F">
            <w:pPr>
              <w:spacing w:line="23" w:lineRule="atLeast"/>
              <w:jc w:val="both"/>
              <w:rPr>
                <w:rStyle w:val="normaltextrun"/>
              </w:rPr>
            </w:pPr>
          </w:p>
        </w:tc>
        <w:tc>
          <w:tcPr>
            <w:tcW w:w="3623" w:type="dxa"/>
          </w:tcPr>
          <w:p w14:paraId="31B5A8D1" w14:textId="77777777" w:rsidR="008D3C4F" w:rsidRDefault="00D21500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bCs/>
              </w:rPr>
            </w:pPr>
            <w:r>
              <w:rPr>
                <w:bCs/>
              </w:rPr>
              <w:t>УК-5.2. Выстраивает профессиональное взаимодействие с учетом культурных особенностей представителей разных этносов, конфессий и социальных групп </w:t>
            </w:r>
          </w:p>
          <w:p w14:paraId="211A2BF9" w14:textId="77777777" w:rsidR="008D3C4F" w:rsidRDefault="008D3C4F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bCs/>
              </w:rPr>
            </w:pPr>
          </w:p>
        </w:tc>
        <w:tc>
          <w:tcPr>
            <w:tcW w:w="2208" w:type="dxa"/>
            <w:shd w:val="clear" w:color="auto" w:fill="auto"/>
          </w:tcPr>
          <w:p w14:paraId="0415C554" w14:textId="77777777" w:rsidR="008D3C4F" w:rsidRDefault="00D21500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lang w:eastAsia="ru-RU"/>
              </w:rPr>
            </w:pPr>
            <w:r>
              <w:rPr>
                <w:lang w:eastAsia="ru-RU"/>
              </w:rPr>
              <w:t>Знать:</w:t>
            </w:r>
          </w:p>
          <w:p w14:paraId="523FE122" w14:textId="77777777" w:rsidR="008D3C4F" w:rsidRDefault="00D21500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lang w:eastAsia="ru-RU"/>
              </w:rPr>
            </w:pPr>
            <w:r>
              <w:rPr>
                <w:lang w:eastAsia="ru-RU"/>
              </w:rPr>
              <w:t>историю и культуру России и зарубежных стран при анализе и интерпретации художественных произведений, выявляя их национально-культурную специфику, применяя эти знания в профессиональной деятельности;</w:t>
            </w:r>
          </w:p>
          <w:p w14:paraId="77ACC956" w14:textId="77777777" w:rsidR="008D3C4F" w:rsidRDefault="00D21500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lang w:eastAsia="ru-RU"/>
              </w:rPr>
            </w:pPr>
            <w:r>
              <w:rPr>
                <w:lang w:eastAsia="ru-RU"/>
              </w:rPr>
              <w:t>уметь:</w:t>
            </w:r>
          </w:p>
          <w:p w14:paraId="3AB4EF57" w14:textId="77777777" w:rsidR="008D3C4F" w:rsidRDefault="00D21500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lang w:eastAsia="ru-RU"/>
              </w:rPr>
            </w:pPr>
            <w:r>
              <w:rPr>
                <w:lang w:eastAsia="ru-RU"/>
              </w:rPr>
              <w:t xml:space="preserve">выработать свое эстетическое отношение к культурным и художественным ценностям, основываясь на знания законов </w:t>
            </w:r>
            <w:r>
              <w:rPr>
                <w:lang w:eastAsia="ru-RU"/>
              </w:rPr>
              <w:lastRenderedPageBreak/>
              <w:t>художественного творчества;</w:t>
            </w:r>
          </w:p>
          <w:p w14:paraId="4A4EA343" w14:textId="77777777" w:rsidR="008D3C4F" w:rsidRDefault="00D21500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lang w:eastAsia="ru-RU"/>
              </w:rPr>
            </w:pPr>
            <w:r>
              <w:rPr>
                <w:lang w:eastAsia="ru-RU"/>
              </w:rPr>
              <w:t>владеть:</w:t>
            </w:r>
          </w:p>
          <w:p w14:paraId="45DA2631" w14:textId="77777777" w:rsidR="008D3C4F" w:rsidRDefault="00D21500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rPr>
                <w:bCs/>
              </w:rPr>
            </w:pPr>
            <w:r>
              <w:rPr>
                <w:lang w:eastAsia="ru-RU"/>
              </w:rPr>
              <w:t>информационными технологиями, осуществляя руководство самостоятельной исследовательской и творческой деятельностью школьников в историко-культурном и литературном ключе с использованием мультимедийных технологий:</w:t>
            </w:r>
          </w:p>
        </w:tc>
      </w:tr>
      <w:tr w:rsidR="008D3C4F" w14:paraId="5F74FD63" w14:textId="77777777">
        <w:tc>
          <w:tcPr>
            <w:tcW w:w="1809" w:type="dxa"/>
            <w:shd w:val="clear" w:color="auto" w:fill="auto"/>
          </w:tcPr>
          <w:p w14:paraId="33E5A7EB" w14:textId="77777777" w:rsidR="008D3C4F" w:rsidRDefault="00D21500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lastRenderedPageBreak/>
              <w:t>УК-6</w:t>
            </w:r>
          </w:p>
        </w:tc>
        <w:tc>
          <w:tcPr>
            <w:tcW w:w="1931" w:type="dxa"/>
            <w:shd w:val="clear" w:color="auto" w:fill="auto"/>
          </w:tcPr>
          <w:p w14:paraId="0C67C14F" w14:textId="77777777" w:rsidR="008D3C4F" w:rsidRDefault="00D21500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rStyle w:val="normaltextrun"/>
              </w:rPr>
              <w:t>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3623" w:type="dxa"/>
          </w:tcPr>
          <w:p w14:paraId="036FAC80" w14:textId="77777777" w:rsidR="008D3C4F" w:rsidRDefault="00D21500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 xml:space="preserve">УК-6.2. </w:t>
            </w:r>
            <w:proofErr w:type="gramStart"/>
            <w:r>
              <w:rPr>
                <w:bCs/>
              </w:rPr>
              <w:t>Определяет  способы</w:t>
            </w:r>
            <w:proofErr w:type="gramEnd"/>
            <w:r>
              <w:rPr>
                <w:bCs/>
              </w:rPr>
              <w:t xml:space="preserve"> совершенствования собственной деятельности и ее приоритеты на основе самооценки </w:t>
            </w:r>
          </w:p>
          <w:p w14:paraId="6E3951D6" w14:textId="77777777" w:rsidR="008D3C4F" w:rsidRDefault="008D3C4F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  <w:p w14:paraId="28056672" w14:textId="77777777" w:rsidR="008D3C4F" w:rsidRDefault="008D3C4F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  <w:p w14:paraId="7237E5DF" w14:textId="77777777" w:rsidR="008D3C4F" w:rsidRDefault="008D3C4F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  <w:p w14:paraId="657AA0A2" w14:textId="77777777" w:rsidR="008D3C4F" w:rsidRDefault="008D3C4F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  <w:p w14:paraId="2C71542C" w14:textId="77777777" w:rsidR="008D3C4F" w:rsidRDefault="008D3C4F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  <w:p w14:paraId="12B6F65A" w14:textId="77777777" w:rsidR="008D3C4F" w:rsidRDefault="008D3C4F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  <w:p w14:paraId="1015906C" w14:textId="77777777" w:rsidR="008D3C4F" w:rsidRDefault="008D3C4F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  <w:p w14:paraId="26523BC7" w14:textId="77777777" w:rsidR="008D3C4F" w:rsidRDefault="008D3C4F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  <w:p w14:paraId="3BCC1224" w14:textId="77777777" w:rsidR="008D3C4F" w:rsidRDefault="008D3C4F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  <w:p w14:paraId="1EE0C88B" w14:textId="77777777" w:rsidR="008D3C4F" w:rsidRDefault="008D3C4F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  <w:p w14:paraId="307A51B1" w14:textId="77777777" w:rsidR="008D3C4F" w:rsidRDefault="008D3C4F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  <w:p w14:paraId="5F9CBAEE" w14:textId="77777777" w:rsidR="008D3C4F" w:rsidRDefault="008D3C4F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  <w:p w14:paraId="1ABC2F2E" w14:textId="77777777" w:rsidR="008D3C4F" w:rsidRDefault="008D3C4F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  <w:p w14:paraId="406AAEB5" w14:textId="77777777" w:rsidR="008D3C4F" w:rsidRDefault="008D3C4F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  <w:p w14:paraId="57BD3C08" w14:textId="77777777" w:rsidR="008D3C4F" w:rsidRDefault="008D3C4F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  <w:p w14:paraId="11B4D66D" w14:textId="77777777" w:rsidR="008D3C4F" w:rsidRDefault="008D3C4F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  <w:p w14:paraId="6192CD11" w14:textId="77777777" w:rsidR="008D3C4F" w:rsidRDefault="008D3C4F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  <w:p w14:paraId="57D1EB3A" w14:textId="77777777" w:rsidR="008D3C4F" w:rsidRDefault="008D3C4F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  <w:p w14:paraId="2B39F90C" w14:textId="77777777" w:rsidR="008D3C4F" w:rsidRDefault="008D3C4F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  <w:p w14:paraId="6A140731" w14:textId="77777777" w:rsidR="008D3C4F" w:rsidRDefault="008D3C4F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  <w:p w14:paraId="1D64C7BB" w14:textId="77777777" w:rsidR="008D3C4F" w:rsidRDefault="008D3C4F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  <w:p w14:paraId="3E4F1E1C" w14:textId="77777777" w:rsidR="008D3C4F" w:rsidRDefault="008D3C4F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  <w:p w14:paraId="7C42F574" w14:textId="77777777" w:rsidR="008D3C4F" w:rsidRDefault="008D3C4F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  <w:p w14:paraId="2FCF68D0" w14:textId="77777777" w:rsidR="008D3C4F" w:rsidRDefault="008D3C4F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  <w:p w14:paraId="42F4CF33" w14:textId="77777777" w:rsidR="008D3C4F" w:rsidRDefault="008D3C4F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  <w:p w14:paraId="44BDB6FC" w14:textId="77777777" w:rsidR="008D3C4F" w:rsidRDefault="008D3C4F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  <w:p w14:paraId="3D21CB1F" w14:textId="77777777" w:rsidR="008D3C4F" w:rsidRDefault="008D3C4F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  <w:p w14:paraId="547A3B7A" w14:textId="77777777" w:rsidR="008D3C4F" w:rsidRDefault="008D3C4F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  <w:p w14:paraId="7048A1A4" w14:textId="77777777" w:rsidR="008D3C4F" w:rsidRDefault="008D3C4F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  <w:p w14:paraId="2D6E071E" w14:textId="77777777" w:rsidR="008D3C4F" w:rsidRDefault="008D3C4F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  <w:p w14:paraId="7113CB29" w14:textId="77777777" w:rsidR="008D3C4F" w:rsidRDefault="008D3C4F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  <w:p w14:paraId="1F65C5C1" w14:textId="77777777" w:rsidR="008D3C4F" w:rsidRDefault="008D3C4F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  <w:p w14:paraId="1E603948" w14:textId="77777777" w:rsidR="008D3C4F" w:rsidRDefault="008D3C4F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  <w:p w14:paraId="6C825386" w14:textId="77777777" w:rsidR="008D3C4F" w:rsidRDefault="008D3C4F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  <w:p w14:paraId="5ECB29BF" w14:textId="77777777" w:rsidR="008D3C4F" w:rsidRDefault="008D3C4F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  <w:p w14:paraId="330D7E25" w14:textId="77777777" w:rsidR="008D3C4F" w:rsidRDefault="008D3C4F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  <w:p w14:paraId="27AD31A7" w14:textId="77777777" w:rsidR="008D3C4F" w:rsidRDefault="008D3C4F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</w:p>
          <w:p w14:paraId="3A568FD6" w14:textId="77777777" w:rsidR="008D3C4F" w:rsidRDefault="00D21500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rStyle w:val="normaltextrun"/>
                <w:color w:val="000000"/>
                <w:shd w:val="clear" w:color="auto" w:fill="FFFFFF"/>
              </w:rPr>
              <w:t>УК.6.3. Владеет индивидуально значимыми способами самоорганизации и саморазвития, выстраивает гибкую профессионально-образовательную траекторию 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2208" w:type="dxa"/>
            <w:shd w:val="clear" w:color="auto" w:fill="auto"/>
          </w:tcPr>
          <w:p w14:paraId="25D8D91D" w14:textId="77777777" w:rsidR="008D3C4F" w:rsidRDefault="00D21500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lastRenderedPageBreak/>
              <w:t>Знать:</w:t>
            </w:r>
          </w:p>
          <w:p w14:paraId="0B0DF53F" w14:textId="77777777" w:rsidR="008D3C4F" w:rsidRDefault="00D21500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 xml:space="preserve">основные принципы и признаки научного </w:t>
            </w:r>
            <w:proofErr w:type="gramStart"/>
            <w:r>
              <w:rPr>
                <w:bCs/>
              </w:rPr>
              <w:t>исследования,  систематизировать</w:t>
            </w:r>
            <w:proofErr w:type="gramEnd"/>
            <w:r>
              <w:rPr>
                <w:bCs/>
              </w:rPr>
              <w:t xml:space="preserve"> и выделять основные научно-исследовательские подходы, методы, проблемные точки в актуальных проблемах литературоведения и методики преподавания литературы, учитывать специфику системы ценностей различных культур при анализе и написании статьи или доклада;</w:t>
            </w:r>
          </w:p>
          <w:p w14:paraId="31861ED8" w14:textId="77777777" w:rsidR="008D3C4F" w:rsidRDefault="00D21500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уметь:</w:t>
            </w:r>
          </w:p>
          <w:p w14:paraId="015A1DB6" w14:textId="77777777" w:rsidR="008D3C4F" w:rsidRDefault="00D21500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иллюстрировать теоретические положения, связывать их с задачами своей будущей практической деятельности;</w:t>
            </w:r>
          </w:p>
          <w:p w14:paraId="79328F67" w14:textId="77777777" w:rsidR="008D3C4F" w:rsidRDefault="00D21500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lastRenderedPageBreak/>
              <w:t>владеть:</w:t>
            </w:r>
          </w:p>
          <w:p w14:paraId="23B45CC7" w14:textId="77777777" w:rsidR="008D3C4F" w:rsidRDefault="00D21500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научными методами исследования художественного текста, правильно и точно отвечать на вопросы.</w:t>
            </w:r>
          </w:p>
          <w:p w14:paraId="59581522" w14:textId="77777777" w:rsidR="008D3C4F" w:rsidRDefault="00D21500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Знать:</w:t>
            </w:r>
          </w:p>
          <w:p w14:paraId="232FA733" w14:textId="77777777" w:rsidR="008D3C4F" w:rsidRDefault="00D21500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 xml:space="preserve">способы </w:t>
            </w:r>
            <w:proofErr w:type="gramStart"/>
            <w:r>
              <w:rPr>
                <w:bCs/>
              </w:rPr>
              <w:t>самоорганизации  для</w:t>
            </w:r>
            <w:proofErr w:type="gramEnd"/>
            <w:r>
              <w:rPr>
                <w:bCs/>
              </w:rPr>
              <w:t xml:space="preserve"> выстраивания своей образовательной траектории;</w:t>
            </w:r>
          </w:p>
          <w:p w14:paraId="762E0DF1" w14:textId="77777777" w:rsidR="008D3C4F" w:rsidRDefault="00D21500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уметь:</w:t>
            </w:r>
          </w:p>
          <w:p w14:paraId="5FD9BC27" w14:textId="77777777" w:rsidR="008D3C4F" w:rsidRDefault="00D21500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самосовершенствоваться с учетом внутренних и внешних условий реализации конкретной профессиональной деятельности;</w:t>
            </w:r>
          </w:p>
          <w:p w14:paraId="3F1409B2" w14:textId="77777777" w:rsidR="008D3C4F" w:rsidRDefault="00D21500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владеть:</w:t>
            </w:r>
          </w:p>
          <w:p w14:paraId="7EC4D038" w14:textId="77777777" w:rsidR="008D3C4F" w:rsidRDefault="00D21500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индивидуально значимыми способами выстраивания гибкой профессионально-образовательной траектории.</w:t>
            </w:r>
          </w:p>
        </w:tc>
      </w:tr>
      <w:tr w:rsidR="008D3C4F" w14:paraId="04634F76" w14:textId="77777777">
        <w:tc>
          <w:tcPr>
            <w:tcW w:w="1809" w:type="dxa"/>
            <w:shd w:val="clear" w:color="auto" w:fill="auto"/>
          </w:tcPr>
          <w:p w14:paraId="2629A159" w14:textId="77777777" w:rsidR="008D3C4F" w:rsidRDefault="00D21500">
            <w:r>
              <w:lastRenderedPageBreak/>
              <w:t xml:space="preserve">ПК-2  </w:t>
            </w:r>
          </w:p>
        </w:tc>
        <w:tc>
          <w:tcPr>
            <w:tcW w:w="1931" w:type="dxa"/>
            <w:shd w:val="clear" w:color="auto" w:fill="auto"/>
          </w:tcPr>
          <w:p w14:paraId="261F99C4" w14:textId="77777777" w:rsidR="008D3C4F" w:rsidRDefault="00D21500">
            <w:r>
              <w:t xml:space="preserve">Способен к формированию культуры диалога через организацию устных и письменных дискуссий по проблемам, связанным с анализом художественного текста. </w:t>
            </w:r>
          </w:p>
        </w:tc>
        <w:tc>
          <w:tcPr>
            <w:tcW w:w="3623" w:type="dxa"/>
          </w:tcPr>
          <w:p w14:paraId="255AC427" w14:textId="77777777" w:rsidR="008D3C4F" w:rsidRDefault="00D21500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ПК.2.1. Способен организовывать дискуссию по проблемам, связанным с анализом текста в рамках проектной деятельности </w:t>
            </w:r>
          </w:p>
        </w:tc>
        <w:tc>
          <w:tcPr>
            <w:tcW w:w="2208" w:type="dxa"/>
            <w:shd w:val="clear" w:color="auto" w:fill="auto"/>
          </w:tcPr>
          <w:p w14:paraId="2623DEBE" w14:textId="77777777" w:rsidR="008D3C4F" w:rsidRDefault="00D21500">
            <w:pPr>
              <w:tabs>
                <w:tab w:val="center" w:pos="1800"/>
              </w:tabs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Знать:</w:t>
            </w:r>
          </w:p>
          <w:p w14:paraId="4924D8F1" w14:textId="77777777" w:rsidR="008D3C4F" w:rsidRDefault="00D21500">
            <w:pPr>
              <w:tabs>
                <w:tab w:val="center" w:pos="1800"/>
              </w:tabs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- учебный материал в области литературоведения, русской литературы, литературы народов России и зарубежных стран;</w:t>
            </w:r>
          </w:p>
          <w:p w14:paraId="25A37F0D" w14:textId="77777777" w:rsidR="008D3C4F" w:rsidRDefault="00D21500">
            <w:pPr>
              <w:tabs>
                <w:tab w:val="left" w:pos="0"/>
                <w:tab w:val="left" w:pos="284"/>
                <w:tab w:val="right" w:leader="underscore" w:pos="9639"/>
              </w:tabs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уметь: </w:t>
            </w:r>
          </w:p>
          <w:p w14:paraId="0C4DE5F9" w14:textId="77777777" w:rsidR="008D3C4F" w:rsidRDefault="00D21500">
            <w:pPr>
              <w:tabs>
                <w:tab w:val="left" w:pos="0"/>
                <w:tab w:val="left" w:pos="284"/>
                <w:tab w:val="right" w:leader="underscore" w:pos="9639"/>
              </w:tabs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- применять знания, умения и личностные качества для успешной преподавательской деятельности;</w:t>
            </w:r>
          </w:p>
          <w:p w14:paraId="237C498A" w14:textId="77777777" w:rsidR="008D3C4F" w:rsidRDefault="00D21500">
            <w:pPr>
              <w:tabs>
                <w:tab w:val="left" w:pos="0"/>
                <w:tab w:val="left" w:pos="284"/>
                <w:tab w:val="right" w:leader="underscore" w:pos="9639"/>
              </w:tabs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владеть:</w:t>
            </w:r>
          </w:p>
          <w:p w14:paraId="721E02EE" w14:textId="77777777" w:rsidR="008D3C4F" w:rsidRDefault="00D21500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rPr>
                <w:bCs/>
              </w:rPr>
            </w:pPr>
            <w:r>
              <w:rPr>
                <w:bCs/>
              </w:rPr>
              <w:t>приемами научно-исследовательских технологий для применения их при реализации проектной деятельности в условиях образовательных учреждений, музейного дела и др.</w:t>
            </w:r>
          </w:p>
        </w:tc>
      </w:tr>
      <w:tr w:rsidR="008D3C4F" w14:paraId="0D40E7AD" w14:textId="77777777">
        <w:tc>
          <w:tcPr>
            <w:tcW w:w="1809" w:type="dxa"/>
            <w:shd w:val="clear" w:color="auto" w:fill="auto"/>
          </w:tcPr>
          <w:p w14:paraId="70EC2407" w14:textId="77777777" w:rsidR="008D3C4F" w:rsidRDefault="00D21500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lastRenderedPageBreak/>
              <w:t>ПК-3</w:t>
            </w:r>
          </w:p>
        </w:tc>
        <w:tc>
          <w:tcPr>
            <w:tcW w:w="1931" w:type="dxa"/>
            <w:shd w:val="clear" w:color="auto" w:fill="auto"/>
          </w:tcPr>
          <w:p w14:paraId="2E2F094B" w14:textId="77777777" w:rsidR="008D3C4F" w:rsidRDefault="00D21500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Способен к  осуществлению научно-исследовательской деятельности на базе современной литературоведческой методологии и использованию ее результатов в преподавании литературы.</w:t>
            </w:r>
          </w:p>
        </w:tc>
        <w:tc>
          <w:tcPr>
            <w:tcW w:w="3623" w:type="dxa"/>
          </w:tcPr>
          <w:p w14:paraId="5D8459B0" w14:textId="77777777" w:rsidR="008D3C4F" w:rsidRDefault="00D21500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ПК.3.2. Способен осуществлять научно-исследовательскую деятельность по проблемам литературоведения </w:t>
            </w:r>
          </w:p>
        </w:tc>
        <w:tc>
          <w:tcPr>
            <w:tcW w:w="2208" w:type="dxa"/>
            <w:shd w:val="clear" w:color="auto" w:fill="auto"/>
          </w:tcPr>
          <w:p w14:paraId="39718DCE" w14:textId="77777777" w:rsidR="008D3C4F" w:rsidRDefault="00D21500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знать:</w:t>
            </w:r>
          </w:p>
          <w:p w14:paraId="5459DBA5" w14:textId="77777777" w:rsidR="008D3C4F" w:rsidRDefault="00D21500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возможности использования современных информационно-коммуникационных технологий для решения исследовательских задач;</w:t>
            </w:r>
          </w:p>
          <w:p w14:paraId="164C318B" w14:textId="77777777" w:rsidR="008D3C4F" w:rsidRDefault="00D21500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уметь:</w:t>
            </w:r>
          </w:p>
          <w:p w14:paraId="04156ADB" w14:textId="77777777" w:rsidR="008D3C4F" w:rsidRDefault="00D21500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создавать дидактические материалы для учебной и учебно-исследовательской работы;</w:t>
            </w:r>
          </w:p>
          <w:p w14:paraId="44B1005E" w14:textId="77777777" w:rsidR="008D3C4F" w:rsidRDefault="00D21500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владеть:</w:t>
            </w:r>
          </w:p>
          <w:p w14:paraId="5567E173" w14:textId="77777777" w:rsidR="008D3C4F" w:rsidRDefault="00D21500">
            <w:pPr>
              <w:tabs>
                <w:tab w:val="left" w:pos="0"/>
                <w:tab w:val="left" w:pos="284"/>
                <w:tab w:val="right" w:leader="underscore" w:pos="9639"/>
              </w:tabs>
              <w:spacing w:line="23" w:lineRule="atLeast"/>
              <w:jc w:val="both"/>
              <w:rPr>
                <w:bCs/>
              </w:rPr>
            </w:pPr>
            <w:r>
              <w:rPr>
                <w:bCs/>
              </w:rPr>
              <w:t>современными методологиями исследовательской деятельности, формировать положительное отношение к носителям разных культур.</w:t>
            </w:r>
          </w:p>
        </w:tc>
      </w:tr>
    </w:tbl>
    <w:p w14:paraId="0E0484BC" w14:textId="77777777" w:rsidR="008D3C4F" w:rsidRDefault="008D3C4F">
      <w:pPr>
        <w:ind w:firstLine="708"/>
        <w:jc w:val="both"/>
        <w:rPr>
          <w:sz w:val="16"/>
          <w:szCs w:val="16"/>
        </w:rPr>
      </w:pPr>
    </w:p>
    <w:p w14:paraId="5E64CC34" w14:textId="77777777" w:rsidR="008D3C4F" w:rsidRDefault="008D3C4F">
      <w:pPr>
        <w:ind w:firstLine="708"/>
        <w:jc w:val="both"/>
        <w:rPr>
          <w:sz w:val="16"/>
          <w:szCs w:val="16"/>
        </w:rPr>
      </w:pPr>
    </w:p>
    <w:p w14:paraId="5BFAD1A9" w14:textId="77777777" w:rsidR="008D3C4F" w:rsidRDefault="00D21500">
      <w:pPr>
        <w:tabs>
          <w:tab w:val="right" w:leader="underscore" w:pos="9356"/>
        </w:tabs>
        <w:ind w:firstLine="709"/>
        <w:jc w:val="both"/>
        <w:rPr>
          <w:bCs/>
        </w:rPr>
      </w:pPr>
      <w:r>
        <w:rPr>
          <w:b/>
          <w:bCs/>
          <w:sz w:val="28"/>
          <w:szCs w:val="28"/>
        </w:rPr>
        <w:t>4. Место и время выполнения НИР</w:t>
      </w:r>
    </w:p>
    <w:p w14:paraId="404A3A61" w14:textId="77777777" w:rsidR="008D3C4F" w:rsidRDefault="00D21500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Научно-исследовательская работа магистрантов организуется на базе НГПУ им. К. Минина, кафедры русской и зарубежной филологии, научно-образовательного центра «Аксиология славянской культуры».</w:t>
      </w:r>
    </w:p>
    <w:p w14:paraId="7AAE69FC" w14:textId="77777777" w:rsidR="008D3C4F" w:rsidRDefault="00D21500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Практика стационарная, выездная (по заявлению).</w:t>
      </w:r>
    </w:p>
    <w:p w14:paraId="1024E515" w14:textId="77777777" w:rsidR="008D3C4F" w:rsidRDefault="00D21500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Выбор мест прохождения практик (НИР)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</w:t>
      </w:r>
      <w:r>
        <w:rPr>
          <w:bCs/>
          <w:sz w:val="28"/>
          <w:szCs w:val="28"/>
        </w:rPr>
        <w:lastRenderedPageBreak/>
        <w:t>экспертизы, а также индивидуальной программе реабилитации инвалида, относительно рекомендованных условий и видов труда.</w:t>
      </w:r>
    </w:p>
    <w:p w14:paraId="727505E8" w14:textId="77777777" w:rsidR="008D3C4F" w:rsidRDefault="00D21500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</w:rPr>
      </w:pPr>
      <w:r>
        <w:rPr>
          <w:sz w:val="28"/>
        </w:rPr>
        <w:t>Сроки и время проведения практики определяются учебным планом и графиком учебного процесса.</w:t>
      </w:r>
    </w:p>
    <w:p w14:paraId="0E7086BA" w14:textId="77777777" w:rsidR="008D3C4F" w:rsidRDefault="00D21500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Объём НИР и её продолжительность</w:t>
      </w:r>
    </w:p>
    <w:p w14:paraId="0DED4159" w14:textId="77777777" w:rsidR="008D3C4F" w:rsidRDefault="00D21500">
      <w:pPr>
        <w:tabs>
          <w:tab w:val="left" w:pos="284"/>
          <w:tab w:val="right" w:leader="underscore" w:pos="9639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Общий объём НИР составляет 12 зачетных единиц.</w:t>
      </w:r>
    </w:p>
    <w:p w14:paraId="61F0BA83" w14:textId="77777777" w:rsidR="008D3C4F" w:rsidRDefault="00D21500">
      <w:pPr>
        <w:tabs>
          <w:tab w:val="left" w:pos="284"/>
          <w:tab w:val="right" w:leader="underscore" w:pos="9639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НИР:</w:t>
      </w:r>
    </w:p>
    <w:p w14:paraId="6B3022DB" w14:textId="77777777" w:rsidR="008D3C4F" w:rsidRDefault="00D21500">
      <w:pPr>
        <w:tabs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  <w:r>
        <w:rPr>
          <w:i/>
          <w:sz w:val="28"/>
          <w:szCs w:val="28"/>
        </w:rPr>
        <w:t xml:space="preserve">2 семестр: </w:t>
      </w:r>
      <w:r>
        <w:rPr>
          <w:sz w:val="28"/>
          <w:szCs w:val="28"/>
        </w:rPr>
        <w:t>8 недель / 432 академических часа.</w:t>
      </w:r>
    </w:p>
    <w:p w14:paraId="30B621A6" w14:textId="77777777" w:rsidR="008D3C4F" w:rsidRDefault="00D21500">
      <w:pPr>
        <w:tabs>
          <w:tab w:val="right" w:leader="underscore" w:pos="93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Структура и содержание НИР</w:t>
      </w:r>
    </w:p>
    <w:p w14:paraId="56359AF8" w14:textId="77777777" w:rsidR="008D3C4F" w:rsidRDefault="00D21500">
      <w:pPr>
        <w:tabs>
          <w:tab w:val="right" w:leader="underscore" w:pos="93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6.1 Тематика НИР</w:t>
      </w:r>
    </w:p>
    <w:p w14:paraId="618708BD" w14:textId="77777777" w:rsidR="008D3C4F" w:rsidRDefault="00D21500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Темы НИР сформулированы с учетом </w:t>
      </w:r>
      <w:proofErr w:type="gramStart"/>
      <w:r>
        <w:rPr>
          <w:sz w:val="28"/>
          <w:szCs w:val="28"/>
        </w:rPr>
        <w:t>актуальных  научно</w:t>
      </w:r>
      <w:proofErr w:type="gramEnd"/>
      <w:r>
        <w:rPr>
          <w:sz w:val="28"/>
          <w:szCs w:val="28"/>
        </w:rPr>
        <w:t>-исследовательских направлений и содержания учебного плана магистратуры Современные стратегии литературного образования:</w:t>
      </w:r>
    </w:p>
    <w:p w14:paraId="1467230A" w14:textId="77777777" w:rsidR="008D3C4F" w:rsidRDefault="00D2150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Тема 1. Исследование национальных образов мира в литературе в контексте проблемы национальной идентичности.</w:t>
      </w:r>
    </w:p>
    <w:p w14:paraId="53B7EB15" w14:textId="77777777" w:rsidR="008D3C4F" w:rsidRDefault="00D21500">
      <w:pPr>
        <w:autoSpaceDE w:val="0"/>
        <w:autoSpaceDN w:val="0"/>
        <w:adjustRightInd w:val="0"/>
        <w:ind w:firstLine="709"/>
        <w:contextualSpacing/>
        <w:jc w:val="both"/>
        <w:rPr>
          <w:rFonts w:eastAsia="Arial"/>
          <w:color w:val="000000"/>
          <w:sz w:val="28"/>
          <w:szCs w:val="28"/>
        </w:rPr>
      </w:pPr>
      <w:r>
        <w:rPr>
          <w:sz w:val="28"/>
          <w:szCs w:val="28"/>
        </w:rPr>
        <w:t xml:space="preserve">Тема 2. </w:t>
      </w:r>
      <w:r>
        <w:rPr>
          <w:rFonts w:eastAsia="Arial"/>
          <w:color w:val="000000"/>
          <w:sz w:val="28"/>
          <w:szCs w:val="28"/>
        </w:rPr>
        <w:t>Изучение городского текста в широком историко-литературном и культурном контексте, в том числе в связи с проблемой формирования национального мифа.</w:t>
      </w:r>
    </w:p>
    <w:p w14:paraId="51C26429" w14:textId="77777777" w:rsidR="008D3C4F" w:rsidRDefault="00D21500">
      <w:pPr>
        <w:autoSpaceDE w:val="0"/>
        <w:autoSpaceDN w:val="0"/>
        <w:adjustRightInd w:val="0"/>
        <w:ind w:firstLine="709"/>
        <w:contextualSpacing/>
        <w:jc w:val="both"/>
        <w:rPr>
          <w:rFonts w:eastAsia="Arial"/>
          <w:color w:val="000000"/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t>Тема 3. Инновационные технологии в преподавании литературы.</w:t>
      </w:r>
    </w:p>
    <w:p w14:paraId="29896970" w14:textId="77777777" w:rsidR="008D3C4F" w:rsidRDefault="00D21500">
      <w:pPr>
        <w:autoSpaceDE w:val="0"/>
        <w:autoSpaceDN w:val="0"/>
        <w:adjustRightInd w:val="0"/>
        <w:ind w:firstLine="709"/>
        <w:contextualSpacing/>
        <w:jc w:val="both"/>
        <w:rPr>
          <w:rFonts w:eastAsia="Arial"/>
          <w:color w:val="000000"/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t>Тема 4. Нижегородский текст русской словесности.</w:t>
      </w:r>
    </w:p>
    <w:p w14:paraId="179EC0C9" w14:textId="77777777" w:rsidR="008D3C4F" w:rsidRDefault="00D2150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t xml:space="preserve">Тема 5. </w:t>
      </w:r>
      <w:r>
        <w:rPr>
          <w:rFonts w:eastAsia="Arial"/>
          <w:color w:val="000000"/>
          <w:sz w:val="28"/>
          <w:szCs w:val="28"/>
          <w:lang w:val="en-US"/>
        </w:rPr>
        <w:t>Genius</w:t>
      </w:r>
      <w:r>
        <w:rPr>
          <w:rFonts w:eastAsia="Arial"/>
          <w:color w:val="000000"/>
          <w:sz w:val="28"/>
          <w:szCs w:val="28"/>
        </w:rPr>
        <w:t xml:space="preserve"> </w:t>
      </w:r>
      <w:r>
        <w:rPr>
          <w:rFonts w:eastAsia="Arial"/>
          <w:color w:val="000000"/>
          <w:sz w:val="28"/>
          <w:szCs w:val="28"/>
          <w:lang w:val="en-US"/>
        </w:rPr>
        <w:t>loci</w:t>
      </w:r>
      <w:r>
        <w:rPr>
          <w:rFonts w:eastAsia="Arial"/>
          <w:color w:val="000000"/>
          <w:sz w:val="28"/>
          <w:szCs w:val="28"/>
        </w:rPr>
        <w:t>: Нижегородский край в судьбе и творчестве русских и зарубежных писателей.</w:t>
      </w:r>
    </w:p>
    <w:p w14:paraId="4056A35B" w14:textId="77777777" w:rsidR="008D3C4F" w:rsidRDefault="008D3C4F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14:paraId="56C5A6B6" w14:textId="77777777" w:rsidR="008D3C4F" w:rsidRDefault="00D2150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6.2 Структура и содержание НИР</w:t>
      </w:r>
    </w:p>
    <w:p w14:paraId="779966FC" w14:textId="77777777" w:rsidR="008D3C4F" w:rsidRDefault="008D3C4F">
      <w:pPr>
        <w:spacing w:line="274" w:lineRule="exact"/>
        <w:ind w:right="165" w:firstLine="709"/>
        <w:jc w:val="both"/>
        <w:rPr>
          <w:i/>
        </w:rPr>
      </w:pPr>
    </w:p>
    <w:tbl>
      <w:tblPr>
        <w:tblStyle w:val="a9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2106"/>
        <w:gridCol w:w="21"/>
        <w:gridCol w:w="1541"/>
        <w:gridCol w:w="18"/>
        <w:gridCol w:w="2835"/>
        <w:gridCol w:w="2268"/>
      </w:tblGrid>
      <w:tr w:rsidR="008D3C4F" w14:paraId="2BEFA89A" w14:textId="77777777">
        <w:trPr>
          <w:cantSplit/>
          <w:trHeight w:val="11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310CDB4" w14:textId="77777777" w:rsidR="008D3C4F" w:rsidRDefault="00D21500">
            <w:pPr>
              <w:pStyle w:val="a3"/>
              <w:ind w:left="113" w:right="11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Семестр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4B7B" w14:textId="77777777" w:rsidR="008D3C4F" w:rsidRDefault="00D21500">
            <w:pPr>
              <w:pStyle w:val="a3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Наименование этапа НИР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8665" w14:textId="77777777" w:rsidR="008D3C4F" w:rsidRDefault="00D21500">
            <w:pPr>
              <w:pStyle w:val="a3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Содержание этапа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D34B" w14:textId="77777777" w:rsidR="008D3C4F" w:rsidRDefault="00D21500">
            <w:pPr>
              <w:pStyle w:val="a3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Содержание выполняемых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AECC" w14:textId="77777777" w:rsidR="008D3C4F" w:rsidRDefault="00D21500">
            <w:pPr>
              <w:pStyle w:val="a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Отчётная документация</w:t>
            </w:r>
          </w:p>
          <w:p w14:paraId="2F88BE0C" w14:textId="77777777" w:rsidR="008D3C4F" w:rsidRDefault="008D3C4F">
            <w:pPr>
              <w:pStyle w:val="a3"/>
              <w:spacing w:before="2"/>
              <w:rPr>
                <w:b/>
                <w:sz w:val="24"/>
                <w:szCs w:val="24"/>
                <w:lang w:val="ru-RU"/>
              </w:rPr>
            </w:pPr>
          </w:p>
        </w:tc>
      </w:tr>
      <w:tr w:rsidR="008D3C4F" w14:paraId="71B2E414" w14:textId="77777777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F869" w14:textId="77777777" w:rsidR="008D3C4F" w:rsidRDefault="00D21500">
            <w:pPr>
              <w:pStyle w:val="a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8D2B" w14:textId="77777777" w:rsidR="008D3C4F" w:rsidRDefault="00D21500">
            <w:pPr>
              <w:pStyle w:val="a3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  Выбор и обоснование темы НИР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66DE" w14:textId="77777777" w:rsidR="008D3C4F" w:rsidRDefault="00D21500">
            <w:pPr>
              <w:pStyle w:val="a3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Планирование НИР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07A0" w14:textId="77777777" w:rsidR="008D3C4F" w:rsidRDefault="00D21500">
            <w:pPr>
              <w:pStyle w:val="a3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Выбор и обоснование исследовательской проблемы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48B5" w14:textId="77777777" w:rsidR="008D3C4F" w:rsidRDefault="00D21500">
            <w:pPr>
              <w:pStyle w:val="a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Статья</w:t>
            </w:r>
          </w:p>
          <w:p w14:paraId="38BF41D0" w14:textId="77777777" w:rsidR="008D3C4F" w:rsidRDefault="008D3C4F">
            <w:pPr>
              <w:pStyle w:val="a3"/>
              <w:rPr>
                <w:sz w:val="24"/>
                <w:szCs w:val="24"/>
                <w:lang w:val="ru-RU"/>
              </w:rPr>
            </w:pPr>
          </w:p>
          <w:p w14:paraId="1C4C9E5C" w14:textId="77777777" w:rsidR="008D3C4F" w:rsidRDefault="008D3C4F">
            <w:pPr>
              <w:pStyle w:val="a3"/>
              <w:rPr>
                <w:sz w:val="24"/>
                <w:szCs w:val="24"/>
                <w:lang w:val="ru-RU"/>
              </w:rPr>
            </w:pPr>
          </w:p>
          <w:p w14:paraId="4263E213" w14:textId="77777777" w:rsidR="008D3C4F" w:rsidRDefault="008D3C4F">
            <w:pPr>
              <w:pStyle w:val="a3"/>
              <w:rPr>
                <w:sz w:val="24"/>
                <w:szCs w:val="24"/>
                <w:lang w:val="ru-RU"/>
              </w:rPr>
            </w:pPr>
          </w:p>
          <w:p w14:paraId="0CE4C4A7" w14:textId="77777777" w:rsidR="008D3C4F" w:rsidRDefault="008D3C4F">
            <w:pPr>
              <w:pStyle w:val="a3"/>
              <w:rPr>
                <w:sz w:val="24"/>
                <w:szCs w:val="24"/>
                <w:lang w:val="ru-RU"/>
              </w:rPr>
            </w:pPr>
          </w:p>
          <w:p w14:paraId="3F58F4AA" w14:textId="77777777" w:rsidR="008D3C4F" w:rsidRDefault="008D3C4F">
            <w:pPr>
              <w:pStyle w:val="a3"/>
              <w:rPr>
                <w:sz w:val="24"/>
                <w:szCs w:val="24"/>
                <w:lang w:val="ru-RU"/>
              </w:rPr>
            </w:pPr>
          </w:p>
          <w:p w14:paraId="52AEE7DC" w14:textId="77777777" w:rsidR="008D3C4F" w:rsidRDefault="008D3C4F">
            <w:pPr>
              <w:pStyle w:val="a3"/>
              <w:rPr>
                <w:sz w:val="24"/>
                <w:szCs w:val="24"/>
                <w:lang w:val="ru-RU"/>
              </w:rPr>
            </w:pPr>
          </w:p>
          <w:p w14:paraId="1B01D56A" w14:textId="77777777" w:rsidR="008D3C4F" w:rsidRDefault="008D3C4F">
            <w:pPr>
              <w:pStyle w:val="a3"/>
              <w:rPr>
                <w:sz w:val="24"/>
                <w:szCs w:val="24"/>
                <w:lang w:val="ru-RU"/>
              </w:rPr>
            </w:pPr>
          </w:p>
          <w:p w14:paraId="30650BF7" w14:textId="77777777" w:rsidR="008D3C4F" w:rsidRDefault="008D3C4F">
            <w:pPr>
              <w:pStyle w:val="a3"/>
              <w:rPr>
                <w:sz w:val="24"/>
                <w:szCs w:val="24"/>
                <w:lang w:val="ru-RU"/>
              </w:rPr>
            </w:pPr>
          </w:p>
          <w:p w14:paraId="2F88CF02" w14:textId="77777777" w:rsidR="008D3C4F" w:rsidRDefault="008D3C4F">
            <w:pPr>
              <w:pStyle w:val="a3"/>
              <w:rPr>
                <w:sz w:val="24"/>
                <w:szCs w:val="24"/>
                <w:lang w:val="ru-RU"/>
              </w:rPr>
            </w:pPr>
          </w:p>
          <w:p w14:paraId="2E7A561F" w14:textId="77777777" w:rsidR="008D3C4F" w:rsidRDefault="008D3C4F">
            <w:pPr>
              <w:pStyle w:val="a3"/>
              <w:rPr>
                <w:sz w:val="24"/>
                <w:szCs w:val="24"/>
                <w:lang w:val="ru-RU"/>
              </w:rPr>
            </w:pPr>
          </w:p>
          <w:p w14:paraId="2646A74C" w14:textId="77777777" w:rsidR="008D3C4F" w:rsidRDefault="008D3C4F">
            <w:pPr>
              <w:pStyle w:val="a3"/>
              <w:rPr>
                <w:sz w:val="24"/>
                <w:szCs w:val="24"/>
                <w:lang w:val="ru-RU"/>
              </w:rPr>
            </w:pPr>
          </w:p>
          <w:p w14:paraId="7F8CE5BF" w14:textId="77777777" w:rsidR="008D3C4F" w:rsidRDefault="008D3C4F">
            <w:pPr>
              <w:pStyle w:val="a3"/>
              <w:rPr>
                <w:sz w:val="24"/>
                <w:szCs w:val="24"/>
                <w:lang w:val="ru-RU"/>
              </w:rPr>
            </w:pPr>
          </w:p>
          <w:p w14:paraId="5B56DA1B" w14:textId="77777777" w:rsidR="008D3C4F" w:rsidRDefault="008D3C4F">
            <w:pPr>
              <w:pStyle w:val="a3"/>
              <w:rPr>
                <w:sz w:val="24"/>
                <w:szCs w:val="24"/>
                <w:lang w:val="ru-RU"/>
              </w:rPr>
            </w:pPr>
          </w:p>
          <w:p w14:paraId="2DFA1241" w14:textId="77777777" w:rsidR="008D3C4F" w:rsidRDefault="008D3C4F">
            <w:pPr>
              <w:pStyle w:val="a3"/>
              <w:rPr>
                <w:sz w:val="24"/>
                <w:szCs w:val="24"/>
                <w:lang w:val="ru-RU"/>
              </w:rPr>
            </w:pPr>
          </w:p>
          <w:p w14:paraId="6D9B1649" w14:textId="77777777" w:rsidR="008D3C4F" w:rsidRDefault="00D21500">
            <w:pPr>
              <w:pStyle w:val="a3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Приложение к индивидуальному плану НИР</w:t>
            </w:r>
          </w:p>
        </w:tc>
      </w:tr>
      <w:tr w:rsidR="008D3C4F" w14:paraId="27307CDC" w14:textId="77777777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4D351" w14:textId="77777777" w:rsidR="008D3C4F" w:rsidRDefault="008D3C4F">
            <w:pPr>
              <w:suppressAutoHyphens w:val="0"/>
              <w:rPr>
                <w:lang w:eastAsia="en-US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B499" w14:textId="77777777" w:rsidR="008D3C4F" w:rsidRDefault="008D3C4F">
            <w:pPr>
              <w:suppressAutoHyphens w:val="0"/>
              <w:rPr>
                <w:b/>
                <w:lang w:eastAsia="en-US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C3A41" w14:textId="77777777" w:rsidR="008D3C4F" w:rsidRDefault="008D3C4F">
            <w:pPr>
              <w:suppressAutoHyphens w:val="0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C64D" w14:textId="77777777" w:rsidR="008D3C4F" w:rsidRDefault="00D21500">
            <w:pPr>
              <w:pStyle w:val="a3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Обработка научно-исследовательского и методологического материала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B4706" w14:textId="77777777" w:rsidR="008D3C4F" w:rsidRDefault="008D3C4F">
            <w:pPr>
              <w:suppressAutoHyphens w:val="0"/>
              <w:rPr>
                <w:b/>
                <w:lang w:eastAsia="en-US"/>
              </w:rPr>
            </w:pPr>
          </w:p>
        </w:tc>
      </w:tr>
      <w:tr w:rsidR="008D3C4F" w14:paraId="47CBCE8B" w14:textId="77777777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2C8EF" w14:textId="77777777" w:rsidR="008D3C4F" w:rsidRDefault="008D3C4F">
            <w:pPr>
              <w:suppressAutoHyphens w:val="0"/>
              <w:rPr>
                <w:lang w:eastAsia="en-US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33777" w14:textId="77777777" w:rsidR="008D3C4F" w:rsidRDefault="008D3C4F">
            <w:pPr>
              <w:suppressAutoHyphens w:val="0"/>
              <w:rPr>
                <w:b/>
                <w:lang w:eastAsia="en-US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3A45F" w14:textId="77777777" w:rsidR="008D3C4F" w:rsidRDefault="008D3C4F">
            <w:pPr>
              <w:suppressAutoHyphens w:val="0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D00B" w14:textId="77777777" w:rsidR="008D3C4F" w:rsidRDefault="00D21500">
            <w:pPr>
              <w:pStyle w:val="a3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Формулировка целей и постановка задач исследования (разработки)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AEF52" w14:textId="77777777" w:rsidR="008D3C4F" w:rsidRDefault="008D3C4F">
            <w:pPr>
              <w:suppressAutoHyphens w:val="0"/>
              <w:rPr>
                <w:b/>
                <w:lang w:eastAsia="en-US"/>
              </w:rPr>
            </w:pPr>
          </w:p>
        </w:tc>
      </w:tr>
      <w:tr w:rsidR="008D3C4F" w14:paraId="114765A2" w14:textId="77777777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7559" w14:textId="77777777" w:rsidR="008D3C4F" w:rsidRDefault="008D3C4F">
            <w:pPr>
              <w:suppressAutoHyphens w:val="0"/>
              <w:rPr>
                <w:lang w:eastAsia="en-US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5C2C7" w14:textId="77777777" w:rsidR="008D3C4F" w:rsidRDefault="008D3C4F">
            <w:pPr>
              <w:suppressAutoHyphens w:val="0"/>
              <w:rPr>
                <w:b/>
                <w:lang w:eastAsia="en-US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386B" w14:textId="77777777" w:rsidR="008D3C4F" w:rsidRDefault="00D21500">
            <w:pPr>
              <w:pStyle w:val="a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ar-SA"/>
              </w:rPr>
              <w:t>Корректировка плана НИР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188B" w14:textId="77777777" w:rsidR="008D3C4F" w:rsidRDefault="00D21500">
            <w:pPr>
              <w:pStyle w:val="TableParagraph"/>
              <w:tabs>
                <w:tab w:val="left" w:pos="283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Корректировка индивидуального плана проведения НИР 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564C3" w14:textId="77777777" w:rsidR="008D3C4F" w:rsidRDefault="008D3C4F">
            <w:pPr>
              <w:suppressAutoHyphens w:val="0"/>
              <w:rPr>
                <w:b/>
                <w:lang w:eastAsia="en-US"/>
              </w:rPr>
            </w:pPr>
          </w:p>
        </w:tc>
      </w:tr>
      <w:tr w:rsidR="008D3C4F" w14:paraId="27C93D48" w14:textId="77777777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2B4B1" w14:textId="77777777" w:rsidR="008D3C4F" w:rsidRDefault="008D3C4F">
            <w:pPr>
              <w:suppressAutoHyphens w:val="0"/>
              <w:rPr>
                <w:lang w:eastAsia="en-US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AD706" w14:textId="77777777" w:rsidR="008D3C4F" w:rsidRDefault="008D3C4F">
            <w:pPr>
              <w:suppressAutoHyphens w:val="0"/>
              <w:rPr>
                <w:b/>
                <w:lang w:eastAsia="en-US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CA3D" w14:textId="77777777" w:rsidR="008D3C4F" w:rsidRDefault="008D3C4F">
            <w:pPr>
              <w:suppressAutoHyphens w:val="0"/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3D76" w14:textId="77777777" w:rsidR="008D3C4F" w:rsidRDefault="00D21500">
            <w:pPr>
              <w:pStyle w:val="a3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Утверждение корректировок (приложение) к индивидуальному плану </w:t>
            </w:r>
            <w:r>
              <w:rPr>
                <w:sz w:val="24"/>
                <w:szCs w:val="24"/>
                <w:lang w:val="ru-RU"/>
              </w:rPr>
              <w:lastRenderedPageBreak/>
              <w:t>НИР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08D4B" w14:textId="77777777" w:rsidR="008D3C4F" w:rsidRDefault="008D3C4F">
            <w:pPr>
              <w:suppressAutoHyphens w:val="0"/>
              <w:rPr>
                <w:b/>
                <w:lang w:eastAsia="en-US"/>
              </w:rPr>
            </w:pPr>
          </w:p>
        </w:tc>
      </w:tr>
      <w:tr w:rsidR="008D3C4F" w14:paraId="58118466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AE1F" w14:textId="77777777" w:rsidR="008D3C4F" w:rsidRDefault="00D21500">
            <w:pPr>
              <w:pStyle w:val="a3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D997" w14:textId="77777777" w:rsidR="008D3C4F" w:rsidRDefault="00D21500">
            <w:pPr>
              <w:pStyle w:val="a3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2.Непосредственное выполнение научно-исследовательской деятельности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5949" w14:textId="77777777" w:rsidR="008D3C4F" w:rsidRDefault="00D21500">
            <w:pPr>
              <w:pStyle w:val="a3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ar-SA"/>
              </w:rPr>
              <w:t>Проведение НИР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20C8" w14:textId="77777777" w:rsidR="008D3C4F" w:rsidRDefault="00D21500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 Постановка и формулирование проблемы собственного исследования.</w:t>
            </w:r>
          </w:p>
          <w:p w14:paraId="6EC87BA2" w14:textId="77777777" w:rsidR="008D3C4F" w:rsidRDefault="00D21500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 Определение теоретико-методологических основ исследования.</w:t>
            </w:r>
          </w:p>
          <w:p w14:paraId="1C3BF409" w14:textId="77777777" w:rsidR="008D3C4F" w:rsidRDefault="00D21500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3. Формулирование выводов в соответствии с поставленными задачами и выдвинутыми гипотезами.</w:t>
            </w:r>
          </w:p>
          <w:p w14:paraId="430DAC40" w14:textId="77777777" w:rsidR="008D3C4F" w:rsidRDefault="00D21500">
            <w:pPr>
              <w:pStyle w:val="a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4. Подготовка и публикация статьи в журналах, сборниках научных трудов, выступление с докладом на конференции.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E8D1" w14:textId="77777777" w:rsidR="008D3C4F" w:rsidRDefault="00D21500">
            <w:pPr>
              <w:pStyle w:val="a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Промежуточный отчёт о НИР (форма и вид отчёта устанавливается научным руководителем и конкретизируется в приложении к индивидуальному плану НИР)</w:t>
            </w:r>
          </w:p>
        </w:tc>
      </w:tr>
      <w:tr w:rsidR="008D3C4F" w14:paraId="7174E6BA" w14:textId="77777777">
        <w:trPr>
          <w:trHeight w:val="16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1B3E" w14:textId="77777777" w:rsidR="008D3C4F" w:rsidRDefault="00D21500">
            <w:pPr>
              <w:pStyle w:val="a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D95D" w14:textId="77777777" w:rsidR="008D3C4F" w:rsidRDefault="00D21500">
            <w:pPr>
              <w:pStyle w:val="a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3. Составление отчета о НИР (является обязательной частью этапа)</w:t>
            </w:r>
          </w:p>
          <w:p w14:paraId="15F59556" w14:textId="77777777" w:rsidR="008D3C4F" w:rsidRDefault="008D3C4F">
            <w:pPr>
              <w:pStyle w:val="a3"/>
              <w:rPr>
                <w:sz w:val="24"/>
                <w:szCs w:val="24"/>
                <w:lang w:val="ru-RU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C1D6" w14:textId="77777777" w:rsidR="008D3C4F" w:rsidRDefault="00D21500">
            <w:pPr>
              <w:pStyle w:val="a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Подведение итогов НИР</w:t>
            </w:r>
          </w:p>
          <w:p w14:paraId="790EEE0E" w14:textId="77777777" w:rsidR="008D3C4F" w:rsidRDefault="008D3C4F">
            <w:pPr>
              <w:pStyle w:val="a3"/>
              <w:rPr>
                <w:sz w:val="24"/>
                <w:szCs w:val="24"/>
                <w:lang w:val="ru-RU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7B95" w14:textId="77777777" w:rsidR="008D3C4F" w:rsidRDefault="00D21500">
            <w:pPr>
              <w:pStyle w:val="a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Оформление итогового отчёта о НИР, отражающего все этапы НИР.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DD91" w14:textId="77777777" w:rsidR="008D3C4F" w:rsidRDefault="00D21500">
            <w:pPr>
              <w:pStyle w:val="a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Отчёт о НИР </w:t>
            </w:r>
          </w:p>
        </w:tc>
      </w:tr>
    </w:tbl>
    <w:p w14:paraId="2CC472B8" w14:textId="77777777" w:rsidR="008D3C4F" w:rsidRDefault="008D3C4F">
      <w:pPr>
        <w:spacing w:line="274" w:lineRule="exact"/>
        <w:ind w:right="165" w:firstLine="709"/>
        <w:jc w:val="both"/>
        <w:rPr>
          <w:i/>
          <w:sz w:val="16"/>
          <w:szCs w:val="16"/>
        </w:rPr>
      </w:pPr>
    </w:p>
    <w:p w14:paraId="0771CE25" w14:textId="77777777" w:rsidR="008D3C4F" w:rsidRDefault="00D21500">
      <w:pPr>
        <w:tabs>
          <w:tab w:val="left" w:pos="284"/>
          <w:tab w:val="right" w:leader="underscore" w:pos="9639"/>
        </w:tabs>
        <w:ind w:firstLine="851"/>
        <w:jc w:val="both"/>
        <w:rPr>
          <w:bCs/>
        </w:rPr>
      </w:pPr>
      <w:r>
        <w:rPr>
          <w:b/>
          <w:bCs/>
          <w:sz w:val="28"/>
          <w:szCs w:val="28"/>
        </w:rPr>
        <w:t xml:space="preserve">7. Методы и технологии НИР </w:t>
      </w:r>
    </w:p>
    <w:p w14:paraId="33FE17FE" w14:textId="77777777" w:rsidR="008D3C4F" w:rsidRDefault="00D215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Используются общенаучные методы (наблюдения, описания, сопоставления, индукции и дедукции) и технологии, с помощью которых осуществляется:</w:t>
      </w:r>
    </w:p>
    <w:p w14:paraId="35EB27BE" w14:textId="77777777" w:rsidR="008D3C4F" w:rsidRDefault="00D215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сбор, изучение и </w:t>
      </w:r>
      <w:proofErr w:type="gramStart"/>
      <w:r>
        <w:rPr>
          <w:sz w:val="28"/>
          <w:szCs w:val="28"/>
        </w:rPr>
        <w:t>анализ  материала</w:t>
      </w:r>
      <w:proofErr w:type="gramEnd"/>
      <w:r>
        <w:rPr>
          <w:sz w:val="28"/>
          <w:szCs w:val="28"/>
        </w:rPr>
        <w:t xml:space="preserve"> по теме исследования;</w:t>
      </w:r>
    </w:p>
    <w:p w14:paraId="19606DE8" w14:textId="77777777" w:rsidR="008D3C4F" w:rsidRDefault="00D215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обоснование цели и задач исследования и подготовка развернутого плана работы на основе обработки, интерпретации и обобщения изученного материала;</w:t>
      </w:r>
    </w:p>
    <w:p w14:paraId="23651481" w14:textId="77777777" w:rsidR="008D3C4F" w:rsidRDefault="00D215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методологических и теоретических основ исследования (актуальность, принципы и методы работы);</w:t>
      </w:r>
    </w:p>
    <w:p w14:paraId="77D06DAE" w14:textId="77777777" w:rsidR="008D3C4F" w:rsidRDefault="00D215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составление библиографического списка источников, используемых в подготовке текста исследования.</w:t>
      </w:r>
    </w:p>
    <w:p w14:paraId="120C9DBB" w14:textId="77777777" w:rsidR="008D3C4F" w:rsidRDefault="00D215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могут быть использованы:</w:t>
      </w:r>
    </w:p>
    <w:p w14:paraId="090BC99B" w14:textId="77777777" w:rsidR="008D3C4F" w:rsidRDefault="00D215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информационные ресурсы интернета (учебная и научная информация, представленная в научных электронных журналах и на сайтах библиотек);</w:t>
      </w:r>
    </w:p>
    <w:p w14:paraId="2441FB67" w14:textId="77777777" w:rsidR="008D3C4F" w:rsidRDefault="00D215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программа М</w:t>
      </w:r>
      <w:proofErr w:type="spellStart"/>
      <w:r>
        <w:rPr>
          <w:sz w:val="28"/>
          <w:szCs w:val="28"/>
          <w:lang w:val="en-US"/>
        </w:rPr>
        <w:t>icrosoft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Office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Power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Point</w:t>
      </w:r>
      <w:r>
        <w:rPr>
          <w:sz w:val="28"/>
          <w:szCs w:val="28"/>
        </w:rPr>
        <w:t xml:space="preserve"> для создания презентации, отражающей результаты исследования; </w:t>
      </w:r>
    </w:p>
    <w:p w14:paraId="12566BD2" w14:textId="77777777" w:rsidR="008D3C4F" w:rsidRDefault="00D215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мультимедийное оборудование.</w:t>
      </w:r>
    </w:p>
    <w:p w14:paraId="1873231F" w14:textId="77777777" w:rsidR="008D3C4F" w:rsidRDefault="00D2150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8. Формы отчётности по итогам НИР</w:t>
      </w:r>
    </w:p>
    <w:p w14:paraId="141708D9" w14:textId="77777777" w:rsidR="008D3C4F" w:rsidRDefault="00D215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Составление и защита отчета (зачет с оценкой). Аттестация по итогам НИР проводится на основании защиты оформленного отчета и отзыва </w:t>
      </w:r>
      <w:r>
        <w:rPr>
          <w:sz w:val="28"/>
          <w:szCs w:val="28"/>
        </w:rPr>
        <w:lastRenderedPageBreak/>
        <w:t xml:space="preserve">научного руководителя в комиссии, включающей научного руководителя магистерской программы и научного руководителя магистранта. Отчет включает в себя: </w:t>
      </w:r>
    </w:p>
    <w:p w14:paraId="52BB233B" w14:textId="77777777" w:rsidR="008D3C4F" w:rsidRDefault="00D21500">
      <w:pPr>
        <w:pStyle w:val="aa"/>
        <w:numPr>
          <w:ilvl w:val="0"/>
          <w:numId w:val="3"/>
        </w:num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пояснительную записку </w:t>
      </w:r>
      <w:r>
        <w:rPr>
          <w:rFonts w:eastAsiaTheme="minorHAnsi"/>
          <w:sz w:val="28"/>
          <w:szCs w:val="28"/>
          <w:lang w:val="ru-RU"/>
        </w:rPr>
        <w:t>с указанием темы ВКР, ее актуальности, теоретических и методологических основ работы, а также методов исследования;</w:t>
      </w:r>
    </w:p>
    <w:p w14:paraId="70436353" w14:textId="77777777" w:rsidR="008D3C4F" w:rsidRDefault="00D21500">
      <w:pPr>
        <w:pStyle w:val="aa"/>
        <w:numPr>
          <w:ilvl w:val="0"/>
          <w:numId w:val="3"/>
        </w:numPr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аналитическое задание, в котором формулируются итоги работы по сбору, обработке и систематизации исследовательского материала.</w:t>
      </w:r>
    </w:p>
    <w:p w14:paraId="64465FA3" w14:textId="77777777" w:rsidR="008D3C4F" w:rsidRDefault="00D215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Содержанием НИР на данном этапе является: </w:t>
      </w:r>
    </w:p>
    <w:p w14:paraId="7ACFCD0C" w14:textId="77777777" w:rsidR="008D3C4F" w:rsidRDefault="00D21500">
      <w:pPr>
        <w:pStyle w:val="aa"/>
        <w:numPr>
          <w:ilvl w:val="0"/>
          <w:numId w:val="4"/>
        </w:numPr>
        <w:autoSpaceDE w:val="0"/>
        <w:autoSpaceDN w:val="0"/>
        <w:adjustRightInd w:val="0"/>
        <w:ind w:left="0" w:right="91"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участие в конференциях различного уровня;</w:t>
      </w:r>
    </w:p>
    <w:p w14:paraId="10FA4797" w14:textId="77777777" w:rsidR="008D3C4F" w:rsidRDefault="00D21500">
      <w:pPr>
        <w:pStyle w:val="aa"/>
        <w:numPr>
          <w:ilvl w:val="0"/>
          <w:numId w:val="4"/>
        </w:numPr>
        <w:autoSpaceDE w:val="0"/>
        <w:autoSpaceDN w:val="0"/>
        <w:adjustRightInd w:val="0"/>
        <w:ind w:left="0" w:right="91"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написание статей по выбранной тематике исследования в рамках НИР; </w:t>
      </w:r>
    </w:p>
    <w:p w14:paraId="6C9913A4" w14:textId="77777777" w:rsidR="008D3C4F" w:rsidRDefault="00D21500">
      <w:pPr>
        <w:pStyle w:val="aa"/>
        <w:numPr>
          <w:ilvl w:val="0"/>
          <w:numId w:val="4"/>
        </w:numPr>
        <w:autoSpaceDE w:val="0"/>
        <w:autoSpaceDN w:val="0"/>
        <w:adjustRightInd w:val="0"/>
        <w:ind w:left="0" w:firstLine="709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корректировка развернутого </w:t>
      </w:r>
      <w:proofErr w:type="gramStart"/>
      <w:r>
        <w:rPr>
          <w:rFonts w:eastAsiaTheme="minorHAnsi"/>
          <w:sz w:val="28"/>
          <w:szCs w:val="28"/>
          <w:lang w:val="ru-RU"/>
        </w:rPr>
        <w:t>плана  ВКР</w:t>
      </w:r>
      <w:proofErr w:type="gramEnd"/>
      <w:r>
        <w:rPr>
          <w:rFonts w:eastAsiaTheme="minorHAnsi"/>
          <w:sz w:val="28"/>
          <w:szCs w:val="28"/>
          <w:lang w:val="ru-RU"/>
        </w:rPr>
        <w:t xml:space="preserve"> (магистерской диссертации);</w:t>
      </w:r>
    </w:p>
    <w:p w14:paraId="479365BA" w14:textId="77777777" w:rsidR="008D3C4F" w:rsidRDefault="00D21500">
      <w:pPr>
        <w:pStyle w:val="aa"/>
        <w:numPr>
          <w:ilvl w:val="0"/>
          <w:numId w:val="4"/>
        </w:numPr>
        <w:autoSpaceDE w:val="0"/>
        <w:autoSpaceDN w:val="0"/>
        <w:adjustRightInd w:val="0"/>
        <w:ind w:left="0" w:firstLine="709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обзор научных информационных данных по тематике ВКР; </w:t>
      </w:r>
    </w:p>
    <w:p w14:paraId="7CB260D1" w14:textId="77777777" w:rsidR="008D3C4F" w:rsidRDefault="00D21500">
      <w:pPr>
        <w:pStyle w:val="aa"/>
        <w:numPr>
          <w:ilvl w:val="0"/>
          <w:numId w:val="4"/>
        </w:numPr>
        <w:autoSpaceDE w:val="0"/>
        <w:autoSpaceDN w:val="0"/>
        <w:adjustRightInd w:val="0"/>
        <w:ind w:left="0" w:right="86" w:firstLine="709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текст доклада / статьи по результатам исследования для выступления на </w:t>
      </w:r>
      <w:proofErr w:type="gramStart"/>
      <w:r>
        <w:rPr>
          <w:rFonts w:eastAsiaTheme="minorHAnsi"/>
          <w:sz w:val="28"/>
          <w:szCs w:val="28"/>
          <w:lang w:val="ru-RU"/>
        </w:rPr>
        <w:t>конференциях  профессионального</w:t>
      </w:r>
      <w:proofErr w:type="gramEnd"/>
      <w:r>
        <w:rPr>
          <w:rFonts w:eastAsiaTheme="minorHAnsi"/>
          <w:sz w:val="28"/>
          <w:szCs w:val="28"/>
          <w:lang w:val="ru-RU"/>
        </w:rPr>
        <w:t xml:space="preserve"> сообщества; </w:t>
      </w:r>
    </w:p>
    <w:p w14:paraId="6239205E" w14:textId="77777777" w:rsidR="008D3C4F" w:rsidRDefault="00D21500">
      <w:pPr>
        <w:pStyle w:val="aa"/>
        <w:numPr>
          <w:ilvl w:val="0"/>
          <w:numId w:val="4"/>
        </w:numPr>
        <w:autoSpaceDE w:val="0"/>
        <w:autoSpaceDN w:val="0"/>
        <w:adjustRightInd w:val="0"/>
        <w:ind w:left="0" w:firstLine="709"/>
        <w:rPr>
          <w:rFonts w:eastAsiaTheme="minorHAnsi"/>
          <w:sz w:val="28"/>
          <w:szCs w:val="28"/>
          <w:lang w:val="ru-RU"/>
        </w:rPr>
      </w:pPr>
      <w:proofErr w:type="gramStart"/>
      <w:r>
        <w:rPr>
          <w:rFonts w:eastAsiaTheme="minorHAnsi"/>
          <w:sz w:val="28"/>
          <w:szCs w:val="28"/>
          <w:lang w:val="ru-RU"/>
        </w:rPr>
        <w:t>текст  экспериментального</w:t>
      </w:r>
      <w:proofErr w:type="gramEnd"/>
      <w:r>
        <w:rPr>
          <w:rFonts w:eastAsiaTheme="minorHAnsi"/>
          <w:sz w:val="28"/>
          <w:szCs w:val="28"/>
          <w:lang w:val="ru-RU"/>
        </w:rPr>
        <w:t>/научно-методического часть ВКР (магистерской диссертации).</w:t>
      </w:r>
    </w:p>
    <w:p w14:paraId="449BAC76" w14:textId="77777777" w:rsidR="008D3C4F" w:rsidRDefault="00D21500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9. Формы текущего контроля успеваемости и промежуточной аттестации обучающихся по результатам выполнения НИР</w:t>
      </w:r>
    </w:p>
    <w:p w14:paraId="2333FD71" w14:textId="77777777" w:rsidR="008D3C4F" w:rsidRDefault="00D21500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Контроль выполнения НИР производится в соответствии с Положением о текущем контроле успеваемости и промежуточной аттестации обучающихся.</w:t>
      </w:r>
    </w:p>
    <w:p w14:paraId="1C8E91F9" w14:textId="77777777" w:rsidR="008D3C4F" w:rsidRDefault="00D215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прохождения НИР производится в дискретные временные интервалы научным руководителем магистранта во </w:t>
      </w:r>
      <w:proofErr w:type="gramStart"/>
      <w:r>
        <w:rPr>
          <w:sz w:val="28"/>
          <w:szCs w:val="28"/>
        </w:rPr>
        <w:t>время  консультаций</w:t>
      </w:r>
      <w:proofErr w:type="gramEnd"/>
      <w:r>
        <w:rPr>
          <w:sz w:val="28"/>
          <w:szCs w:val="28"/>
        </w:rPr>
        <w:t xml:space="preserve"> и в ходе проверки исполнения разделов индивидуального плана работы.</w:t>
      </w:r>
    </w:p>
    <w:p w14:paraId="2482C098" w14:textId="77777777" w:rsidR="008D3C4F" w:rsidRDefault="00D2150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Промежуточный контроль: аттестация по итогам </w:t>
      </w:r>
      <w:proofErr w:type="gramStart"/>
      <w:r>
        <w:rPr>
          <w:sz w:val="28"/>
          <w:szCs w:val="28"/>
        </w:rPr>
        <w:t>НИР  проводится</w:t>
      </w:r>
      <w:proofErr w:type="gramEnd"/>
      <w:r>
        <w:rPr>
          <w:sz w:val="28"/>
          <w:szCs w:val="28"/>
        </w:rPr>
        <w:t xml:space="preserve"> на основании защиты оформленного отчета и отзыва научного руководителя в комиссии, включающей научного руководителя магистерской программы и научного руководителя магистранта.</w:t>
      </w:r>
    </w:p>
    <w:p w14:paraId="47235778" w14:textId="77777777" w:rsidR="008D3C4F" w:rsidRDefault="00D21500">
      <w:pPr>
        <w:tabs>
          <w:tab w:val="left" w:pos="284"/>
          <w:tab w:val="right" w:leader="underscore" w:pos="9639"/>
        </w:tabs>
        <w:ind w:firstLine="709"/>
        <w:jc w:val="both"/>
        <w:rPr>
          <w:iCs/>
          <w:sz w:val="28"/>
        </w:rPr>
      </w:pPr>
      <w:r>
        <w:rPr>
          <w:sz w:val="28"/>
        </w:rPr>
        <w:t>Форма промежуточной аттестации НИР, предусмотренная учебным планом по направлению 44.04.01 Педагогическое образование (уровень магистратуры) «Современные стратегии литературного образования» –  зачет с оценкой.</w:t>
      </w:r>
    </w:p>
    <w:p w14:paraId="31DF5EAD" w14:textId="77777777" w:rsidR="008D3C4F" w:rsidRDefault="008D3C4F">
      <w:pPr>
        <w:ind w:firstLine="708"/>
        <w:jc w:val="both"/>
        <w:rPr>
          <w:b/>
        </w:rPr>
      </w:pPr>
    </w:p>
    <w:p w14:paraId="613FE2A5" w14:textId="77777777" w:rsidR="008D3C4F" w:rsidRDefault="00D2150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10. Рейтинг-план НИР</w:t>
      </w:r>
    </w:p>
    <w:p w14:paraId="6AE6BEF0" w14:textId="77777777" w:rsidR="008D3C4F" w:rsidRDefault="00D215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результативности НИР (балльная оценка деятельности обучающихся) представлены в Приложении 1 к программе НИР.</w:t>
      </w:r>
    </w:p>
    <w:p w14:paraId="3137E5B7" w14:textId="77777777" w:rsidR="008D3C4F" w:rsidRDefault="008D3C4F">
      <w:pPr>
        <w:tabs>
          <w:tab w:val="left" w:pos="0"/>
          <w:tab w:val="left" w:pos="8626"/>
        </w:tabs>
        <w:ind w:firstLine="567"/>
        <w:jc w:val="both"/>
        <w:rPr>
          <w:bCs/>
        </w:rPr>
      </w:pPr>
    </w:p>
    <w:p w14:paraId="48745FF1" w14:textId="77777777" w:rsidR="008D3C4F" w:rsidRDefault="00D215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11. </w:t>
      </w:r>
      <w:r>
        <w:rPr>
          <w:b/>
          <w:bCs/>
          <w:sz w:val="28"/>
          <w:szCs w:val="28"/>
        </w:rPr>
        <w:t>Фонд оценочных средств (ФОС) результативности НИР</w:t>
      </w:r>
    </w:p>
    <w:p w14:paraId="33917ED0" w14:textId="77777777" w:rsidR="008D3C4F" w:rsidRDefault="00D215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ФОС </w:t>
      </w:r>
      <w:r>
        <w:rPr>
          <w:bCs/>
          <w:sz w:val="28"/>
          <w:szCs w:val="28"/>
        </w:rPr>
        <w:t>результативности НИР представлены в Приложении 2. к программе НИР.</w:t>
      </w:r>
    </w:p>
    <w:p w14:paraId="6FBAB85E" w14:textId="77777777" w:rsidR="008D3C4F" w:rsidRDefault="008D3C4F">
      <w:pPr>
        <w:tabs>
          <w:tab w:val="left" w:pos="284"/>
          <w:tab w:val="right" w:leader="underscore" w:pos="9639"/>
        </w:tabs>
        <w:ind w:firstLine="851"/>
        <w:jc w:val="both"/>
        <w:rPr>
          <w:i/>
        </w:rPr>
      </w:pPr>
    </w:p>
    <w:p w14:paraId="693FE0F0" w14:textId="77777777" w:rsidR="008D3C4F" w:rsidRDefault="00D21500">
      <w:pPr>
        <w:tabs>
          <w:tab w:val="left" w:pos="1198"/>
        </w:tabs>
        <w:spacing w:line="275" w:lineRule="exact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12. Учебно-методическое и информационное обеспечение НИР</w:t>
      </w:r>
    </w:p>
    <w:p w14:paraId="52A53B84" w14:textId="77777777" w:rsidR="008D3C4F" w:rsidRDefault="008D3C4F">
      <w:pPr>
        <w:tabs>
          <w:tab w:val="left" w:pos="1198"/>
        </w:tabs>
        <w:spacing w:line="275" w:lineRule="exact"/>
        <w:ind w:firstLine="709"/>
        <w:rPr>
          <w:b/>
          <w:bCs/>
          <w:sz w:val="28"/>
          <w:szCs w:val="28"/>
        </w:rPr>
      </w:pPr>
    </w:p>
    <w:p w14:paraId="27E9191C" w14:textId="77777777" w:rsidR="008D3C4F" w:rsidRDefault="00D21500">
      <w:pPr>
        <w:tabs>
          <w:tab w:val="left" w:pos="1198"/>
        </w:tabs>
        <w:spacing w:line="275" w:lineRule="exact"/>
        <w:ind w:firstLine="709"/>
        <w:rPr>
          <w:bCs/>
          <w:i/>
        </w:rPr>
      </w:pPr>
      <w:r>
        <w:rPr>
          <w:bCs/>
          <w:i/>
        </w:rPr>
        <w:t>12.</w:t>
      </w:r>
      <w:proofErr w:type="gramStart"/>
      <w:r>
        <w:rPr>
          <w:bCs/>
          <w:i/>
        </w:rPr>
        <w:t>1.Основная</w:t>
      </w:r>
      <w:proofErr w:type="gramEnd"/>
      <w:r>
        <w:rPr>
          <w:bCs/>
          <w:i/>
        </w:rPr>
        <w:t xml:space="preserve"> литература</w:t>
      </w:r>
    </w:p>
    <w:p w14:paraId="34751F10" w14:textId="77777777" w:rsidR="008D3C4F" w:rsidRDefault="00D21500">
      <w:pPr>
        <w:spacing w:line="360" w:lineRule="auto"/>
        <w:ind w:firstLine="709"/>
        <w:contextualSpacing/>
        <w:jc w:val="both"/>
      </w:pPr>
      <w:r>
        <w:t xml:space="preserve">1. Зинченко В.Г., </w:t>
      </w:r>
      <w:proofErr w:type="spellStart"/>
      <w:r>
        <w:t>Зусман</w:t>
      </w:r>
      <w:proofErr w:type="spellEnd"/>
      <w:r>
        <w:t xml:space="preserve"> В.Г., </w:t>
      </w:r>
      <w:proofErr w:type="spellStart"/>
      <w:r>
        <w:t>Кирнозе</w:t>
      </w:r>
      <w:proofErr w:type="spellEnd"/>
      <w:r>
        <w:t xml:space="preserve"> З.И. Литература и методы ее изучения. М.: Флинта, 2017. 279 с. </w:t>
      </w:r>
      <w:hyperlink r:id="rId9" w:history="1">
        <w:r>
          <w:rPr>
            <w:rStyle w:val="a7"/>
            <w:color w:val="auto"/>
          </w:rPr>
          <w:t>http://biblioclub.ru/index.php?page=book&amp;id=103518</w:t>
        </w:r>
      </w:hyperlink>
      <w:r>
        <w:t>.</w:t>
      </w:r>
    </w:p>
    <w:p w14:paraId="0C358521" w14:textId="77777777" w:rsidR="008D3C4F" w:rsidRDefault="00D21500">
      <w:pPr>
        <w:spacing w:line="360" w:lineRule="auto"/>
        <w:ind w:firstLine="709"/>
        <w:contextualSpacing/>
        <w:jc w:val="both"/>
      </w:pPr>
      <w:r>
        <w:t xml:space="preserve">2. </w:t>
      </w:r>
      <w:proofErr w:type="spellStart"/>
      <w:r>
        <w:t>Крупчанов</w:t>
      </w:r>
      <w:proofErr w:type="spellEnd"/>
      <w:r>
        <w:t xml:space="preserve">, Л.М. Теория </w:t>
      </w:r>
      <w:proofErr w:type="gramStart"/>
      <w:r>
        <w:t>литературы :</w:t>
      </w:r>
      <w:proofErr w:type="gramEnd"/>
      <w:r>
        <w:t xml:space="preserve"> учебник / Л.М. </w:t>
      </w:r>
      <w:proofErr w:type="spellStart"/>
      <w:r>
        <w:t>Крупчанов</w:t>
      </w:r>
      <w:proofErr w:type="spellEnd"/>
      <w:r>
        <w:t xml:space="preserve">. - 2-е изд., стер. - </w:t>
      </w:r>
      <w:proofErr w:type="gramStart"/>
      <w:r>
        <w:t>Москва :</w:t>
      </w:r>
      <w:proofErr w:type="gramEnd"/>
      <w:r>
        <w:t xml:space="preserve"> Издательство «Флинта», 2017 - 360 с. - ISBN 978-5-9765-1315-0; То же [Электронный ресурс]. - URL: http://biblioclub.ru/index.php?page=book&amp;id=114937.</w:t>
      </w:r>
    </w:p>
    <w:p w14:paraId="7C40EE12" w14:textId="77777777" w:rsidR="008D3C4F" w:rsidRDefault="00D215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12.2. Дополнительная литература</w:t>
      </w:r>
    </w:p>
    <w:p w14:paraId="61FA1363" w14:textId="77777777" w:rsidR="008D3C4F" w:rsidRDefault="00D215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</w:pPr>
      <w:r>
        <w:t xml:space="preserve">1. Андреев, А.Н. Основы теории литературно-художественного творчества: учебное пособие / А.Н. Андреев. - </w:t>
      </w:r>
      <w:proofErr w:type="gramStart"/>
      <w:r>
        <w:t>Москва :</w:t>
      </w:r>
      <w:proofErr w:type="gramEnd"/>
      <w:r>
        <w:t xml:space="preserve"> Директ-Медиа, 2014 - 356 с. - ISBN 978-5-4475-0312-3 ; То же [Электронный ресурс]. - URL: </w:t>
      </w:r>
      <w:hyperlink r:id="rId10" w:history="1">
        <w:r>
          <w:rPr>
            <w:rStyle w:val="a7"/>
            <w:color w:val="auto"/>
          </w:rPr>
          <w:t>http://biblioclub.ru/index.php?page=book&amp;id=239758</w:t>
        </w:r>
      </w:hyperlink>
    </w:p>
    <w:p w14:paraId="51C697B4" w14:textId="77777777" w:rsidR="008D3C4F" w:rsidRDefault="00D215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</w:pPr>
      <w:r>
        <w:t xml:space="preserve">2. Есин А.Б. Психологизм русской классической литературы: учебное пособие. М.: Флинта, 2017. 176 с. </w:t>
      </w:r>
      <w:hyperlink r:id="rId11" w:history="1">
        <w:r>
          <w:rPr>
            <w:rStyle w:val="a7"/>
            <w:color w:val="auto"/>
          </w:rPr>
          <w:t>https://biblioclub.ru/index.php?page=book_red&amp;id=94679</w:t>
        </w:r>
      </w:hyperlink>
    </w:p>
    <w:p w14:paraId="4AB6ACF5" w14:textId="77777777" w:rsidR="008D3C4F" w:rsidRDefault="00D215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</w:pPr>
      <w:r>
        <w:t>3.Рогожин М.Ю. Подготовка и защита письменных работ: учебно-практическое пособие. – Москва-Берлин: Директ-Медиа, 2014. - 238 с. - ISBN 978-5-4475-1666-6; То же [Электронный ресурс]. - URL: </w:t>
      </w:r>
      <w:hyperlink r:id="rId12" w:history="1">
        <w:r>
          <w:rPr>
            <w:rStyle w:val="a7"/>
            <w:color w:val="auto"/>
          </w:rPr>
          <w:t>http://biblioclub.ru/index.php?page=book&amp;id=253712</w:t>
        </w:r>
      </w:hyperlink>
      <w:r>
        <w:t> </w:t>
      </w:r>
    </w:p>
    <w:p w14:paraId="5D16014D" w14:textId="77777777" w:rsidR="008D3C4F" w:rsidRDefault="00D215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</w:pPr>
      <w:r>
        <w:t>4. Хазина А.В., Софронова Л.В. Учебно-методическое пособие по написанию курсовых и выпускных квалификационных работ. Н. Новгород: НГПУ, 2015. 32 с.</w:t>
      </w:r>
    </w:p>
    <w:p w14:paraId="303CE00F" w14:textId="77777777" w:rsidR="008D3C4F" w:rsidRDefault="00D215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</w:pPr>
      <w:r>
        <w:t xml:space="preserve">5. </w:t>
      </w:r>
      <w:proofErr w:type="spellStart"/>
      <w:r>
        <w:rPr>
          <w:rFonts w:eastAsiaTheme="minorHAnsi"/>
        </w:rPr>
        <w:t>Эсалнек</w:t>
      </w:r>
      <w:proofErr w:type="spellEnd"/>
      <w:r>
        <w:rPr>
          <w:rFonts w:eastAsiaTheme="minorHAnsi"/>
        </w:rPr>
        <w:t>, А.Я. Основы литературоведения: анализ романного текста: учебное пособие / А.Я. </w:t>
      </w:r>
      <w:proofErr w:type="spellStart"/>
      <w:r>
        <w:rPr>
          <w:rFonts w:eastAsiaTheme="minorHAnsi"/>
        </w:rPr>
        <w:t>Эсалнек</w:t>
      </w:r>
      <w:proofErr w:type="spellEnd"/>
      <w:r>
        <w:rPr>
          <w:rFonts w:eastAsiaTheme="minorHAnsi"/>
        </w:rPr>
        <w:t xml:space="preserve">. - 3-е изд., стер. - </w:t>
      </w:r>
      <w:proofErr w:type="gramStart"/>
      <w:r>
        <w:rPr>
          <w:rFonts w:eastAsiaTheme="minorHAnsi"/>
        </w:rPr>
        <w:t>Москва :</w:t>
      </w:r>
      <w:proofErr w:type="gramEnd"/>
      <w:r>
        <w:rPr>
          <w:rFonts w:eastAsiaTheme="minorHAnsi"/>
        </w:rPr>
        <w:t xml:space="preserve"> Издательство «Флинта», 2017. - 102 с. [Электронный ресурс]. URL: </w:t>
      </w:r>
      <w:hyperlink r:id="rId13" w:history="1">
        <w:r>
          <w:rPr>
            <w:rStyle w:val="a7"/>
            <w:rFonts w:eastAsiaTheme="minorHAnsi"/>
            <w:color w:val="auto"/>
          </w:rPr>
          <w:t>http://biblioclub.ru/index.php?page=book&amp;id=364228</w:t>
        </w:r>
      </w:hyperlink>
      <w:r>
        <w:rPr>
          <w:rFonts w:eastAsiaTheme="minorHAnsi"/>
        </w:rPr>
        <w:t> (07.05.2019).</w:t>
      </w:r>
    </w:p>
    <w:p w14:paraId="2A6C674F" w14:textId="77777777" w:rsidR="008D3C4F" w:rsidRDefault="008D3C4F">
      <w:pPr>
        <w:jc w:val="both"/>
        <w:rPr>
          <w:sz w:val="28"/>
          <w:szCs w:val="28"/>
        </w:rPr>
      </w:pPr>
    </w:p>
    <w:p w14:paraId="1BC3FC98" w14:textId="77777777" w:rsidR="008D3C4F" w:rsidRDefault="00D215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11.3. Информационные ресурсы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2"/>
        <w:gridCol w:w="6679"/>
      </w:tblGrid>
      <w:tr w:rsidR="008D3C4F" w14:paraId="6F26318D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2437" w14:textId="77777777" w:rsidR="008D3C4F" w:rsidRDefault="00D21500">
            <w:pPr>
              <w:jc w:val="both"/>
              <w:rPr>
                <w:lang w:eastAsia="ru-RU"/>
              </w:rPr>
            </w:pPr>
            <w:r>
              <w:rPr>
                <w:lang w:val="en-US"/>
              </w:rPr>
              <w:t>www</w:t>
            </w:r>
            <w:r>
              <w:t>.</w:t>
            </w:r>
            <w:proofErr w:type="spellStart"/>
            <w:r>
              <w:rPr>
                <w:lang w:val="en-US"/>
              </w:rPr>
              <w:t>biblioclub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03962" w14:textId="77777777" w:rsidR="008D3C4F" w:rsidRDefault="00D21500">
            <w:pPr>
              <w:jc w:val="both"/>
            </w:pPr>
            <w:r>
              <w:t>ЭБС «Университетская библиотека онлайн»</w:t>
            </w:r>
          </w:p>
        </w:tc>
      </w:tr>
      <w:tr w:rsidR="008D3C4F" w14:paraId="6E9798AC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7DCF8" w14:textId="77777777" w:rsidR="008D3C4F" w:rsidRDefault="00D21500">
            <w:pPr>
              <w:jc w:val="both"/>
            </w:pPr>
            <w:r>
              <w:rPr>
                <w:lang w:val="en-US"/>
              </w:rPr>
              <w:t>http://www.elibrary.ru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4DB8E" w14:textId="77777777" w:rsidR="008D3C4F" w:rsidRDefault="00D21500">
            <w:pPr>
              <w:jc w:val="both"/>
            </w:pPr>
            <w:proofErr w:type="spellStart"/>
            <w:r>
              <w:rPr>
                <w:lang w:val="en-US"/>
              </w:rPr>
              <w:t>Научная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электронная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библиотека</w:t>
            </w:r>
            <w:proofErr w:type="spellEnd"/>
          </w:p>
        </w:tc>
      </w:tr>
      <w:tr w:rsidR="008D3C4F" w14:paraId="71536552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8E044" w14:textId="77777777" w:rsidR="008D3C4F" w:rsidRDefault="00D21500">
            <w:pPr>
              <w:jc w:val="both"/>
            </w:pPr>
            <w:r>
              <w:rPr>
                <w:lang w:val="en-US"/>
              </w:rPr>
              <w:t>http://www.ebiblioteka.ru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06C30" w14:textId="77777777" w:rsidR="008D3C4F" w:rsidRDefault="00D21500">
            <w:pPr>
              <w:jc w:val="both"/>
            </w:pPr>
            <w:proofErr w:type="spellStart"/>
            <w:r>
              <w:rPr>
                <w:lang w:val="en-US"/>
              </w:rPr>
              <w:t>Универсальные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базы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данных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изданий</w:t>
            </w:r>
            <w:proofErr w:type="spellEnd"/>
          </w:p>
        </w:tc>
      </w:tr>
      <w:tr w:rsidR="008D3C4F" w14:paraId="5A8E992A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2EC9B" w14:textId="77777777" w:rsidR="008D3C4F" w:rsidRDefault="00D21500">
            <w:pPr>
              <w:jc w:val="both"/>
            </w:pPr>
            <w:r>
              <w:rPr>
                <w:lang w:val="en-US"/>
              </w:rPr>
              <w:t>http://www.rsl.ru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BCCDA" w14:textId="77777777" w:rsidR="008D3C4F" w:rsidRDefault="00D21500">
            <w:pPr>
              <w:jc w:val="both"/>
            </w:pPr>
            <w:proofErr w:type="spellStart"/>
            <w:r>
              <w:rPr>
                <w:lang w:val="en-US"/>
              </w:rPr>
              <w:t>Российская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государственная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библиотека</w:t>
            </w:r>
            <w:proofErr w:type="spellEnd"/>
          </w:p>
        </w:tc>
      </w:tr>
      <w:tr w:rsidR="008D3C4F" w14:paraId="54E3837C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6D586" w14:textId="77777777" w:rsidR="008D3C4F" w:rsidRDefault="00D21500">
            <w:pPr>
              <w:jc w:val="both"/>
            </w:pPr>
            <w:r>
              <w:rPr>
                <w:lang w:val="en-US"/>
              </w:rPr>
              <w:t>http://sci-lib.com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336B" w14:textId="77777777" w:rsidR="008D3C4F" w:rsidRDefault="00D21500">
            <w:pPr>
              <w:jc w:val="both"/>
            </w:pPr>
            <w:proofErr w:type="spellStart"/>
            <w:r>
              <w:rPr>
                <w:lang w:val="en-US"/>
              </w:rPr>
              <w:t>Большая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научная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библиотека</w:t>
            </w:r>
            <w:proofErr w:type="spellEnd"/>
          </w:p>
        </w:tc>
      </w:tr>
      <w:tr w:rsidR="008D3C4F" w14:paraId="40C241E8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8104D" w14:textId="77777777" w:rsidR="008D3C4F" w:rsidRDefault="00D21500">
            <w:pPr>
              <w:jc w:val="both"/>
            </w:pPr>
            <w:r>
              <w:rPr>
                <w:lang w:val="en-US"/>
              </w:rPr>
              <w:t>https://cyberleninka.ru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63528" w14:textId="77777777" w:rsidR="008D3C4F" w:rsidRDefault="00D21500">
            <w:pPr>
              <w:jc w:val="both"/>
            </w:pPr>
            <w:proofErr w:type="spellStart"/>
            <w:r>
              <w:rPr>
                <w:lang w:val="en-US"/>
              </w:rPr>
              <w:t>Научная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электронная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библиотека</w:t>
            </w:r>
            <w:proofErr w:type="spellEnd"/>
            <w:r>
              <w:rPr>
                <w:lang w:val="en-US"/>
              </w:rPr>
              <w:t xml:space="preserve"> </w:t>
            </w:r>
            <w:r>
              <w:t>«</w:t>
            </w:r>
            <w:proofErr w:type="spellStart"/>
            <w:r>
              <w:rPr>
                <w:lang w:val="en-US"/>
              </w:rPr>
              <w:t>Киберленинка</w:t>
            </w:r>
            <w:proofErr w:type="spellEnd"/>
            <w:r>
              <w:t>»</w:t>
            </w:r>
          </w:p>
        </w:tc>
      </w:tr>
      <w:tr w:rsidR="008D3C4F" w14:paraId="135C704E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3D37" w14:textId="77777777" w:rsidR="008D3C4F" w:rsidRDefault="00D21500">
            <w:pPr>
              <w:rPr>
                <w:rFonts w:asciiTheme="minorHAnsi" w:hAnsiTheme="minorHAnsi" w:cstheme="minorBidi"/>
              </w:rPr>
            </w:pPr>
            <w:r>
              <w:t>http://bookz.ru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6250" w14:textId="77777777" w:rsidR="008D3C4F" w:rsidRDefault="00D21500">
            <w:pPr>
              <w:rPr>
                <w:rFonts w:asciiTheme="minorHAnsi" w:hAnsiTheme="minorHAnsi" w:cstheme="minorBidi"/>
              </w:rPr>
            </w:pPr>
            <w:r>
              <w:t>Электронная библиотека художественной литературы</w:t>
            </w:r>
          </w:p>
        </w:tc>
      </w:tr>
      <w:tr w:rsidR="008D3C4F" w14:paraId="3732667E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209F" w14:textId="77777777" w:rsidR="008D3C4F" w:rsidRDefault="00D21500">
            <w:pPr>
              <w:rPr>
                <w:rFonts w:asciiTheme="minorHAnsi" w:hAnsiTheme="minorHAnsi" w:cstheme="minorBidi"/>
              </w:rPr>
            </w:pPr>
            <w:r>
              <w:t>http://lib.ru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6E1F" w14:textId="77777777" w:rsidR="008D3C4F" w:rsidRDefault="00D21500">
            <w:pPr>
              <w:rPr>
                <w:rFonts w:asciiTheme="minorHAnsi" w:hAnsiTheme="minorHAnsi" w:cstheme="minorBidi"/>
              </w:rPr>
            </w:pPr>
            <w:r>
              <w:t>библиотека Максима Мошкова</w:t>
            </w:r>
          </w:p>
        </w:tc>
      </w:tr>
      <w:tr w:rsidR="008D3C4F" w14:paraId="0EF2BD92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B156" w14:textId="77777777" w:rsidR="008D3C4F" w:rsidRDefault="00D21500">
            <w:pPr>
              <w:rPr>
                <w:rFonts w:asciiTheme="minorHAnsi" w:hAnsiTheme="minorHAnsi" w:cstheme="minorBidi"/>
              </w:rPr>
            </w:pPr>
            <w:r>
              <w:t xml:space="preserve">http://magazines.russ.ru 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079C" w14:textId="77777777" w:rsidR="008D3C4F" w:rsidRDefault="00D21500">
            <w:pPr>
              <w:rPr>
                <w:rFonts w:asciiTheme="minorHAnsi" w:hAnsiTheme="minorHAnsi" w:cstheme="minorBidi"/>
              </w:rPr>
            </w:pPr>
            <w:r>
              <w:t>Журнальный зал</w:t>
            </w:r>
          </w:p>
        </w:tc>
      </w:tr>
      <w:tr w:rsidR="008D3C4F" w14:paraId="5C9939AA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51F9" w14:textId="77777777" w:rsidR="008D3C4F" w:rsidRDefault="00D21500">
            <w:pPr>
              <w:rPr>
                <w:rFonts w:asciiTheme="minorHAnsi" w:hAnsiTheme="minorHAnsi" w:cstheme="minorBidi"/>
              </w:rPr>
            </w:pPr>
            <w:r>
              <w:t>http://www.nounb.sci-nnov.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7F52" w14:textId="77777777" w:rsidR="008D3C4F" w:rsidRDefault="00D21500">
            <w:pPr>
              <w:rPr>
                <w:rFonts w:asciiTheme="minorHAnsi" w:hAnsiTheme="minorHAnsi" w:cstheme="minorBidi"/>
              </w:rPr>
            </w:pPr>
            <w:r>
              <w:t>Нижегородская государственная универсальная научная библиотека</w:t>
            </w:r>
          </w:p>
        </w:tc>
      </w:tr>
      <w:tr w:rsidR="008D3C4F" w14:paraId="6C7A31AA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1688" w14:textId="77777777" w:rsidR="008D3C4F" w:rsidRDefault="00D21500">
            <w:pPr>
              <w:rPr>
                <w:rFonts w:asciiTheme="minorHAnsi" w:hAnsiTheme="minorHAnsi" w:cstheme="minorBidi"/>
              </w:rPr>
            </w:pPr>
            <w:r>
              <w:t>http://orel.rsl.ru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4F34" w14:textId="77777777" w:rsidR="008D3C4F" w:rsidRDefault="00D21500">
            <w:pPr>
              <w:rPr>
                <w:rFonts w:asciiTheme="minorHAnsi" w:hAnsiTheme="minorHAnsi" w:cstheme="minorBidi"/>
              </w:rPr>
            </w:pPr>
            <w:r>
              <w:t>Открытая русская электронная библиотека</w:t>
            </w:r>
          </w:p>
        </w:tc>
      </w:tr>
      <w:tr w:rsidR="008D3C4F" w14:paraId="10D2A2FE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344E" w14:textId="77777777" w:rsidR="008D3C4F" w:rsidRDefault="00D21500">
            <w:pPr>
              <w:rPr>
                <w:rFonts w:asciiTheme="minorHAnsi" w:hAnsiTheme="minorHAnsi" w:cstheme="minorBidi"/>
              </w:rPr>
            </w:pPr>
            <w:r>
              <w:t>http://promo.net/pg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5D65" w14:textId="77777777" w:rsidR="008D3C4F" w:rsidRDefault="00D21500">
            <w:pPr>
              <w:rPr>
                <w:rFonts w:asciiTheme="minorHAnsi" w:hAnsiTheme="minorHAnsi" w:cstheme="minorBidi"/>
              </w:rPr>
            </w:pPr>
            <w:r>
              <w:t>Проект «</w:t>
            </w:r>
            <w:proofErr w:type="spellStart"/>
            <w:r>
              <w:t>Гутенберг</w:t>
            </w:r>
            <w:proofErr w:type="spellEnd"/>
            <w:r>
              <w:t>»</w:t>
            </w:r>
          </w:p>
        </w:tc>
      </w:tr>
      <w:tr w:rsidR="008D3C4F" w14:paraId="1348E9C9" w14:textId="77777777"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9FB2" w14:textId="77777777" w:rsidR="008D3C4F" w:rsidRDefault="00D21500">
            <w:pPr>
              <w:rPr>
                <w:rFonts w:asciiTheme="minorHAnsi" w:hAnsiTheme="minorHAnsi" w:cstheme="minorBidi"/>
              </w:rPr>
            </w:pPr>
            <w:r>
              <w:t>http://www.rsl.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5D10" w14:textId="77777777" w:rsidR="008D3C4F" w:rsidRDefault="00D21500">
            <w:pPr>
              <w:rPr>
                <w:rFonts w:asciiTheme="minorHAnsi" w:hAnsiTheme="minorHAnsi" w:cstheme="minorBidi"/>
              </w:rPr>
            </w:pPr>
            <w:r>
              <w:t>Российская государственная библиотека</w:t>
            </w:r>
          </w:p>
        </w:tc>
      </w:tr>
    </w:tbl>
    <w:p w14:paraId="6F3D759F" w14:textId="77777777" w:rsidR="008D3C4F" w:rsidRDefault="008D3C4F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23D6380B" w14:textId="77777777" w:rsidR="008D3C4F" w:rsidRDefault="008D3C4F">
      <w:pPr>
        <w:pStyle w:val="a5"/>
        <w:ind w:left="360"/>
        <w:rPr>
          <w:rFonts w:ascii="Times New Roman" w:hAnsi="Times New Roman"/>
          <w:sz w:val="28"/>
          <w:szCs w:val="28"/>
        </w:rPr>
      </w:pPr>
    </w:p>
    <w:p w14:paraId="6C30CB65" w14:textId="77777777" w:rsidR="008D3C4F" w:rsidRDefault="00D21500">
      <w:pPr>
        <w:tabs>
          <w:tab w:val="right" w:leader="underscore" w:pos="9356"/>
        </w:tabs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13. Перечень информационных технологий, используемых при выполнении НИР, включая перечень программного обеспечения и информационно-справочных систем </w:t>
      </w:r>
    </w:p>
    <w:p w14:paraId="26F7D3E2" w14:textId="77777777" w:rsidR="008D3C4F" w:rsidRDefault="00D21500">
      <w:pPr>
        <w:tabs>
          <w:tab w:val="right" w:leader="underscore" w:pos="9356"/>
        </w:tabs>
        <w:ind w:firstLine="851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а) Перечень программного обеспечения:</w:t>
      </w:r>
    </w:p>
    <w:p w14:paraId="0C88580D" w14:textId="77777777" w:rsidR="008D3C4F" w:rsidRDefault="00D21500">
      <w:pPr>
        <w:tabs>
          <w:tab w:val="right" w:leader="underscore" w:pos="9356"/>
        </w:tabs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пакет программ Microsoft Office;</w:t>
      </w:r>
    </w:p>
    <w:p w14:paraId="65A6A11E" w14:textId="77777777" w:rsidR="008D3C4F" w:rsidRDefault="00D21500">
      <w:pPr>
        <w:tabs>
          <w:tab w:val="right" w:leader="underscore" w:pos="9356"/>
        </w:tabs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- 1С: Предприятие;</w:t>
      </w:r>
    </w:p>
    <w:p w14:paraId="447FF728" w14:textId="77777777" w:rsidR="008D3C4F" w:rsidRDefault="00D21500">
      <w:pPr>
        <w:tabs>
          <w:tab w:val="right" w:leader="underscore" w:pos="9356"/>
        </w:tabs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Антиплагиат;</w:t>
      </w:r>
    </w:p>
    <w:p w14:paraId="7C398BA6" w14:textId="77777777" w:rsidR="008D3C4F" w:rsidRDefault="00D21500">
      <w:pPr>
        <w:tabs>
          <w:tab w:val="right" w:leader="underscore" w:pos="9356"/>
        </w:tabs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ABBYY </w:t>
      </w:r>
      <w:proofErr w:type="spellStart"/>
      <w:r>
        <w:rPr>
          <w:bCs/>
          <w:sz w:val="28"/>
          <w:szCs w:val="28"/>
        </w:rPr>
        <w:t>FineReader</w:t>
      </w:r>
      <w:proofErr w:type="spellEnd"/>
      <w:r>
        <w:rPr>
          <w:bCs/>
          <w:sz w:val="28"/>
          <w:szCs w:val="28"/>
        </w:rPr>
        <w:t>.</w:t>
      </w:r>
    </w:p>
    <w:p w14:paraId="46AF6281" w14:textId="77777777" w:rsidR="008D3C4F" w:rsidRDefault="008D3C4F">
      <w:pPr>
        <w:tabs>
          <w:tab w:val="right" w:leader="underscore" w:pos="9356"/>
        </w:tabs>
        <w:ind w:firstLine="851"/>
        <w:jc w:val="both"/>
        <w:rPr>
          <w:bCs/>
          <w:sz w:val="28"/>
          <w:szCs w:val="28"/>
        </w:rPr>
      </w:pPr>
    </w:p>
    <w:p w14:paraId="5162CACD" w14:textId="77777777" w:rsidR="008D3C4F" w:rsidRDefault="00D2150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sz w:val="28"/>
          <w:szCs w:val="28"/>
          <w:lang w:eastAsia="ru-RU"/>
        </w:rPr>
      </w:pPr>
      <w:r>
        <w:rPr>
          <w:bCs/>
          <w:i/>
          <w:sz w:val="28"/>
          <w:szCs w:val="28"/>
          <w:lang w:eastAsia="ru-RU"/>
        </w:rPr>
        <w:t>б) Перечень информационных справочных систем:</w:t>
      </w: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0"/>
        <w:gridCol w:w="7023"/>
      </w:tblGrid>
      <w:tr w:rsidR="008D3C4F" w14:paraId="529C8CCB" w14:textId="77777777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AEF71" w14:textId="77777777" w:rsidR="008D3C4F" w:rsidRDefault="00D215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www</w:t>
            </w:r>
            <w:r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biblioclub</w:t>
            </w:r>
            <w:proofErr w:type="spellEnd"/>
            <w:r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ru</w:t>
            </w:r>
            <w:proofErr w:type="spellEnd"/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9B23" w14:textId="77777777" w:rsidR="008D3C4F" w:rsidRDefault="00D215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ЭБС «Университетская библиотека онлайн»</w:t>
            </w:r>
          </w:p>
        </w:tc>
      </w:tr>
      <w:tr w:rsidR="008D3C4F" w14:paraId="0D53E627" w14:textId="77777777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23FB" w14:textId="77777777" w:rsidR="008D3C4F" w:rsidRDefault="00D21500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www.elibrary.ru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4506" w14:textId="77777777" w:rsidR="008D3C4F" w:rsidRDefault="00D215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Научная электронная библиотека</w:t>
            </w:r>
          </w:p>
        </w:tc>
      </w:tr>
      <w:tr w:rsidR="008D3C4F" w14:paraId="394B91E1" w14:textId="77777777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1A04" w14:textId="77777777" w:rsidR="008D3C4F" w:rsidRDefault="00D21500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www.ebiblioteka.ru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FFF8" w14:textId="77777777" w:rsidR="008D3C4F" w:rsidRDefault="00D215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Универсальные базы данных изданий </w:t>
            </w:r>
          </w:p>
        </w:tc>
      </w:tr>
      <w:tr w:rsidR="008D3C4F" w14:paraId="3B4B2D4B" w14:textId="77777777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34D7" w14:textId="77777777" w:rsidR="008D3C4F" w:rsidRDefault="00D21500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www.edu.ru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D640" w14:textId="77777777" w:rsidR="008D3C4F" w:rsidRDefault="00D215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портал: Российское образование</w:t>
            </w:r>
          </w:p>
        </w:tc>
      </w:tr>
      <w:tr w:rsidR="008D3C4F" w14:paraId="503C9A2F" w14:textId="77777777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5A21" w14:textId="77777777" w:rsidR="008D3C4F" w:rsidRDefault="00D21500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www.philology.ru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938F" w14:textId="77777777" w:rsidR="008D3C4F" w:rsidRDefault="00D21500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Русский филологический портал</w:t>
            </w:r>
          </w:p>
        </w:tc>
      </w:tr>
    </w:tbl>
    <w:p w14:paraId="3FF3D09F" w14:textId="77777777" w:rsidR="008D3C4F" w:rsidRDefault="008D3C4F">
      <w:pPr>
        <w:tabs>
          <w:tab w:val="left" w:pos="1134"/>
          <w:tab w:val="right" w:leader="underscore" w:pos="9356"/>
        </w:tabs>
        <w:spacing w:before="40"/>
        <w:ind w:firstLine="851"/>
        <w:jc w:val="both"/>
        <w:rPr>
          <w:b/>
          <w:sz w:val="28"/>
          <w:szCs w:val="28"/>
        </w:rPr>
      </w:pPr>
    </w:p>
    <w:p w14:paraId="07972B8C" w14:textId="77777777" w:rsidR="008D3C4F" w:rsidRDefault="00D21500">
      <w:pPr>
        <w:tabs>
          <w:tab w:val="left" w:pos="1134"/>
          <w:tab w:val="right" w:leader="underscore" w:pos="9356"/>
        </w:tabs>
        <w:spacing w:before="40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14. </w:t>
      </w:r>
      <w:r>
        <w:rPr>
          <w:b/>
          <w:bCs/>
          <w:sz w:val="28"/>
          <w:szCs w:val="28"/>
        </w:rPr>
        <w:t>Материально-техническое обеспечение НИР</w:t>
      </w:r>
    </w:p>
    <w:p w14:paraId="4D6E4DC9" w14:textId="77777777" w:rsidR="008D3C4F" w:rsidRDefault="00D21500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НИР требует наличия лекционного оборудования для проведения подготовительного этапа. Для прохождения практики магистранту необходимо следующее материально-техническое обеспечение: возможность выхода в интернет для поиска по профильным сайтам и порталам; персональный компьютер, принтер.</w:t>
      </w:r>
    </w:p>
    <w:p w14:paraId="1BAAED24" w14:textId="77777777" w:rsidR="008D3C4F" w:rsidRDefault="00D21500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отчета по НИР требует наличие аудитории, оборудованной для проведения презентаций.</w:t>
      </w:r>
    </w:p>
    <w:p w14:paraId="07583EBF" w14:textId="77777777" w:rsidR="008D3C4F" w:rsidRDefault="00D215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защиты отчета по НИР могут использоваться:</w:t>
      </w:r>
    </w:p>
    <w:p w14:paraId="5F6BCF7F" w14:textId="77777777" w:rsidR="008D3C4F" w:rsidRDefault="00D215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учебная аудитория № 412;</w:t>
      </w:r>
    </w:p>
    <w:p w14:paraId="4604181F" w14:textId="77777777" w:rsidR="008D3C4F" w:rsidRDefault="00D215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аудио- и видеооборудование;</w:t>
      </w:r>
    </w:p>
    <w:p w14:paraId="261E4710" w14:textId="77777777" w:rsidR="008D3C4F" w:rsidRDefault="00D215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мультимедийные демонстрационные комплексы (экран, проектор и др.).</w:t>
      </w:r>
    </w:p>
    <w:p w14:paraId="7298F691" w14:textId="77777777" w:rsidR="008D3C4F" w:rsidRDefault="00D21500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15. Методические рекомендации по выполнению и оформлению научно-исследовательской работы</w:t>
      </w:r>
    </w:p>
    <w:p w14:paraId="71381CFF" w14:textId="77777777" w:rsidR="008D3C4F" w:rsidRDefault="00D215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Научно-исследовательская работа магистранта складывается из ряда этапов, которые позволяют   планировать содержание, актуальность, апробацию результатов научного исследования и процедуру защиты выпускной квалификационной работы.</w:t>
      </w:r>
    </w:p>
    <w:p w14:paraId="10BD5A73" w14:textId="77777777" w:rsidR="008D3C4F" w:rsidRDefault="00D215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Научно-исследовательская работа магистра по профилю «Современные стратегии литературного образования» является этапом последовательной реализации </w:t>
      </w:r>
      <w:proofErr w:type="gramStart"/>
      <w:r>
        <w:rPr>
          <w:sz w:val="28"/>
          <w:szCs w:val="28"/>
        </w:rPr>
        <w:t>задач  научно</w:t>
      </w:r>
      <w:proofErr w:type="gramEnd"/>
      <w:r>
        <w:rPr>
          <w:sz w:val="28"/>
          <w:szCs w:val="28"/>
        </w:rPr>
        <w:t>-методического исследования, результаты которого вытекают из успешного прохождения  магистрантами производственной (педагогической)  практики (1 семестр).</w:t>
      </w:r>
    </w:p>
    <w:p w14:paraId="4B43B256" w14:textId="77777777" w:rsidR="008D3C4F" w:rsidRDefault="00D215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 концу 2 семестра магистрант уже определился с темой исследования, имеет представление о методологии и </w:t>
      </w:r>
      <w:proofErr w:type="gramStart"/>
      <w:r>
        <w:rPr>
          <w:sz w:val="28"/>
          <w:szCs w:val="28"/>
        </w:rPr>
        <w:t>методике  исследования</w:t>
      </w:r>
      <w:proofErr w:type="gramEnd"/>
      <w:r>
        <w:rPr>
          <w:sz w:val="28"/>
          <w:szCs w:val="28"/>
        </w:rPr>
        <w:t>, его экспериментальной  части, о  содержании работы в целом. Организация НИР представлена в методических рекомендациях, утвержденные на заседании кафедры от «22» февраля 2019 г., протокол №6, в том числе:</w:t>
      </w:r>
    </w:p>
    <w:p w14:paraId="7F1D6ECC" w14:textId="77777777" w:rsidR="008D3C4F" w:rsidRDefault="00D215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а) по структуре НИР; </w:t>
      </w:r>
    </w:p>
    <w:p w14:paraId="273074FB" w14:textId="77777777" w:rsidR="008D3C4F" w:rsidRDefault="00D215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по сбору, обработке и анализу материалов НИР;</w:t>
      </w:r>
    </w:p>
    <w:p w14:paraId="0904982E" w14:textId="77777777" w:rsidR="008D3C4F" w:rsidRDefault="00D215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по содержанию и оформлению отчета по НИР.</w:t>
      </w:r>
    </w:p>
    <w:p w14:paraId="104ECBC5" w14:textId="77777777" w:rsidR="008D3C4F" w:rsidRDefault="008D3C4F">
      <w:pPr>
        <w:ind w:firstLine="567"/>
        <w:jc w:val="both"/>
        <w:rPr>
          <w:sz w:val="28"/>
          <w:szCs w:val="28"/>
        </w:rPr>
      </w:pPr>
    </w:p>
    <w:p w14:paraId="39EBFABE" w14:textId="77777777" w:rsidR="008D3C4F" w:rsidRDefault="00D21500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этапы, определяющие </w:t>
      </w:r>
      <w:proofErr w:type="gramStart"/>
      <w:r>
        <w:rPr>
          <w:b/>
          <w:sz w:val="28"/>
          <w:szCs w:val="28"/>
        </w:rPr>
        <w:t>последовательность  научно</w:t>
      </w:r>
      <w:proofErr w:type="gramEnd"/>
      <w:r>
        <w:rPr>
          <w:b/>
          <w:sz w:val="28"/>
          <w:szCs w:val="28"/>
        </w:rPr>
        <w:t>-исследовательской работы, состоят в следующем:</w:t>
      </w:r>
    </w:p>
    <w:p w14:paraId="2CFF0B04" w14:textId="77777777" w:rsidR="008D3C4F" w:rsidRDefault="00D21500">
      <w:pPr>
        <w:pStyle w:val="aa"/>
        <w:numPr>
          <w:ilvl w:val="0"/>
          <w:numId w:val="5"/>
        </w:numPr>
        <w:ind w:left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Составление плана-графика научно-исследовательской работы    </w:t>
      </w:r>
      <w:r>
        <w:rPr>
          <w:sz w:val="28"/>
          <w:szCs w:val="28"/>
          <w:lang w:val="ru-RU"/>
        </w:rPr>
        <w:br/>
        <w:t>(согласование с научным руководителем) и   утверждение его на кафедре.</w:t>
      </w:r>
    </w:p>
    <w:p w14:paraId="4F565093" w14:textId="77777777" w:rsidR="008D3C4F" w:rsidRDefault="00D21500">
      <w:pPr>
        <w:pStyle w:val="aa"/>
        <w:numPr>
          <w:ilvl w:val="0"/>
          <w:numId w:val="5"/>
        </w:numPr>
        <w:tabs>
          <w:tab w:val="left" w:pos="851"/>
        </w:tabs>
        <w:ind w:left="426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Корректировка  с</w:t>
      </w:r>
      <w:proofErr w:type="gramEnd"/>
      <w:r>
        <w:rPr>
          <w:sz w:val="28"/>
          <w:szCs w:val="28"/>
          <w:lang w:val="ru-RU"/>
        </w:rPr>
        <w:t xml:space="preserve"> научным руководителем развернутого плана НИР.</w:t>
      </w:r>
    </w:p>
    <w:p w14:paraId="3D5DF31D" w14:textId="77777777" w:rsidR="008D3C4F" w:rsidRDefault="00D21500">
      <w:pPr>
        <w:pStyle w:val="aa"/>
        <w:numPr>
          <w:ilvl w:val="0"/>
          <w:numId w:val="5"/>
        </w:numPr>
        <w:ind w:left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Планирование выступления на научно-исследовательской/научно-  практической конференции (регионального, всероссийского, международного уровня) с результатами научного исследования по теме работы.</w:t>
      </w:r>
    </w:p>
    <w:p w14:paraId="584485F6" w14:textId="77777777" w:rsidR="008D3C4F" w:rsidRDefault="00D21500">
      <w:pPr>
        <w:pStyle w:val="aa"/>
        <w:numPr>
          <w:ilvl w:val="0"/>
          <w:numId w:val="5"/>
        </w:numPr>
        <w:ind w:left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Написание статьи и   подготовка материалов доклада к публикации.</w:t>
      </w:r>
    </w:p>
    <w:p w14:paraId="57D413D2" w14:textId="77777777" w:rsidR="008D3C4F" w:rsidRDefault="008D3C4F">
      <w:pPr>
        <w:jc w:val="both"/>
        <w:rPr>
          <w:sz w:val="28"/>
          <w:szCs w:val="28"/>
        </w:rPr>
      </w:pPr>
    </w:p>
    <w:p w14:paraId="7E0936E0" w14:textId="77777777" w:rsidR="008D3C4F" w:rsidRDefault="00D215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выполнения научно-исследовательской работы составляется отчет. </w:t>
      </w:r>
    </w:p>
    <w:p w14:paraId="428B3C8A" w14:textId="77777777" w:rsidR="008D3C4F" w:rsidRDefault="00D215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отчета должно соответствовать плану научно-исследовательской деятельности (видам и этапам работы). Результаты научно-исследовательской деятельности должны быть оформлены в письменном виде (в виде отчета) и представлены для утверждения руководителю практики. Отчет о научно-исследовательской деятельности должен быть представлен на кафедру.</w:t>
      </w:r>
    </w:p>
    <w:p w14:paraId="729E5C10" w14:textId="77777777" w:rsidR="008D3C4F" w:rsidRDefault="00D2150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03EBB29" w14:textId="77777777" w:rsidR="008D3C4F" w:rsidRDefault="00D215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ЛИСТ </w:t>
      </w:r>
      <w:proofErr w:type="gramStart"/>
      <w:r>
        <w:rPr>
          <w:b/>
          <w:sz w:val="28"/>
          <w:szCs w:val="28"/>
        </w:rPr>
        <w:t>СОГЛАСОВАНИЯ  ПРОГРАММЫ</w:t>
      </w:r>
      <w:proofErr w:type="gramEnd"/>
      <w:r>
        <w:rPr>
          <w:b/>
          <w:sz w:val="28"/>
          <w:szCs w:val="28"/>
        </w:rPr>
        <w:t xml:space="preserve"> НИР</w:t>
      </w:r>
    </w:p>
    <w:p w14:paraId="419EFCB8" w14:textId="77777777" w:rsidR="008D3C4F" w:rsidRDefault="00D215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ПРЕДСТАВИТЕЛЯМИ РАБОТОДАТЕЛЕЙ</w:t>
      </w:r>
    </w:p>
    <w:p w14:paraId="0B51FD1B" w14:textId="77777777" w:rsidR="008D3C4F" w:rsidRDefault="00D215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И/ИЛИ </w:t>
      </w:r>
    </w:p>
    <w:p w14:paraId="6367BB9D" w14:textId="77777777" w:rsidR="008D3C4F" w:rsidRDefault="00D215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АКАДЕМИЧЕСКИХ СООБЩЕСТВ</w:t>
      </w:r>
    </w:p>
    <w:p w14:paraId="1D9568D4" w14:textId="77777777" w:rsidR="008D3C4F" w:rsidRDefault="00D21500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(не менее 2-х представителей)</w:t>
      </w:r>
    </w:p>
    <w:p w14:paraId="07E34AFC" w14:textId="77777777" w:rsidR="008D3C4F" w:rsidRDefault="008D3C4F">
      <w:pPr>
        <w:jc w:val="center"/>
        <w:rPr>
          <w:b/>
          <w:sz w:val="28"/>
          <w:szCs w:val="28"/>
        </w:rPr>
      </w:pPr>
    </w:p>
    <w:p w14:paraId="35C06157" w14:textId="77777777" w:rsidR="008D3C4F" w:rsidRDefault="00D21500">
      <w:pPr>
        <w:rPr>
          <w:b/>
          <w:sz w:val="28"/>
          <w:szCs w:val="28"/>
        </w:rPr>
      </w:pPr>
      <w:r>
        <w:rPr>
          <w:b/>
          <w:sz w:val="28"/>
          <w:szCs w:val="28"/>
        </w:rPr>
        <w:t>Эксперты:</w:t>
      </w:r>
    </w:p>
    <w:p w14:paraId="30631E7F" w14:textId="77777777" w:rsidR="008D3C4F" w:rsidRDefault="008D3C4F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tbl>
      <w:tblPr>
        <w:tblW w:w="9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6"/>
        <w:gridCol w:w="2003"/>
        <w:gridCol w:w="1467"/>
        <w:gridCol w:w="2327"/>
        <w:gridCol w:w="1433"/>
      </w:tblGrid>
      <w:tr w:rsidR="008D3C4F" w14:paraId="32C3DEA6" w14:textId="77777777">
        <w:trPr>
          <w:jc w:val="center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CA72" w14:textId="77777777" w:rsidR="008D3C4F" w:rsidRDefault="00D2150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Организация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6F3A" w14:textId="77777777" w:rsidR="008D3C4F" w:rsidRDefault="00D2150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Должность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C88D" w14:textId="77777777" w:rsidR="008D3C4F" w:rsidRDefault="00D2150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Подпись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CA2C" w14:textId="77777777" w:rsidR="008D3C4F" w:rsidRDefault="00D2150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Ф.И.О.</w:t>
            </w:r>
          </w:p>
          <w:p w14:paraId="1A0DEB0E" w14:textId="77777777" w:rsidR="008D3C4F" w:rsidRDefault="008D3C4F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2F3C" w14:textId="77777777" w:rsidR="008D3C4F" w:rsidRDefault="00D2150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Замечания</w:t>
            </w:r>
          </w:p>
        </w:tc>
      </w:tr>
      <w:tr w:rsidR="008D3C4F" w14:paraId="2D504974" w14:textId="77777777">
        <w:trPr>
          <w:trHeight w:hRule="exact" w:val="1846"/>
          <w:jc w:val="center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5595" w14:textId="77777777" w:rsidR="008D3C4F" w:rsidRDefault="008D3C4F">
            <w:pPr>
              <w:spacing w:line="276" w:lineRule="auto"/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EF5A" w14:textId="77777777" w:rsidR="008D3C4F" w:rsidRDefault="008D3C4F">
            <w:pPr>
              <w:spacing w:line="276" w:lineRule="auto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70857" w14:textId="77777777" w:rsidR="008D3C4F" w:rsidRDefault="008D3C4F">
            <w:pPr>
              <w:spacing w:line="276" w:lineRule="auto"/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D7BC" w14:textId="77777777" w:rsidR="008D3C4F" w:rsidRDefault="008D3C4F">
            <w:pPr>
              <w:spacing w:line="276" w:lineRule="auto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10E0" w14:textId="77777777" w:rsidR="008D3C4F" w:rsidRDefault="008D3C4F">
            <w:pPr>
              <w:spacing w:line="276" w:lineRule="auto"/>
            </w:pPr>
          </w:p>
        </w:tc>
      </w:tr>
      <w:tr w:rsidR="008D3C4F" w14:paraId="3D0B6E3E" w14:textId="77777777">
        <w:trPr>
          <w:trHeight w:hRule="exact" w:val="1940"/>
          <w:jc w:val="center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A614" w14:textId="77777777" w:rsidR="008D3C4F" w:rsidRDefault="008D3C4F">
            <w:pPr>
              <w:spacing w:line="276" w:lineRule="auto"/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3D49" w14:textId="77777777" w:rsidR="008D3C4F" w:rsidRDefault="008D3C4F">
            <w:pPr>
              <w:spacing w:line="276" w:lineRule="auto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E247" w14:textId="77777777" w:rsidR="008D3C4F" w:rsidRDefault="008D3C4F">
            <w:pPr>
              <w:spacing w:line="276" w:lineRule="auto"/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7F94" w14:textId="77777777" w:rsidR="008D3C4F" w:rsidRDefault="008D3C4F">
            <w:pPr>
              <w:spacing w:line="276" w:lineRule="auto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3D0A" w14:textId="77777777" w:rsidR="008D3C4F" w:rsidRDefault="008D3C4F">
            <w:pPr>
              <w:spacing w:line="276" w:lineRule="auto"/>
            </w:pPr>
          </w:p>
        </w:tc>
      </w:tr>
    </w:tbl>
    <w:p w14:paraId="7A91108B" w14:textId="77777777" w:rsidR="008D3C4F" w:rsidRDefault="008D3C4F">
      <w:pPr>
        <w:tabs>
          <w:tab w:val="left" w:pos="1134"/>
          <w:tab w:val="right" w:leader="underscore" w:pos="9356"/>
        </w:tabs>
        <w:jc w:val="both"/>
        <w:rPr>
          <w:i/>
          <w:iCs/>
          <w:sz w:val="22"/>
        </w:rPr>
      </w:pPr>
    </w:p>
    <w:p w14:paraId="2A34A466" w14:textId="77777777" w:rsidR="008D3C4F" w:rsidRDefault="008D3C4F">
      <w:pPr>
        <w:jc w:val="center"/>
        <w:rPr>
          <w:b/>
          <w:sz w:val="28"/>
          <w:szCs w:val="28"/>
        </w:rPr>
      </w:pPr>
    </w:p>
    <w:p w14:paraId="4093B94B" w14:textId="77777777" w:rsidR="008D3C4F" w:rsidRDefault="008D3C4F">
      <w:pPr>
        <w:jc w:val="center"/>
        <w:rPr>
          <w:b/>
          <w:sz w:val="28"/>
          <w:szCs w:val="28"/>
        </w:rPr>
      </w:pPr>
    </w:p>
    <w:p w14:paraId="7E383CB9" w14:textId="77777777" w:rsidR="008D3C4F" w:rsidRDefault="008D3C4F">
      <w:pPr>
        <w:jc w:val="center"/>
        <w:rPr>
          <w:b/>
          <w:sz w:val="28"/>
          <w:szCs w:val="28"/>
        </w:rPr>
      </w:pPr>
    </w:p>
    <w:p w14:paraId="4E7E742D" w14:textId="77777777" w:rsidR="008D3C4F" w:rsidRDefault="008D3C4F">
      <w:pPr>
        <w:jc w:val="center"/>
        <w:rPr>
          <w:b/>
          <w:sz w:val="28"/>
          <w:szCs w:val="28"/>
        </w:rPr>
      </w:pPr>
    </w:p>
    <w:p w14:paraId="643BBCA2" w14:textId="77777777" w:rsidR="008D3C4F" w:rsidRDefault="008D3C4F">
      <w:pPr>
        <w:jc w:val="center"/>
        <w:rPr>
          <w:b/>
          <w:sz w:val="28"/>
          <w:szCs w:val="28"/>
        </w:rPr>
      </w:pPr>
    </w:p>
    <w:p w14:paraId="62C08E55" w14:textId="77777777" w:rsidR="008D3C4F" w:rsidRDefault="008D3C4F">
      <w:pPr>
        <w:jc w:val="center"/>
        <w:rPr>
          <w:b/>
          <w:sz w:val="28"/>
          <w:szCs w:val="28"/>
        </w:rPr>
      </w:pPr>
    </w:p>
    <w:p w14:paraId="102139E9" w14:textId="77777777" w:rsidR="008D3C4F" w:rsidRDefault="008D3C4F">
      <w:pPr>
        <w:jc w:val="center"/>
        <w:rPr>
          <w:b/>
          <w:sz w:val="28"/>
          <w:szCs w:val="28"/>
        </w:rPr>
      </w:pPr>
    </w:p>
    <w:p w14:paraId="65B749C1" w14:textId="77777777" w:rsidR="008D3C4F" w:rsidRDefault="008D3C4F">
      <w:pPr>
        <w:jc w:val="center"/>
        <w:rPr>
          <w:b/>
          <w:sz w:val="28"/>
          <w:szCs w:val="28"/>
        </w:rPr>
      </w:pPr>
    </w:p>
    <w:p w14:paraId="43954E19" w14:textId="77777777" w:rsidR="008D3C4F" w:rsidRDefault="008D3C4F">
      <w:pPr>
        <w:jc w:val="center"/>
        <w:rPr>
          <w:b/>
          <w:sz w:val="28"/>
          <w:szCs w:val="28"/>
        </w:rPr>
      </w:pPr>
    </w:p>
    <w:p w14:paraId="51E1FEE1" w14:textId="77777777" w:rsidR="008D3C4F" w:rsidRDefault="008D3C4F">
      <w:pPr>
        <w:jc w:val="center"/>
        <w:rPr>
          <w:b/>
          <w:sz w:val="28"/>
          <w:szCs w:val="28"/>
        </w:rPr>
      </w:pPr>
    </w:p>
    <w:p w14:paraId="65FBE9DC" w14:textId="77777777" w:rsidR="008D3C4F" w:rsidRDefault="00D2150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C477AE3" w14:textId="77777777" w:rsidR="008D3C4F" w:rsidRDefault="00D215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ЛИСТ ИЗМЕНЕНИЙ И ДОПОЛНЕНИЙ, </w:t>
      </w:r>
    </w:p>
    <w:p w14:paraId="2D420166" w14:textId="77777777" w:rsidR="008D3C4F" w:rsidRDefault="00D215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ВНЕСЕННЫХ В ПРОГРАММУ</w:t>
      </w:r>
    </w:p>
    <w:p w14:paraId="583C82F7" w14:textId="77777777" w:rsidR="008D3C4F" w:rsidRDefault="00D215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НАУЧНО-ИССЛЕДОВАТЕЛЬСКОЙ РАБОТЫ</w:t>
      </w:r>
    </w:p>
    <w:p w14:paraId="24792090" w14:textId="77777777" w:rsidR="008D3C4F" w:rsidRDefault="008D3C4F">
      <w:pPr>
        <w:jc w:val="center"/>
        <w:rPr>
          <w:b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3"/>
        <w:gridCol w:w="4918"/>
      </w:tblGrid>
      <w:tr w:rsidR="008D3C4F" w14:paraId="003E7B64" w14:textId="77777777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FE31" w14:textId="77777777" w:rsidR="008D3C4F" w:rsidRDefault="00D21500">
            <w:pPr>
              <w:spacing w:line="276" w:lineRule="auto"/>
              <w:rPr>
                <w:szCs w:val="28"/>
              </w:rPr>
            </w:pPr>
            <w:r>
              <w:rPr>
                <w:sz w:val="28"/>
                <w:szCs w:val="28"/>
              </w:rPr>
              <w:t>№ изменения, дата изменения; номер страницы с изменением</w:t>
            </w:r>
          </w:p>
        </w:tc>
      </w:tr>
      <w:tr w:rsidR="008D3C4F" w14:paraId="460BC991" w14:textId="77777777"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059C8" w14:textId="77777777" w:rsidR="008D3C4F" w:rsidRDefault="00D21500">
            <w:pPr>
              <w:spacing w:line="276" w:lineRule="auto"/>
              <w:jc w:val="center"/>
              <w:rPr>
                <w:b/>
                <w:szCs w:val="28"/>
              </w:rPr>
            </w:pPr>
            <w:r>
              <w:rPr>
                <w:b/>
                <w:sz w:val="28"/>
                <w:szCs w:val="28"/>
              </w:rPr>
              <w:t>БЫЛО</w:t>
            </w:r>
          </w:p>
          <w:p w14:paraId="26513F2D" w14:textId="77777777" w:rsidR="008D3C4F" w:rsidRDefault="008D3C4F">
            <w:pPr>
              <w:spacing w:line="276" w:lineRule="auto"/>
              <w:jc w:val="center"/>
              <w:rPr>
                <w:b/>
                <w:szCs w:val="28"/>
              </w:rPr>
            </w:pPr>
          </w:p>
          <w:p w14:paraId="15F16A68" w14:textId="77777777" w:rsidR="008D3C4F" w:rsidRDefault="008D3C4F">
            <w:pPr>
              <w:spacing w:line="276" w:lineRule="auto"/>
              <w:jc w:val="center"/>
              <w:rPr>
                <w:b/>
                <w:szCs w:val="28"/>
              </w:rPr>
            </w:pPr>
          </w:p>
          <w:p w14:paraId="698BCF13" w14:textId="77777777" w:rsidR="008D3C4F" w:rsidRDefault="008D3C4F">
            <w:pPr>
              <w:spacing w:line="276" w:lineRule="auto"/>
              <w:jc w:val="center"/>
              <w:rPr>
                <w:b/>
                <w:szCs w:val="28"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40E0E" w14:textId="77777777" w:rsidR="008D3C4F" w:rsidRDefault="00D21500">
            <w:pPr>
              <w:spacing w:line="276" w:lineRule="auto"/>
              <w:jc w:val="center"/>
              <w:rPr>
                <w:b/>
                <w:szCs w:val="28"/>
              </w:rPr>
            </w:pPr>
            <w:r>
              <w:rPr>
                <w:b/>
                <w:sz w:val="28"/>
                <w:szCs w:val="28"/>
              </w:rPr>
              <w:t>СТАЛО</w:t>
            </w:r>
          </w:p>
          <w:p w14:paraId="51EBF61E" w14:textId="77777777" w:rsidR="008D3C4F" w:rsidRDefault="008D3C4F">
            <w:pPr>
              <w:spacing w:line="276" w:lineRule="auto"/>
              <w:jc w:val="center"/>
              <w:rPr>
                <w:b/>
                <w:szCs w:val="28"/>
              </w:rPr>
            </w:pPr>
          </w:p>
          <w:p w14:paraId="644DBE3A" w14:textId="77777777" w:rsidR="008D3C4F" w:rsidRDefault="008D3C4F">
            <w:pPr>
              <w:spacing w:line="276" w:lineRule="auto"/>
              <w:jc w:val="center"/>
              <w:rPr>
                <w:b/>
                <w:szCs w:val="28"/>
              </w:rPr>
            </w:pPr>
          </w:p>
          <w:p w14:paraId="1587B567" w14:textId="77777777" w:rsidR="008D3C4F" w:rsidRDefault="008D3C4F">
            <w:pPr>
              <w:spacing w:line="276" w:lineRule="auto"/>
              <w:jc w:val="center"/>
              <w:rPr>
                <w:b/>
                <w:szCs w:val="28"/>
              </w:rPr>
            </w:pPr>
          </w:p>
          <w:p w14:paraId="1246ED56" w14:textId="77777777" w:rsidR="008D3C4F" w:rsidRDefault="008D3C4F">
            <w:pPr>
              <w:spacing w:line="276" w:lineRule="auto"/>
              <w:jc w:val="center"/>
              <w:rPr>
                <w:b/>
                <w:szCs w:val="28"/>
              </w:rPr>
            </w:pPr>
          </w:p>
        </w:tc>
      </w:tr>
      <w:tr w:rsidR="008D3C4F" w14:paraId="0418ED13" w14:textId="77777777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0AAE6" w14:textId="77777777" w:rsidR="008D3C4F" w:rsidRDefault="00D21500">
            <w:pPr>
              <w:spacing w:line="276" w:lineRule="auto"/>
              <w:rPr>
                <w:szCs w:val="28"/>
              </w:rPr>
            </w:pPr>
            <w:r>
              <w:rPr>
                <w:sz w:val="28"/>
                <w:szCs w:val="28"/>
              </w:rPr>
              <w:t>Основание:</w:t>
            </w:r>
          </w:p>
          <w:p w14:paraId="44E9109F" w14:textId="77777777" w:rsidR="008D3C4F" w:rsidRDefault="008D3C4F">
            <w:pPr>
              <w:spacing w:line="276" w:lineRule="auto"/>
              <w:rPr>
                <w:szCs w:val="28"/>
              </w:rPr>
            </w:pPr>
          </w:p>
          <w:p w14:paraId="3C2F8026" w14:textId="77777777" w:rsidR="008D3C4F" w:rsidRDefault="00D21500">
            <w:pPr>
              <w:spacing w:line="276" w:lineRule="auto"/>
            </w:pPr>
            <w:r>
              <w:t>Подпись лица, внесшего изменения</w:t>
            </w:r>
          </w:p>
          <w:p w14:paraId="05540A39" w14:textId="77777777" w:rsidR="008D3C4F" w:rsidRDefault="008D3C4F">
            <w:pPr>
              <w:spacing w:line="276" w:lineRule="auto"/>
              <w:rPr>
                <w:szCs w:val="28"/>
              </w:rPr>
            </w:pPr>
          </w:p>
        </w:tc>
      </w:tr>
    </w:tbl>
    <w:p w14:paraId="4B4BA680" w14:textId="77777777" w:rsidR="008D3C4F" w:rsidRDefault="008D3C4F">
      <w:pPr>
        <w:rPr>
          <w:sz w:val="32"/>
        </w:rPr>
      </w:pPr>
    </w:p>
    <w:p w14:paraId="303F69F9" w14:textId="77777777" w:rsidR="008D3C4F" w:rsidRDefault="008D3C4F">
      <w:pPr>
        <w:jc w:val="right"/>
        <w:rPr>
          <w:color w:val="000000"/>
          <w:sz w:val="28"/>
          <w:szCs w:val="28"/>
        </w:rPr>
      </w:pPr>
    </w:p>
    <w:p w14:paraId="0BD13766" w14:textId="77777777" w:rsidR="008D3C4F" w:rsidRDefault="008D3C4F">
      <w:pPr>
        <w:jc w:val="right"/>
        <w:rPr>
          <w:color w:val="000000"/>
          <w:sz w:val="28"/>
          <w:szCs w:val="28"/>
        </w:rPr>
      </w:pPr>
    </w:p>
    <w:p w14:paraId="7446F189" w14:textId="77777777" w:rsidR="008D3C4F" w:rsidRDefault="008D3C4F">
      <w:pPr>
        <w:jc w:val="right"/>
        <w:rPr>
          <w:color w:val="000000"/>
          <w:sz w:val="28"/>
          <w:szCs w:val="28"/>
        </w:rPr>
      </w:pPr>
    </w:p>
    <w:p w14:paraId="60ACF86C" w14:textId="77777777" w:rsidR="008D3C4F" w:rsidRDefault="008D3C4F">
      <w:pPr>
        <w:jc w:val="right"/>
        <w:rPr>
          <w:i/>
          <w:sz w:val="28"/>
          <w:szCs w:val="28"/>
        </w:rPr>
      </w:pPr>
    </w:p>
    <w:p w14:paraId="66C3378D" w14:textId="77777777" w:rsidR="008D3C4F" w:rsidRDefault="008D3C4F">
      <w:pPr>
        <w:jc w:val="right"/>
        <w:rPr>
          <w:i/>
          <w:sz w:val="28"/>
          <w:szCs w:val="28"/>
        </w:rPr>
      </w:pPr>
    </w:p>
    <w:p w14:paraId="6A3700C6" w14:textId="77777777" w:rsidR="008D3C4F" w:rsidRDefault="008D3C4F">
      <w:pPr>
        <w:jc w:val="right"/>
        <w:rPr>
          <w:i/>
          <w:sz w:val="28"/>
          <w:szCs w:val="28"/>
        </w:rPr>
      </w:pPr>
    </w:p>
    <w:p w14:paraId="5B25A2FD" w14:textId="77777777" w:rsidR="008D3C4F" w:rsidRDefault="008D3C4F">
      <w:pPr>
        <w:jc w:val="right"/>
        <w:rPr>
          <w:i/>
          <w:sz w:val="28"/>
          <w:szCs w:val="28"/>
        </w:rPr>
      </w:pPr>
    </w:p>
    <w:p w14:paraId="4DEAB5CD" w14:textId="77777777" w:rsidR="008D3C4F" w:rsidRDefault="008D3C4F">
      <w:pPr>
        <w:jc w:val="right"/>
        <w:rPr>
          <w:i/>
          <w:sz w:val="28"/>
          <w:szCs w:val="28"/>
        </w:rPr>
      </w:pPr>
    </w:p>
    <w:p w14:paraId="404D56E9" w14:textId="77777777" w:rsidR="008D3C4F" w:rsidRDefault="008D3C4F">
      <w:pPr>
        <w:jc w:val="right"/>
        <w:rPr>
          <w:i/>
          <w:sz w:val="28"/>
          <w:szCs w:val="28"/>
        </w:rPr>
      </w:pPr>
    </w:p>
    <w:p w14:paraId="720BEF86" w14:textId="77777777" w:rsidR="008D3C4F" w:rsidRDefault="008D3C4F">
      <w:pPr>
        <w:jc w:val="right"/>
        <w:rPr>
          <w:i/>
          <w:sz w:val="28"/>
          <w:szCs w:val="28"/>
        </w:rPr>
      </w:pPr>
    </w:p>
    <w:p w14:paraId="4EF0E170" w14:textId="77777777" w:rsidR="008D3C4F" w:rsidRDefault="008D3C4F">
      <w:pPr>
        <w:jc w:val="right"/>
        <w:rPr>
          <w:i/>
          <w:sz w:val="28"/>
          <w:szCs w:val="28"/>
        </w:rPr>
      </w:pPr>
    </w:p>
    <w:p w14:paraId="0A0565F9" w14:textId="77777777" w:rsidR="008D3C4F" w:rsidRDefault="008D3C4F">
      <w:pPr>
        <w:jc w:val="right"/>
        <w:rPr>
          <w:i/>
          <w:sz w:val="28"/>
          <w:szCs w:val="28"/>
        </w:rPr>
      </w:pPr>
    </w:p>
    <w:p w14:paraId="0C25C499" w14:textId="77777777" w:rsidR="008D3C4F" w:rsidRDefault="008D3C4F">
      <w:pPr>
        <w:jc w:val="right"/>
        <w:rPr>
          <w:i/>
          <w:sz w:val="28"/>
          <w:szCs w:val="28"/>
        </w:rPr>
      </w:pPr>
    </w:p>
    <w:p w14:paraId="1FF3CB78" w14:textId="77777777" w:rsidR="008D3C4F" w:rsidRDefault="008D3C4F">
      <w:pPr>
        <w:jc w:val="right"/>
        <w:rPr>
          <w:i/>
          <w:sz w:val="28"/>
          <w:szCs w:val="28"/>
        </w:rPr>
      </w:pPr>
    </w:p>
    <w:p w14:paraId="66D182AC" w14:textId="77777777" w:rsidR="008D3C4F" w:rsidRDefault="008D3C4F">
      <w:pPr>
        <w:jc w:val="right"/>
        <w:rPr>
          <w:i/>
          <w:sz w:val="28"/>
          <w:szCs w:val="28"/>
        </w:rPr>
      </w:pPr>
    </w:p>
    <w:p w14:paraId="0E8EF6A6" w14:textId="77777777" w:rsidR="008D3C4F" w:rsidRDefault="008D3C4F">
      <w:pPr>
        <w:jc w:val="right"/>
        <w:rPr>
          <w:i/>
          <w:sz w:val="28"/>
          <w:szCs w:val="28"/>
        </w:rPr>
      </w:pPr>
    </w:p>
    <w:p w14:paraId="1D9902F1" w14:textId="77777777" w:rsidR="008D3C4F" w:rsidRDefault="008D3C4F">
      <w:pPr>
        <w:jc w:val="right"/>
        <w:rPr>
          <w:i/>
          <w:sz w:val="28"/>
          <w:szCs w:val="28"/>
        </w:rPr>
      </w:pPr>
    </w:p>
    <w:p w14:paraId="121299B7" w14:textId="77777777" w:rsidR="008D3C4F" w:rsidRDefault="008D3C4F">
      <w:pPr>
        <w:jc w:val="right"/>
        <w:rPr>
          <w:i/>
          <w:sz w:val="28"/>
          <w:szCs w:val="28"/>
        </w:rPr>
      </w:pPr>
    </w:p>
    <w:p w14:paraId="6E9FC3DD" w14:textId="77777777" w:rsidR="008D3C4F" w:rsidRDefault="008D3C4F">
      <w:pPr>
        <w:jc w:val="right"/>
        <w:rPr>
          <w:i/>
          <w:sz w:val="28"/>
          <w:szCs w:val="28"/>
        </w:rPr>
      </w:pPr>
    </w:p>
    <w:p w14:paraId="0229F2F2" w14:textId="77777777" w:rsidR="008D3C4F" w:rsidRDefault="008D3C4F">
      <w:pPr>
        <w:jc w:val="right"/>
        <w:rPr>
          <w:i/>
          <w:sz w:val="28"/>
          <w:szCs w:val="28"/>
        </w:rPr>
      </w:pPr>
    </w:p>
    <w:p w14:paraId="1E59D28E" w14:textId="77777777" w:rsidR="008D3C4F" w:rsidRDefault="008D3C4F">
      <w:pPr>
        <w:jc w:val="right"/>
        <w:rPr>
          <w:i/>
          <w:sz w:val="28"/>
          <w:szCs w:val="28"/>
        </w:rPr>
      </w:pPr>
    </w:p>
    <w:p w14:paraId="76EF649B" w14:textId="77777777" w:rsidR="008D3C4F" w:rsidRDefault="008D3C4F">
      <w:pPr>
        <w:jc w:val="right"/>
        <w:rPr>
          <w:i/>
          <w:sz w:val="28"/>
          <w:szCs w:val="28"/>
        </w:rPr>
      </w:pPr>
    </w:p>
    <w:p w14:paraId="58F3890A" w14:textId="77777777" w:rsidR="008D3C4F" w:rsidRDefault="008D3C4F">
      <w:pPr>
        <w:jc w:val="right"/>
        <w:rPr>
          <w:i/>
          <w:sz w:val="28"/>
          <w:szCs w:val="28"/>
        </w:rPr>
      </w:pPr>
    </w:p>
    <w:p w14:paraId="11DD32DB" w14:textId="77777777" w:rsidR="008D3C4F" w:rsidRDefault="008D3C4F">
      <w:pPr>
        <w:jc w:val="right"/>
        <w:rPr>
          <w:i/>
          <w:sz w:val="28"/>
          <w:szCs w:val="28"/>
        </w:rPr>
      </w:pPr>
    </w:p>
    <w:p w14:paraId="6DF4B673" w14:textId="77777777" w:rsidR="008D3C4F" w:rsidRDefault="008D3C4F">
      <w:pPr>
        <w:jc w:val="right"/>
        <w:rPr>
          <w:i/>
          <w:sz w:val="28"/>
          <w:szCs w:val="28"/>
        </w:rPr>
      </w:pPr>
    </w:p>
    <w:p w14:paraId="60085123" w14:textId="77777777" w:rsidR="008D3C4F" w:rsidRDefault="008D3C4F">
      <w:pPr>
        <w:jc w:val="right"/>
        <w:rPr>
          <w:i/>
          <w:sz w:val="28"/>
          <w:szCs w:val="28"/>
        </w:rPr>
      </w:pPr>
    </w:p>
    <w:p w14:paraId="3A1D9331" w14:textId="77777777" w:rsidR="008D3C4F" w:rsidRDefault="008D3C4F">
      <w:pPr>
        <w:jc w:val="right"/>
        <w:rPr>
          <w:i/>
          <w:sz w:val="28"/>
          <w:szCs w:val="28"/>
        </w:rPr>
      </w:pPr>
    </w:p>
    <w:p w14:paraId="1BA492B9" w14:textId="77777777" w:rsidR="008D3C4F" w:rsidRDefault="008D3C4F">
      <w:pPr>
        <w:jc w:val="right"/>
        <w:rPr>
          <w:i/>
          <w:sz w:val="28"/>
          <w:szCs w:val="28"/>
        </w:rPr>
      </w:pPr>
    </w:p>
    <w:p w14:paraId="139D8778" w14:textId="77777777" w:rsidR="008D3C4F" w:rsidRDefault="008D3C4F">
      <w:pPr>
        <w:jc w:val="right"/>
        <w:rPr>
          <w:i/>
          <w:sz w:val="28"/>
          <w:szCs w:val="28"/>
        </w:rPr>
      </w:pPr>
    </w:p>
    <w:p w14:paraId="1D62CC48" w14:textId="77777777" w:rsidR="008D3C4F" w:rsidRDefault="008D3C4F">
      <w:pPr>
        <w:jc w:val="right"/>
        <w:rPr>
          <w:i/>
          <w:sz w:val="28"/>
          <w:szCs w:val="28"/>
        </w:rPr>
      </w:pPr>
    </w:p>
    <w:p w14:paraId="724396C8" w14:textId="77777777" w:rsidR="008D3C4F" w:rsidRDefault="00D21500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Приложение 1</w:t>
      </w:r>
    </w:p>
    <w:p w14:paraId="25FC7271" w14:textId="77777777" w:rsidR="008D3C4F" w:rsidRDefault="008D3C4F">
      <w:pPr>
        <w:jc w:val="center"/>
        <w:rPr>
          <w:sz w:val="28"/>
          <w:szCs w:val="28"/>
        </w:rPr>
      </w:pPr>
    </w:p>
    <w:tbl>
      <w:tblPr>
        <w:tblW w:w="9480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17"/>
        <w:gridCol w:w="538"/>
        <w:gridCol w:w="2156"/>
        <w:gridCol w:w="1134"/>
        <w:gridCol w:w="283"/>
        <w:gridCol w:w="992"/>
        <w:gridCol w:w="67"/>
        <w:gridCol w:w="985"/>
        <w:gridCol w:w="366"/>
        <w:gridCol w:w="1254"/>
        <w:gridCol w:w="163"/>
        <w:gridCol w:w="1418"/>
        <w:gridCol w:w="107"/>
      </w:tblGrid>
      <w:tr w:rsidR="008D3C4F" w14:paraId="1CB7E410" w14:textId="77777777">
        <w:trPr>
          <w:trHeight w:val="375"/>
        </w:trPr>
        <w:tc>
          <w:tcPr>
            <w:tcW w:w="9480" w:type="dxa"/>
            <w:gridSpan w:val="13"/>
            <w:vAlign w:val="bottom"/>
          </w:tcPr>
          <w:p w14:paraId="60BF0F39" w14:textId="77777777" w:rsidR="008D3C4F" w:rsidRDefault="00D21500">
            <w:pPr>
              <w:suppressAutoHyphens w:val="0"/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color w:val="000000"/>
                <w:sz w:val="28"/>
                <w:szCs w:val="28"/>
                <w:lang w:eastAsia="ru-RU"/>
              </w:rPr>
              <w:t>Рейтинг-план НИР</w:t>
            </w:r>
          </w:p>
        </w:tc>
      </w:tr>
      <w:tr w:rsidR="008D3C4F" w14:paraId="19B2398A" w14:textId="77777777">
        <w:trPr>
          <w:trHeight w:val="315"/>
        </w:trPr>
        <w:tc>
          <w:tcPr>
            <w:tcW w:w="9480" w:type="dxa"/>
            <w:gridSpan w:val="13"/>
            <w:vAlign w:val="bottom"/>
          </w:tcPr>
          <w:p w14:paraId="55B4F1EF" w14:textId="77777777" w:rsidR="008D3C4F" w:rsidRDefault="008D3C4F">
            <w:pPr>
              <w:rPr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8D3C4F" w14:paraId="34911A9E" w14:textId="77777777">
        <w:trPr>
          <w:trHeight w:val="300"/>
        </w:trPr>
        <w:tc>
          <w:tcPr>
            <w:tcW w:w="9480" w:type="dxa"/>
            <w:gridSpan w:val="13"/>
            <w:vAlign w:val="bottom"/>
          </w:tcPr>
          <w:p w14:paraId="65562332" w14:textId="77777777" w:rsidR="008D3C4F" w:rsidRDefault="008D3C4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8D3C4F" w14:paraId="2F2E2EB7" w14:textId="77777777">
        <w:trPr>
          <w:trHeight w:val="375"/>
        </w:trPr>
        <w:tc>
          <w:tcPr>
            <w:tcW w:w="9480" w:type="dxa"/>
            <w:gridSpan w:val="13"/>
          </w:tcPr>
          <w:p w14:paraId="3DB6F6FD" w14:textId="77777777" w:rsidR="008D3C4F" w:rsidRDefault="00D21500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Направление подготовки    </w:t>
            </w:r>
            <w:r>
              <w:rPr>
                <w:b/>
              </w:rPr>
              <w:t xml:space="preserve">44.04.01 </w:t>
            </w:r>
            <w:r>
              <w:rPr>
                <w:b/>
                <w:sz w:val="28"/>
                <w:szCs w:val="28"/>
              </w:rPr>
              <w:t>Педагогическое образование</w:t>
            </w:r>
          </w:p>
        </w:tc>
      </w:tr>
      <w:tr w:rsidR="008D3C4F" w14:paraId="63CD5BB5" w14:textId="77777777">
        <w:trPr>
          <w:trHeight w:val="450"/>
        </w:trPr>
        <w:tc>
          <w:tcPr>
            <w:tcW w:w="9480" w:type="dxa"/>
            <w:gridSpan w:val="13"/>
            <w:vAlign w:val="center"/>
          </w:tcPr>
          <w:p w14:paraId="19C2DE0D" w14:textId="77777777" w:rsidR="008D3C4F" w:rsidRDefault="00D21500">
            <w:pPr>
              <w:pStyle w:val="a3"/>
              <w:spacing w:line="276" w:lineRule="auto"/>
              <w:rPr>
                <w:lang w:val="ru-RU"/>
              </w:rPr>
            </w:pPr>
            <w:r>
              <w:rPr>
                <w:color w:val="000000"/>
                <w:lang w:val="ru-RU" w:eastAsia="ru-RU"/>
              </w:rPr>
              <w:t xml:space="preserve">Профиль подготовки:  </w:t>
            </w:r>
            <w:r>
              <w:rPr>
                <w:b/>
                <w:lang w:val="ru-RU"/>
              </w:rPr>
              <w:t>Современные стратегии литературного образования</w:t>
            </w:r>
          </w:p>
        </w:tc>
      </w:tr>
      <w:tr w:rsidR="008D3C4F" w14:paraId="790F4945" w14:textId="77777777">
        <w:trPr>
          <w:trHeight w:val="315"/>
        </w:trPr>
        <w:tc>
          <w:tcPr>
            <w:tcW w:w="4128" w:type="dxa"/>
            <w:gridSpan w:val="5"/>
            <w:vAlign w:val="bottom"/>
          </w:tcPr>
          <w:p w14:paraId="5844176D" w14:textId="77777777" w:rsidR="008D3C4F" w:rsidRDefault="00D21500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Курс</w:t>
            </w:r>
            <w:r>
              <w:rPr>
                <w:color w:val="000000"/>
                <w:u w:val="single"/>
                <w:lang w:eastAsia="ru-RU"/>
              </w:rPr>
              <w:t xml:space="preserve"> 1</w:t>
            </w:r>
            <w:r>
              <w:rPr>
                <w:color w:val="000000"/>
                <w:lang w:eastAsia="ru-RU"/>
              </w:rPr>
              <w:t>, семестр</w:t>
            </w:r>
            <w:r>
              <w:rPr>
                <w:color w:val="000000"/>
                <w:u w:val="single"/>
                <w:lang w:eastAsia="ru-RU"/>
              </w:rPr>
              <w:t xml:space="preserve"> 2</w:t>
            </w:r>
          </w:p>
        </w:tc>
        <w:tc>
          <w:tcPr>
            <w:tcW w:w="1059" w:type="dxa"/>
            <w:gridSpan w:val="2"/>
            <w:vAlign w:val="bottom"/>
          </w:tcPr>
          <w:p w14:paraId="4743A749" w14:textId="77777777" w:rsidR="008D3C4F" w:rsidRDefault="008D3C4F">
            <w:pPr>
              <w:rPr>
                <w:color w:val="000000"/>
                <w:lang w:eastAsia="ru-RU"/>
              </w:rPr>
            </w:pPr>
          </w:p>
        </w:tc>
        <w:tc>
          <w:tcPr>
            <w:tcW w:w="985" w:type="dxa"/>
            <w:vAlign w:val="bottom"/>
          </w:tcPr>
          <w:p w14:paraId="09756A93" w14:textId="77777777" w:rsidR="008D3C4F" w:rsidRDefault="008D3C4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78862EB7" w14:textId="77777777" w:rsidR="008D3C4F" w:rsidRDefault="008D3C4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gridSpan w:val="3"/>
            <w:vAlign w:val="bottom"/>
          </w:tcPr>
          <w:p w14:paraId="4EBB0DDA" w14:textId="77777777" w:rsidR="008D3C4F" w:rsidRDefault="008D3C4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8D3C4F" w14:paraId="1799C466" w14:textId="77777777">
        <w:trPr>
          <w:trHeight w:val="315"/>
        </w:trPr>
        <w:tc>
          <w:tcPr>
            <w:tcW w:w="7792" w:type="dxa"/>
            <w:gridSpan w:val="10"/>
            <w:vAlign w:val="bottom"/>
          </w:tcPr>
          <w:p w14:paraId="5A7ADD8B" w14:textId="77777777" w:rsidR="008D3C4F" w:rsidRDefault="00D21500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Количество ЗЕ по плану</w:t>
            </w:r>
            <w:r>
              <w:rPr>
                <w:color w:val="000000"/>
                <w:u w:val="single"/>
                <w:lang w:eastAsia="ru-RU"/>
              </w:rPr>
              <w:t xml:space="preserve"> 12.</w:t>
            </w:r>
          </w:p>
          <w:p w14:paraId="3691F28A" w14:textId="77777777" w:rsidR="008D3C4F" w:rsidRDefault="00D21500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Форма промежуточной аттестации </w:t>
            </w:r>
            <w:r>
              <w:rPr>
                <w:sz w:val="28"/>
                <w:szCs w:val="28"/>
              </w:rPr>
              <w:t>«отчет»</w:t>
            </w:r>
          </w:p>
        </w:tc>
        <w:tc>
          <w:tcPr>
            <w:tcW w:w="1688" w:type="dxa"/>
            <w:gridSpan w:val="3"/>
            <w:vAlign w:val="bottom"/>
          </w:tcPr>
          <w:p w14:paraId="18127832" w14:textId="77777777" w:rsidR="008D3C4F" w:rsidRDefault="008D3C4F">
            <w:pPr>
              <w:rPr>
                <w:color w:val="000000"/>
                <w:lang w:eastAsia="ru-RU"/>
              </w:rPr>
            </w:pPr>
          </w:p>
        </w:tc>
      </w:tr>
      <w:tr w:rsidR="008D3C4F" w14:paraId="0E0992C0" w14:textId="77777777">
        <w:trPr>
          <w:trHeight w:val="270"/>
        </w:trPr>
        <w:tc>
          <w:tcPr>
            <w:tcW w:w="5187" w:type="dxa"/>
            <w:gridSpan w:val="7"/>
            <w:vAlign w:val="bottom"/>
          </w:tcPr>
          <w:p w14:paraId="0110334F" w14:textId="77777777" w:rsidR="008D3C4F" w:rsidRDefault="00D21500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Количество часов по учебному плану </w:t>
            </w:r>
            <w:r>
              <w:rPr>
                <w:color w:val="000000"/>
                <w:u w:val="single"/>
                <w:lang w:eastAsia="ru-RU"/>
              </w:rPr>
              <w:t>432</w:t>
            </w:r>
            <w:r>
              <w:rPr>
                <w:color w:val="000000"/>
                <w:lang w:eastAsia="ru-RU"/>
              </w:rPr>
              <w:t>.</w:t>
            </w:r>
          </w:p>
        </w:tc>
        <w:tc>
          <w:tcPr>
            <w:tcW w:w="985" w:type="dxa"/>
            <w:vAlign w:val="bottom"/>
          </w:tcPr>
          <w:p w14:paraId="658CFE4B" w14:textId="77777777" w:rsidR="008D3C4F" w:rsidRDefault="008D3C4F">
            <w:pPr>
              <w:rPr>
                <w:color w:val="000000"/>
                <w:lang w:eastAsia="ru-RU"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6D045D9C" w14:textId="77777777" w:rsidR="008D3C4F" w:rsidRDefault="008D3C4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gridSpan w:val="3"/>
            <w:vAlign w:val="bottom"/>
          </w:tcPr>
          <w:p w14:paraId="5B881139" w14:textId="77777777" w:rsidR="008D3C4F" w:rsidRDefault="008D3C4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8D3C4F" w14:paraId="7140EBE5" w14:textId="77777777">
        <w:trPr>
          <w:trHeight w:val="315"/>
        </w:trPr>
        <w:tc>
          <w:tcPr>
            <w:tcW w:w="6172" w:type="dxa"/>
            <w:gridSpan w:val="8"/>
            <w:vAlign w:val="bottom"/>
          </w:tcPr>
          <w:p w14:paraId="204F7777" w14:textId="77777777" w:rsidR="008D3C4F" w:rsidRDefault="008D3C4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23A6CE0C" w14:textId="77777777" w:rsidR="008D3C4F" w:rsidRDefault="008D3C4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gridSpan w:val="3"/>
            <w:vAlign w:val="bottom"/>
          </w:tcPr>
          <w:p w14:paraId="513B7694" w14:textId="77777777" w:rsidR="008D3C4F" w:rsidRDefault="008D3C4F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8D3C4F" w14:paraId="57A3E066" w14:textId="77777777">
        <w:trPr>
          <w:trHeight w:val="315"/>
        </w:trPr>
        <w:tc>
          <w:tcPr>
            <w:tcW w:w="9480" w:type="dxa"/>
            <w:gridSpan w:val="13"/>
            <w:vAlign w:val="bottom"/>
          </w:tcPr>
          <w:p w14:paraId="62A6B21E" w14:textId="77777777" w:rsidR="008D3C4F" w:rsidRDefault="00D21500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Кафедра: Русской и зарубежной филологии</w:t>
            </w:r>
          </w:p>
          <w:p w14:paraId="300C018A" w14:textId="77777777" w:rsidR="008D3C4F" w:rsidRDefault="008D3C4F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</w:p>
        </w:tc>
      </w:tr>
      <w:tr w:rsidR="008D3C4F" w14:paraId="37076531" w14:textId="77777777">
        <w:trPr>
          <w:gridBefore w:val="1"/>
          <w:gridAfter w:val="1"/>
          <w:wBefore w:w="17" w:type="dxa"/>
          <w:wAfter w:w="107" w:type="dxa"/>
          <w:trHeight w:val="60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E49E05" w14:textId="77777777" w:rsidR="008D3C4F" w:rsidRDefault="00D21500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8EEE0D" w14:textId="77777777" w:rsidR="008D3C4F" w:rsidRDefault="00D21500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Виды деятельности обучающегося на НИР*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4F2019" w14:textId="77777777" w:rsidR="008D3C4F" w:rsidRDefault="00D21500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Балл за конкретное задание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8F1B79" w14:textId="77777777" w:rsidR="008D3C4F" w:rsidRDefault="00D21500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Число заданий 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61DDA3A" w14:textId="77777777" w:rsidR="008D3C4F" w:rsidRDefault="00D21500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Баллы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7249EB36" w14:textId="77777777" w:rsidR="008D3C4F" w:rsidRDefault="00D21500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 xml:space="preserve">Средства </w:t>
            </w:r>
          </w:p>
          <w:p w14:paraId="18D17878" w14:textId="77777777" w:rsidR="008D3C4F" w:rsidRDefault="00D21500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оценивания</w:t>
            </w:r>
          </w:p>
        </w:tc>
      </w:tr>
      <w:tr w:rsidR="008D3C4F" w14:paraId="3C8703FE" w14:textId="77777777">
        <w:trPr>
          <w:gridBefore w:val="1"/>
          <w:gridAfter w:val="1"/>
          <w:wBefore w:w="17" w:type="dxa"/>
          <w:wAfter w:w="107" w:type="dxa"/>
          <w:trHeight w:val="30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DB39" w14:textId="77777777" w:rsidR="008D3C4F" w:rsidRDefault="008D3C4F">
            <w:pPr>
              <w:spacing w:line="23" w:lineRule="atLeast"/>
              <w:rPr>
                <w:color w:val="000000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03EC0D" w14:textId="77777777" w:rsidR="008D3C4F" w:rsidRDefault="008D3C4F">
            <w:pPr>
              <w:spacing w:line="23" w:lineRule="atLeast"/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83A077" w14:textId="77777777" w:rsidR="008D3C4F" w:rsidRDefault="008D3C4F">
            <w:pPr>
              <w:spacing w:line="23" w:lineRule="atLeast"/>
              <w:jc w:val="center"/>
              <w:rPr>
                <w:color w:val="000000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AFC4E0" w14:textId="77777777" w:rsidR="008D3C4F" w:rsidRDefault="008D3C4F">
            <w:pPr>
              <w:spacing w:line="23" w:lineRule="atLeast"/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0C8CD" w14:textId="77777777" w:rsidR="008D3C4F" w:rsidRDefault="00D21500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Минимальный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C42B06" w14:textId="77777777" w:rsidR="008D3C4F" w:rsidRDefault="00D21500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Максимальный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B37B1D" w14:textId="77777777" w:rsidR="008D3C4F" w:rsidRDefault="008D3C4F">
            <w:pPr>
              <w:spacing w:line="23" w:lineRule="atLeast"/>
              <w:jc w:val="center"/>
              <w:rPr>
                <w:color w:val="000000"/>
              </w:rPr>
            </w:pPr>
          </w:p>
        </w:tc>
      </w:tr>
      <w:tr w:rsidR="008D3C4F" w14:paraId="10BEBCB1" w14:textId="77777777">
        <w:trPr>
          <w:gridBefore w:val="1"/>
          <w:gridAfter w:val="1"/>
          <w:wBefore w:w="17" w:type="dxa"/>
          <w:wAfter w:w="107" w:type="dxa"/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F5E0" w14:textId="77777777" w:rsidR="008D3C4F" w:rsidRDefault="00D21500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55A9A" w14:textId="77777777" w:rsidR="008D3C4F" w:rsidRDefault="00D21500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Написание статьи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1CA0C" w14:textId="77777777" w:rsidR="008D3C4F" w:rsidRDefault="008D3C4F">
            <w:pPr>
              <w:spacing w:line="23" w:lineRule="atLeast"/>
              <w:rPr>
                <w:color w:val="00000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0EAD4" w14:textId="77777777" w:rsidR="008D3C4F" w:rsidRDefault="00D21500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D90E5" w14:textId="77777777" w:rsidR="008D3C4F" w:rsidRDefault="00D21500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C7EC8" w14:textId="77777777" w:rsidR="008D3C4F" w:rsidRDefault="00D21500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86D1C" w14:textId="77777777" w:rsidR="008D3C4F" w:rsidRDefault="00D21500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статья</w:t>
            </w:r>
          </w:p>
        </w:tc>
      </w:tr>
      <w:tr w:rsidR="008D3C4F" w14:paraId="2AC629E7" w14:textId="77777777">
        <w:trPr>
          <w:gridBefore w:val="1"/>
          <w:gridAfter w:val="1"/>
          <w:wBefore w:w="17" w:type="dxa"/>
          <w:wAfter w:w="107" w:type="dxa"/>
          <w:trHeight w:val="71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8CF9" w14:textId="77777777" w:rsidR="008D3C4F" w:rsidRDefault="00D21500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81E88E" w14:textId="77777777" w:rsidR="008D3C4F" w:rsidRDefault="00D21500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Доклад на конференции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C336A0" w14:textId="77777777" w:rsidR="008D3C4F" w:rsidRDefault="008D3C4F">
            <w:pPr>
              <w:spacing w:line="23" w:lineRule="atLeast"/>
              <w:rPr>
                <w:color w:val="00000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137254" w14:textId="77777777" w:rsidR="008D3C4F" w:rsidRDefault="00D21500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5B7D0" w14:textId="77777777" w:rsidR="008D3C4F" w:rsidRDefault="00D21500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9825A" w14:textId="77777777" w:rsidR="008D3C4F" w:rsidRDefault="00D21500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A7DBB" w14:textId="77777777" w:rsidR="008D3C4F" w:rsidRDefault="00D21500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выступление с докладом</w:t>
            </w:r>
          </w:p>
        </w:tc>
      </w:tr>
      <w:tr w:rsidR="008D3C4F" w14:paraId="3379C43E" w14:textId="77777777">
        <w:trPr>
          <w:gridBefore w:val="1"/>
          <w:gridAfter w:val="1"/>
          <w:wBefore w:w="17" w:type="dxa"/>
          <w:wAfter w:w="107" w:type="dxa"/>
          <w:trHeight w:val="71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5AE3" w14:textId="77777777" w:rsidR="008D3C4F" w:rsidRDefault="00D21500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A57361" w14:textId="77777777" w:rsidR="008D3C4F" w:rsidRDefault="00D21500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4843EE" w14:textId="77777777" w:rsidR="008D3C4F" w:rsidRDefault="008D3C4F">
            <w:pPr>
              <w:spacing w:line="23" w:lineRule="atLeast"/>
              <w:rPr>
                <w:color w:val="00000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62C652" w14:textId="77777777" w:rsidR="008D3C4F" w:rsidRDefault="00D21500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F0EDB" w14:textId="77777777" w:rsidR="008D3C4F" w:rsidRDefault="00D21500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9C3F1" w14:textId="77777777" w:rsidR="008D3C4F" w:rsidRDefault="00D21500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EF354" w14:textId="77777777" w:rsidR="008D3C4F" w:rsidRDefault="00D21500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отчет</w:t>
            </w:r>
          </w:p>
        </w:tc>
      </w:tr>
      <w:tr w:rsidR="008D3C4F" w14:paraId="225941E2" w14:textId="77777777">
        <w:trPr>
          <w:gridBefore w:val="1"/>
          <w:gridAfter w:val="1"/>
          <w:wBefore w:w="17" w:type="dxa"/>
          <w:wAfter w:w="107" w:type="dxa"/>
          <w:trHeight w:val="110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597C" w14:textId="77777777" w:rsidR="008D3C4F" w:rsidRDefault="008D3C4F">
            <w:pPr>
              <w:spacing w:line="23" w:lineRule="atLeast"/>
              <w:rPr>
                <w:color w:val="00000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F7D784" w14:textId="77777777" w:rsidR="008D3C4F" w:rsidRDefault="00D21500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13CB42" w14:textId="77777777" w:rsidR="008D3C4F" w:rsidRDefault="008D3C4F">
            <w:pPr>
              <w:spacing w:line="23" w:lineRule="atLeast"/>
              <w:rPr>
                <w:color w:val="00000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695076" w14:textId="77777777" w:rsidR="008D3C4F" w:rsidRDefault="008D3C4F">
            <w:pPr>
              <w:spacing w:line="23" w:lineRule="atLeast"/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07C29" w14:textId="77777777" w:rsidR="008D3C4F" w:rsidRDefault="00D21500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7FAB4" w14:textId="77777777" w:rsidR="008D3C4F" w:rsidRDefault="00D21500">
            <w:pPr>
              <w:spacing w:line="23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97BA5" w14:textId="77777777" w:rsidR="008D3C4F" w:rsidRDefault="008D3C4F">
            <w:pPr>
              <w:spacing w:line="23" w:lineRule="atLeast"/>
              <w:rPr>
                <w:color w:val="000000"/>
              </w:rPr>
            </w:pPr>
          </w:p>
        </w:tc>
      </w:tr>
    </w:tbl>
    <w:p w14:paraId="554145E1" w14:textId="77777777" w:rsidR="008D3C4F" w:rsidRDefault="008D3C4F">
      <w:pPr>
        <w:pStyle w:val="a3"/>
        <w:rPr>
          <w:b/>
          <w:sz w:val="20"/>
          <w:lang w:val="ru-RU"/>
        </w:rPr>
      </w:pPr>
    </w:p>
    <w:p w14:paraId="4422AD38" w14:textId="77777777" w:rsidR="008D3C4F" w:rsidRDefault="008D3C4F">
      <w:pPr>
        <w:pStyle w:val="a3"/>
        <w:rPr>
          <w:b/>
          <w:sz w:val="20"/>
          <w:lang w:val="ru-RU"/>
        </w:rPr>
      </w:pPr>
    </w:p>
    <w:p w14:paraId="015C0714" w14:textId="77777777" w:rsidR="008D3C4F" w:rsidRDefault="008D3C4F">
      <w:pPr>
        <w:pStyle w:val="a3"/>
        <w:rPr>
          <w:b/>
          <w:sz w:val="20"/>
          <w:lang w:val="ru-RU"/>
        </w:rPr>
      </w:pPr>
    </w:p>
    <w:p w14:paraId="4288338D" w14:textId="77777777" w:rsidR="008D3C4F" w:rsidRDefault="008D3C4F">
      <w:pPr>
        <w:pStyle w:val="a3"/>
        <w:rPr>
          <w:b/>
          <w:sz w:val="20"/>
          <w:lang w:val="ru-RU"/>
        </w:rPr>
      </w:pPr>
    </w:p>
    <w:p w14:paraId="7E2E8548" w14:textId="77777777" w:rsidR="008D3C4F" w:rsidRDefault="008D3C4F">
      <w:pPr>
        <w:pStyle w:val="a3"/>
        <w:rPr>
          <w:b/>
          <w:sz w:val="20"/>
          <w:lang w:val="ru-RU"/>
        </w:rPr>
      </w:pPr>
    </w:p>
    <w:p w14:paraId="59BC1763" w14:textId="77777777" w:rsidR="008D3C4F" w:rsidRDefault="008D3C4F">
      <w:pPr>
        <w:pStyle w:val="a3"/>
        <w:rPr>
          <w:b/>
          <w:sz w:val="20"/>
          <w:lang w:val="ru-RU"/>
        </w:rPr>
      </w:pPr>
    </w:p>
    <w:p w14:paraId="1FDA111A" w14:textId="77777777" w:rsidR="008D3C4F" w:rsidRDefault="008D3C4F">
      <w:pPr>
        <w:pStyle w:val="a3"/>
        <w:rPr>
          <w:b/>
          <w:sz w:val="20"/>
          <w:lang w:val="ru-RU"/>
        </w:rPr>
      </w:pPr>
    </w:p>
    <w:p w14:paraId="0BCEC7A6" w14:textId="77777777" w:rsidR="008D3C4F" w:rsidRDefault="008D3C4F">
      <w:pPr>
        <w:pStyle w:val="a3"/>
        <w:rPr>
          <w:b/>
          <w:sz w:val="20"/>
          <w:lang w:val="ru-RU"/>
        </w:rPr>
      </w:pPr>
    </w:p>
    <w:p w14:paraId="16CDDD6F" w14:textId="77777777" w:rsidR="008D3C4F" w:rsidRDefault="008D3C4F">
      <w:pPr>
        <w:pStyle w:val="a3"/>
        <w:rPr>
          <w:b/>
          <w:sz w:val="20"/>
          <w:lang w:val="ru-RU"/>
        </w:rPr>
      </w:pPr>
    </w:p>
    <w:p w14:paraId="72B4B2A7" w14:textId="77777777" w:rsidR="008D3C4F" w:rsidRDefault="008D3C4F">
      <w:pPr>
        <w:pStyle w:val="a3"/>
        <w:rPr>
          <w:b/>
          <w:sz w:val="20"/>
          <w:lang w:val="ru-RU"/>
        </w:rPr>
      </w:pPr>
    </w:p>
    <w:p w14:paraId="1936ADE0" w14:textId="77777777" w:rsidR="008D3C4F" w:rsidRDefault="008D3C4F">
      <w:pPr>
        <w:pStyle w:val="a3"/>
        <w:rPr>
          <w:b/>
          <w:sz w:val="20"/>
          <w:lang w:val="ru-RU"/>
        </w:rPr>
      </w:pPr>
    </w:p>
    <w:p w14:paraId="61B931EE" w14:textId="77777777" w:rsidR="008D3C4F" w:rsidRDefault="008D3C4F">
      <w:pPr>
        <w:pStyle w:val="a3"/>
        <w:rPr>
          <w:b/>
          <w:sz w:val="20"/>
          <w:lang w:val="ru-RU"/>
        </w:rPr>
      </w:pPr>
    </w:p>
    <w:p w14:paraId="18BD6336" w14:textId="77777777" w:rsidR="008D3C4F" w:rsidRDefault="008D3C4F">
      <w:pPr>
        <w:pStyle w:val="a3"/>
        <w:rPr>
          <w:b/>
          <w:sz w:val="20"/>
          <w:lang w:val="ru-RU"/>
        </w:rPr>
      </w:pPr>
    </w:p>
    <w:p w14:paraId="3493C9BD" w14:textId="77777777" w:rsidR="008D3C4F" w:rsidRDefault="008D3C4F">
      <w:pPr>
        <w:pStyle w:val="a3"/>
        <w:rPr>
          <w:b/>
          <w:sz w:val="20"/>
          <w:lang w:val="ru-RU"/>
        </w:rPr>
      </w:pPr>
    </w:p>
    <w:p w14:paraId="24AF1734" w14:textId="77777777" w:rsidR="008D3C4F" w:rsidRDefault="008D3C4F">
      <w:pPr>
        <w:pStyle w:val="a3"/>
        <w:rPr>
          <w:b/>
          <w:sz w:val="20"/>
          <w:lang w:val="ru-RU"/>
        </w:rPr>
      </w:pPr>
    </w:p>
    <w:p w14:paraId="6C19DA90" w14:textId="77777777" w:rsidR="008D3C4F" w:rsidRDefault="008D3C4F">
      <w:pPr>
        <w:pStyle w:val="a3"/>
        <w:rPr>
          <w:b/>
          <w:sz w:val="20"/>
          <w:lang w:val="ru-RU"/>
        </w:rPr>
      </w:pPr>
    </w:p>
    <w:p w14:paraId="36E2BAC1" w14:textId="77777777" w:rsidR="008D3C4F" w:rsidRDefault="008D3C4F">
      <w:pPr>
        <w:pStyle w:val="a3"/>
        <w:rPr>
          <w:b/>
          <w:sz w:val="20"/>
          <w:lang w:val="ru-RU"/>
        </w:rPr>
      </w:pPr>
    </w:p>
    <w:p w14:paraId="33233C15" w14:textId="77777777" w:rsidR="008D3C4F" w:rsidRDefault="008D3C4F">
      <w:pPr>
        <w:pStyle w:val="a3"/>
        <w:rPr>
          <w:b/>
          <w:sz w:val="20"/>
          <w:lang w:val="ru-RU"/>
        </w:rPr>
      </w:pPr>
    </w:p>
    <w:p w14:paraId="69C4AD6B" w14:textId="77777777" w:rsidR="008D3C4F" w:rsidRDefault="00D21500">
      <w:pPr>
        <w:suppressAutoHyphens w:val="0"/>
        <w:spacing w:after="200" w:line="276" w:lineRule="auto"/>
        <w:rPr>
          <w:b/>
          <w:sz w:val="20"/>
          <w:szCs w:val="28"/>
          <w:lang w:eastAsia="en-US"/>
        </w:rPr>
      </w:pPr>
      <w:r>
        <w:rPr>
          <w:b/>
          <w:sz w:val="20"/>
        </w:rPr>
        <w:br w:type="page"/>
      </w:r>
    </w:p>
    <w:p w14:paraId="393DE020" w14:textId="77777777" w:rsidR="008D3C4F" w:rsidRDefault="00D21500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2</w:t>
      </w:r>
    </w:p>
    <w:p w14:paraId="15CC07F1" w14:textId="77777777" w:rsidR="008D3C4F" w:rsidRDefault="008D3C4F">
      <w:pPr>
        <w:jc w:val="right"/>
      </w:pPr>
    </w:p>
    <w:p w14:paraId="4F5953A2" w14:textId="77777777" w:rsidR="008D3C4F" w:rsidRDefault="00D21500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МИНОБРНАУКИ РОССИИ</w:t>
      </w:r>
    </w:p>
    <w:p w14:paraId="30EA58B3" w14:textId="77777777" w:rsidR="008D3C4F" w:rsidRDefault="008D3C4F">
      <w:pPr>
        <w:jc w:val="center"/>
        <w:rPr>
          <w:sz w:val="28"/>
          <w:szCs w:val="28"/>
        </w:rPr>
      </w:pPr>
    </w:p>
    <w:p w14:paraId="2959A59E" w14:textId="77777777" w:rsidR="008D3C4F" w:rsidRDefault="00D2150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6F336906" w14:textId="77777777" w:rsidR="008D3C4F" w:rsidRDefault="00D2150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14:paraId="22510816" w14:textId="77777777" w:rsidR="008D3C4F" w:rsidRDefault="00D2150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Козьмы Минина» </w:t>
      </w:r>
    </w:p>
    <w:p w14:paraId="19B0060B" w14:textId="77777777" w:rsidR="008D3C4F" w:rsidRDefault="008D3C4F">
      <w:pPr>
        <w:jc w:val="center"/>
        <w:rPr>
          <w:sz w:val="28"/>
          <w:szCs w:val="28"/>
        </w:rPr>
      </w:pPr>
    </w:p>
    <w:p w14:paraId="10E48381" w14:textId="77777777" w:rsidR="008D3C4F" w:rsidRDefault="008D3C4F">
      <w:pPr>
        <w:jc w:val="center"/>
        <w:rPr>
          <w:sz w:val="28"/>
          <w:szCs w:val="28"/>
        </w:rPr>
      </w:pPr>
    </w:p>
    <w:p w14:paraId="2995A57C" w14:textId="77777777" w:rsidR="008D3C4F" w:rsidRDefault="00D21500">
      <w:pPr>
        <w:jc w:val="center"/>
        <w:rPr>
          <w:sz w:val="28"/>
          <w:szCs w:val="28"/>
        </w:rPr>
      </w:pPr>
      <w:r>
        <w:rPr>
          <w:sz w:val="28"/>
          <w:szCs w:val="28"/>
        </w:rPr>
        <w:t>Факультет гуманитарных наук</w:t>
      </w:r>
    </w:p>
    <w:p w14:paraId="6CFA53AC" w14:textId="77777777" w:rsidR="008D3C4F" w:rsidRDefault="00D21500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русской и зарубежной филологии</w:t>
      </w:r>
    </w:p>
    <w:p w14:paraId="5A68CE37" w14:textId="77777777" w:rsidR="008D3C4F" w:rsidRDefault="008D3C4F">
      <w:pPr>
        <w:rPr>
          <w:sz w:val="28"/>
          <w:szCs w:val="28"/>
        </w:rPr>
      </w:pPr>
    </w:p>
    <w:p w14:paraId="01BC0101" w14:textId="77777777" w:rsidR="008D3C4F" w:rsidRDefault="008D3C4F">
      <w:pPr>
        <w:rPr>
          <w:sz w:val="28"/>
          <w:szCs w:val="28"/>
        </w:rPr>
      </w:pPr>
    </w:p>
    <w:p w14:paraId="247F41DB" w14:textId="77777777" w:rsidR="008D3C4F" w:rsidRDefault="008D3C4F">
      <w:pPr>
        <w:jc w:val="right"/>
        <w:rPr>
          <w:sz w:val="28"/>
          <w:szCs w:val="28"/>
        </w:rPr>
      </w:pPr>
    </w:p>
    <w:tbl>
      <w:tblPr>
        <w:tblW w:w="4785" w:type="dxa"/>
        <w:jc w:val="right"/>
        <w:tblLayout w:type="fixed"/>
        <w:tblLook w:val="04A0" w:firstRow="1" w:lastRow="0" w:firstColumn="1" w:lastColumn="0" w:noHBand="0" w:noVBand="1"/>
      </w:tblPr>
      <w:tblGrid>
        <w:gridCol w:w="4785"/>
      </w:tblGrid>
      <w:tr w:rsidR="008D3C4F" w14:paraId="0A4DB03B" w14:textId="77777777">
        <w:trPr>
          <w:trHeight w:val="1801"/>
          <w:jc w:val="right"/>
        </w:trPr>
        <w:tc>
          <w:tcPr>
            <w:tcW w:w="4785" w:type="dxa"/>
          </w:tcPr>
          <w:p w14:paraId="410E34C5" w14:textId="77777777" w:rsidR="008D3C4F" w:rsidRDefault="00D2150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14:paraId="590B3B9D" w14:textId="77777777" w:rsidR="008D3C4F" w:rsidRDefault="00D2150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Зав. кафедрой</w:t>
            </w:r>
          </w:p>
          <w:p w14:paraId="1EFACBE8" w14:textId="77777777" w:rsidR="008D3C4F" w:rsidRDefault="00D2150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_________________</w:t>
            </w:r>
            <w:proofErr w:type="spellStart"/>
            <w:r>
              <w:rPr>
                <w:sz w:val="28"/>
                <w:szCs w:val="28"/>
              </w:rPr>
              <w:t>Н.М.Ильченко</w:t>
            </w:r>
            <w:proofErr w:type="spellEnd"/>
          </w:p>
          <w:p w14:paraId="166D3CE7" w14:textId="77777777" w:rsidR="008D3C4F" w:rsidRDefault="00D2150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«_____» ________________20____г.</w:t>
            </w:r>
          </w:p>
          <w:p w14:paraId="77C6378A" w14:textId="77777777" w:rsidR="008D3C4F" w:rsidRDefault="008D3C4F">
            <w:pPr>
              <w:spacing w:line="276" w:lineRule="auto"/>
              <w:jc w:val="right"/>
              <w:rPr>
                <w:rFonts w:ascii="Calibri" w:hAnsi="Calibri"/>
                <w:sz w:val="28"/>
                <w:szCs w:val="28"/>
              </w:rPr>
            </w:pPr>
          </w:p>
        </w:tc>
      </w:tr>
    </w:tbl>
    <w:p w14:paraId="616E8E17" w14:textId="77777777" w:rsidR="008D3C4F" w:rsidRDefault="008D3C4F">
      <w:pPr>
        <w:rPr>
          <w:sz w:val="28"/>
          <w:szCs w:val="28"/>
        </w:rPr>
      </w:pPr>
    </w:p>
    <w:p w14:paraId="694DED35" w14:textId="77777777" w:rsidR="008D3C4F" w:rsidRDefault="008D3C4F">
      <w:pPr>
        <w:rPr>
          <w:sz w:val="28"/>
          <w:szCs w:val="28"/>
        </w:rPr>
      </w:pPr>
    </w:p>
    <w:p w14:paraId="6D91F6D3" w14:textId="77777777" w:rsidR="008D3C4F" w:rsidRDefault="00D215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ФОНД ОЦЕНОЧНЫХ СРЕДСТВ </w:t>
      </w:r>
    </w:p>
    <w:p w14:paraId="13B6DE10" w14:textId="77777777" w:rsidR="008D3C4F" w:rsidRDefault="00D215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НАУЧНО-ИССЛЕДОВАТЕЛЬСКОЙ РАБОТЕ</w:t>
      </w:r>
    </w:p>
    <w:p w14:paraId="6971C462" w14:textId="77777777" w:rsidR="008D3C4F" w:rsidRDefault="008D3C4F">
      <w:pPr>
        <w:jc w:val="center"/>
        <w:rPr>
          <w:b/>
          <w:sz w:val="20"/>
          <w:szCs w:val="20"/>
        </w:rPr>
      </w:pPr>
    </w:p>
    <w:tbl>
      <w:tblPr>
        <w:tblW w:w="9519" w:type="dxa"/>
        <w:jc w:val="center"/>
        <w:tblLayout w:type="fixed"/>
        <w:tblLook w:val="04A0" w:firstRow="1" w:lastRow="0" w:firstColumn="1" w:lastColumn="0" w:noHBand="0" w:noVBand="1"/>
      </w:tblPr>
      <w:tblGrid>
        <w:gridCol w:w="3144"/>
        <w:gridCol w:w="6375"/>
      </w:tblGrid>
      <w:tr w:rsidR="008D3C4F" w14:paraId="451B15D5" w14:textId="77777777">
        <w:trPr>
          <w:trHeight w:val="303"/>
          <w:jc w:val="center"/>
        </w:trPr>
        <w:tc>
          <w:tcPr>
            <w:tcW w:w="3144" w:type="dxa"/>
            <w:vAlign w:val="center"/>
          </w:tcPr>
          <w:p w14:paraId="4C87C2C3" w14:textId="77777777" w:rsidR="008D3C4F" w:rsidRDefault="00D21500">
            <w:pPr>
              <w:spacing w:line="276" w:lineRule="auto"/>
              <w:rPr>
                <w:b/>
              </w:rPr>
            </w:pPr>
            <w:r>
              <w:rPr>
                <w:b/>
              </w:rPr>
              <w:t>Направление подготовки</w:t>
            </w:r>
          </w:p>
        </w:tc>
        <w:tc>
          <w:tcPr>
            <w:tcW w:w="6375" w:type="dxa"/>
            <w:vAlign w:val="center"/>
          </w:tcPr>
          <w:p w14:paraId="0F47808B" w14:textId="77777777" w:rsidR="008D3C4F" w:rsidRDefault="00D21500">
            <w:pPr>
              <w:spacing w:line="276" w:lineRule="auto"/>
            </w:pPr>
            <w:r>
              <w:t>44.04.01 Педагогическое образование</w:t>
            </w:r>
          </w:p>
        </w:tc>
      </w:tr>
      <w:tr w:rsidR="008D3C4F" w14:paraId="0D9A2A27" w14:textId="77777777">
        <w:trPr>
          <w:trHeight w:val="146"/>
          <w:jc w:val="center"/>
        </w:trPr>
        <w:tc>
          <w:tcPr>
            <w:tcW w:w="9519" w:type="dxa"/>
            <w:gridSpan w:val="2"/>
            <w:vAlign w:val="center"/>
          </w:tcPr>
          <w:p w14:paraId="3B217534" w14:textId="77777777" w:rsidR="008D3C4F" w:rsidRDefault="008D3C4F">
            <w:pPr>
              <w:spacing w:line="276" w:lineRule="auto"/>
              <w:ind w:firstLine="6521"/>
              <w:rPr>
                <w:b/>
                <w:bCs/>
              </w:rPr>
            </w:pPr>
          </w:p>
        </w:tc>
      </w:tr>
      <w:tr w:rsidR="008D3C4F" w14:paraId="27618C38" w14:textId="77777777">
        <w:trPr>
          <w:trHeight w:val="292"/>
          <w:jc w:val="center"/>
        </w:trPr>
        <w:tc>
          <w:tcPr>
            <w:tcW w:w="3144" w:type="dxa"/>
            <w:vAlign w:val="center"/>
          </w:tcPr>
          <w:p w14:paraId="6E4FE0F9" w14:textId="77777777" w:rsidR="008D3C4F" w:rsidRDefault="00D21500">
            <w:pPr>
              <w:spacing w:line="276" w:lineRule="auto"/>
              <w:rPr>
                <w:b/>
              </w:rPr>
            </w:pPr>
            <w:r>
              <w:rPr>
                <w:b/>
              </w:rPr>
              <w:t>Профиль подготовки</w:t>
            </w:r>
          </w:p>
        </w:tc>
        <w:tc>
          <w:tcPr>
            <w:tcW w:w="6375" w:type="dxa"/>
            <w:vAlign w:val="center"/>
          </w:tcPr>
          <w:p w14:paraId="0976A340" w14:textId="77777777" w:rsidR="008D3C4F" w:rsidRDefault="00D21500">
            <w:pPr>
              <w:spacing w:line="276" w:lineRule="auto"/>
            </w:pPr>
            <w:r>
              <w:t>Современные стратегии литературного образования</w:t>
            </w:r>
          </w:p>
        </w:tc>
      </w:tr>
      <w:tr w:rsidR="008D3C4F" w14:paraId="2656D536" w14:textId="77777777">
        <w:trPr>
          <w:trHeight w:val="292"/>
          <w:jc w:val="center"/>
        </w:trPr>
        <w:tc>
          <w:tcPr>
            <w:tcW w:w="3144" w:type="dxa"/>
            <w:vAlign w:val="center"/>
          </w:tcPr>
          <w:p w14:paraId="644CFC22" w14:textId="77777777" w:rsidR="008D3C4F" w:rsidRDefault="008D3C4F">
            <w:pPr>
              <w:spacing w:line="276" w:lineRule="auto"/>
              <w:rPr>
                <w:b/>
              </w:rPr>
            </w:pPr>
          </w:p>
          <w:p w14:paraId="7871A29A" w14:textId="77777777" w:rsidR="008D3C4F" w:rsidRDefault="00D21500">
            <w:pPr>
              <w:spacing w:line="276" w:lineRule="auto"/>
              <w:rPr>
                <w:b/>
              </w:rPr>
            </w:pPr>
            <w:r>
              <w:rPr>
                <w:b/>
                <w:bCs/>
              </w:rPr>
              <w:t>Квалификация (степень) выпускника</w:t>
            </w:r>
          </w:p>
        </w:tc>
        <w:tc>
          <w:tcPr>
            <w:tcW w:w="6375" w:type="dxa"/>
            <w:vAlign w:val="center"/>
          </w:tcPr>
          <w:p w14:paraId="3A77F09F" w14:textId="77777777" w:rsidR="008D3C4F" w:rsidRDefault="00D21500">
            <w:pPr>
              <w:spacing w:line="276" w:lineRule="auto"/>
            </w:pPr>
            <w:r>
              <w:t>Магистр</w:t>
            </w:r>
          </w:p>
        </w:tc>
      </w:tr>
      <w:tr w:rsidR="008D3C4F" w14:paraId="5F8AC8F9" w14:textId="77777777">
        <w:trPr>
          <w:trHeight w:val="308"/>
          <w:jc w:val="center"/>
        </w:trPr>
        <w:tc>
          <w:tcPr>
            <w:tcW w:w="3144" w:type="dxa"/>
            <w:vAlign w:val="center"/>
          </w:tcPr>
          <w:p w14:paraId="6C3E3D19" w14:textId="77777777" w:rsidR="008D3C4F" w:rsidRDefault="008D3C4F">
            <w:pPr>
              <w:spacing w:line="276" w:lineRule="auto"/>
            </w:pPr>
          </w:p>
        </w:tc>
        <w:tc>
          <w:tcPr>
            <w:tcW w:w="6375" w:type="dxa"/>
            <w:vAlign w:val="center"/>
          </w:tcPr>
          <w:p w14:paraId="2ABAE909" w14:textId="77777777" w:rsidR="008D3C4F" w:rsidRDefault="008D3C4F">
            <w:pPr>
              <w:spacing w:line="276" w:lineRule="auto"/>
            </w:pPr>
          </w:p>
        </w:tc>
      </w:tr>
      <w:tr w:rsidR="008D3C4F" w14:paraId="01960B31" w14:textId="77777777">
        <w:trPr>
          <w:trHeight w:val="308"/>
          <w:jc w:val="center"/>
        </w:trPr>
        <w:tc>
          <w:tcPr>
            <w:tcW w:w="3144" w:type="dxa"/>
            <w:vAlign w:val="center"/>
          </w:tcPr>
          <w:p w14:paraId="6A4CD5F7" w14:textId="77777777" w:rsidR="008D3C4F" w:rsidRDefault="00D21500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Форма обучения </w:t>
            </w:r>
          </w:p>
        </w:tc>
        <w:tc>
          <w:tcPr>
            <w:tcW w:w="6375" w:type="dxa"/>
            <w:vAlign w:val="center"/>
          </w:tcPr>
          <w:p w14:paraId="20B958F2" w14:textId="77777777" w:rsidR="008D3C4F" w:rsidRDefault="00D21500">
            <w:pPr>
              <w:spacing w:line="276" w:lineRule="auto"/>
            </w:pPr>
            <w:r>
              <w:t>очная, 1 года</w:t>
            </w:r>
          </w:p>
        </w:tc>
      </w:tr>
    </w:tbl>
    <w:p w14:paraId="74381104" w14:textId="77777777" w:rsidR="008D3C4F" w:rsidRDefault="008D3C4F">
      <w:pPr>
        <w:rPr>
          <w:b/>
          <w:sz w:val="28"/>
          <w:szCs w:val="28"/>
        </w:rPr>
      </w:pPr>
    </w:p>
    <w:p w14:paraId="25F1CBD4" w14:textId="77777777" w:rsidR="008D3C4F" w:rsidRDefault="008D3C4F">
      <w:pPr>
        <w:rPr>
          <w:b/>
          <w:sz w:val="28"/>
          <w:szCs w:val="28"/>
        </w:rPr>
      </w:pPr>
    </w:p>
    <w:p w14:paraId="48254F52" w14:textId="77777777" w:rsidR="008D3C4F" w:rsidRDefault="008D3C4F">
      <w:pPr>
        <w:rPr>
          <w:b/>
          <w:sz w:val="28"/>
          <w:szCs w:val="28"/>
        </w:rPr>
      </w:pPr>
    </w:p>
    <w:p w14:paraId="5A60C552" w14:textId="77777777" w:rsidR="008D3C4F" w:rsidRDefault="008D3C4F">
      <w:pPr>
        <w:rPr>
          <w:b/>
          <w:sz w:val="28"/>
          <w:szCs w:val="28"/>
        </w:rPr>
      </w:pPr>
    </w:p>
    <w:p w14:paraId="4D7EAE09" w14:textId="77777777" w:rsidR="008D3C4F" w:rsidRDefault="008D3C4F">
      <w:pPr>
        <w:rPr>
          <w:b/>
          <w:sz w:val="28"/>
          <w:szCs w:val="28"/>
        </w:rPr>
      </w:pPr>
    </w:p>
    <w:p w14:paraId="0FE7618B" w14:textId="77777777" w:rsidR="008D3C4F" w:rsidRDefault="008D3C4F">
      <w:pPr>
        <w:rPr>
          <w:b/>
          <w:sz w:val="28"/>
          <w:szCs w:val="28"/>
        </w:rPr>
      </w:pPr>
    </w:p>
    <w:p w14:paraId="3A95D5E8" w14:textId="77777777" w:rsidR="008D3C4F" w:rsidRDefault="008D3C4F">
      <w:pPr>
        <w:rPr>
          <w:b/>
          <w:sz w:val="28"/>
          <w:szCs w:val="28"/>
        </w:rPr>
      </w:pPr>
    </w:p>
    <w:p w14:paraId="213BF8E7" w14:textId="77777777" w:rsidR="008D3C4F" w:rsidRDefault="008D3C4F">
      <w:pPr>
        <w:rPr>
          <w:b/>
          <w:sz w:val="28"/>
          <w:szCs w:val="28"/>
        </w:rPr>
      </w:pPr>
    </w:p>
    <w:p w14:paraId="14C884AC" w14:textId="77777777" w:rsidR="008D3C4F" w:rsidRDefault="008D3C4F">
      <w:pPr>
        <w:rPr>
          <w:b/>
          <w:sz w:val="28"/>
          <w:szCs w:val="28"/>
        </w:rPr>
      </w:pPr>
    </w:p>
    <w:p w14:paraId="6B966A49" w14:textId="77777777" w:rsidR="008D3C4F" w:rsidRDefault="00D21500">
      <w:pPr>
        <w:jc w:val="center"/>
        <w:rPr>
          <w:sz w:val="28"/>
          <w:szCs w:val="28"/>
        </w:rPr>
      </w:pPr>
      <w:r>
        <w:rPr>
          <w:sz w:val="28"/>
          <w:szCs w:val="28"/>
        </w:rPr>
        <w:t>Н. Новгород</w:t>
      </w:r>
    </w:p>
    <w:p w14:paraId="04786E61" w14:textId="77777777" w:rsidR="008D3C4F" w:rsidRDefault="00D21500">
      <w:pPr>
        <w:jc w:val="center"/>
        <w:rPr>
          <w:sz w:val="28"/>
          <w:szCs w:val="28"/>
        </w:rPr>
      </w:pPr>
      <w:r>
        <w:rPr>
          <w:sz w:val="28"/>
          <w:szCs w:val="28"/>
        </w:rPr>
        <w:t>2018 г.</w:t>
      </w:r>
    </w:p>
    <w:p w14:paraId="1B2F3C75" w14:textId="77777777" w:rsidR="008D3C4F" w:rsidRDefault="008D3C4F">
      <w:pPr>
        <w:pStyle w:val="a3"/>
        <w:rPr>
          <w:b/>
          <w:sz w:val="20"/>
          <w:lang w:val="ru-RU"/>
        </w:rPr>
      </w:pPr>
    </w:p>
    <w:p w14:paraId="7E2F1756" w14:textId="77777777" w:rsidR="008D3C4F" w:rsidRDefault="00D21500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3</w:t>
      </w:r>
    </w:p>
    <w:p w14:paraId="6F9F3F57" w14:textId="77777777" w:rsidR="008D3C4F" w:rsidRDefault="008D3C4F">
      <w:pPr>
        <w:jc w:val="center"/>
        <w:rPr>
          <w:sz w:val="28"/>
          <w:szCs w:val="28"/>
        </w:rPr>
      </w:pPr>
    </w:p>
    <w:p w14:paraId="4B4DEB9C" w14:textId="77777777" w:rsidR="008D3C4F" w:rsidRDefault="00D21500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МИНОБРНАУКИ РОССИИ</w:t>
      </w:r>
    </w:p>
    <w:p w14:paraId="07549505" w14:textId="77777777" w:rsidR="008D3C4F" w:rsidRDefault="008D3C4F">
      <w:pPr>
        <w:jc w:val="center"/>
        <w:rPr>
          <w:sz w:val="28"/>
          <w:szCs w:val="28"/>
        </w:rPr>
      </w:pPr>
    </w:p>
    <w:p w14:paraId="52E59005" w14:textId="77777777" w:rsidR="008D3C4F" w:rsidRDefault="00D2150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BD2FA4A" w14:textId="77777777" w:rsidR="008D3C4F" w:rsidRDefault="00D2150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14:paraId="77D8C6FD" w14:textId="77777777" w:rsidR="008D3C4F" w:rsidRDefault="00D2150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Козьмы Минина» </w:t>
      </w:r>
    </w:p>
    <w:p w14:paraId="5256DD82" w14:textId="77777777" w:rsidR="008D3C4F" w:rsidRDefault="008D3C4F">
      <w:pPr>
        <w:jc w:val="center"/>
        <w:rPr>
          <w:sz w:val="28"/>
          <w:szCs w:val="28"/>
        </w:rPr>
      </w:pPr>
    </w:p>
    <w:p w14:paraId="697C98F8" w14:textId="77777777" w:rsidR="008D3C4F" w:rsidRDefault="00D21500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>Факультет гуманитарных наук</w:t>
      </w:r>
    </w:p>
    <w:p w14:paraId="6C054CA4" w14:textId="77777777" w:rsidR="008D3C4F" w:rsidRDefault="008D3C4F">
      <w:pPr>
        <w:jc w:val="center"/>
        <w:rPr>
          <w:sz w:val="28"/>
          <w:szCs w:val="28"/>
        </w:rPr>
      </w:pPr>
    </w:p>
    <w:p w14:paraId="225A14A9" w14:textId="77777777" w:rsidR="008D3C4F" w:rsidRDefault="00D21500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русской и зарубежной филологии</w:t>
      </w:r>
    </w:p>
    <w:p w14:paraId="74D74C37" w14:textId="77777777" w:rsidR="008D3C4F" w:rsidRDefault="008D3C4F">
      <w:pPr>
        <w:rPr>
          <w:sz w:val="28"/>
          <w:szCs w:val="28"/>
        </w:rPr>
      </w:pPr>
    </w:p>
    <w:p w14:paraId="0293DC5C" w14:textId="77777777" w:rsidR="008D3C4F" w:rsidRDefault="008D3C4F">
      <w:pPr>
        <w:rPr>
          <w:sz w:val="28"/>
          <w:szCs w:val="28"/>
        </w:rPr>
      </w:pPr>
    </w:p>
    <w:p w14:paraId="7D796AFE" w14:textId="77777777" w:rsidR="008D3C4F" w:rsidRDefault="008D3C4F">
      <w:pPr>
        <w:rPr>
          <w:sz w:val="28"/>
          <w:szCs w:val="28"/>
        </w:rPr>
      </w:pPr>
    </w:p>
    <w:p w14:paraId="360A8D9C" w14:textId="77777777" w:rsidR="008D3C4F" w:rsidRDefault="00D215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Индивидуальный план научно-исследовательской работы магистранта в ____семестре 20__ / 20_</w:t>
      </w:r>
      <w:proofErr w:type="gramStart"/>
      <w:r>
        <w:rPr>
          <w:b/>
          <w:sz w:val="32"/>
          <w:szCs w:val="32"/>
        </w:rPr>
        <w:t xml:space="preserve">_  </w:t>
      </w:r>
      <w:proofErr w:type="spellStart"/>
      <w:r>
        <w:rPr>
          <w:b/>
          <w:sz w:val="32"/>
          <w:szCs w:val="32"/>
        </w:rPr>
        <w:t>уч.г</w:t>
      </w:r>
      <w:proofErr w:type="spellEnd"/>
      <w:r>
        <w:rPr>
          <w:b/>
          <w:sz w:val="32"/>
          <w:szCs w:val="32"/>
        </w:rPr>
        <w:t>.</w:t>
      </w:r>
      <w:proofErr w:type="gramEnd"/>
    </w:p>
    <w:p w14:paraId="4DE7637A" w14:textId="77777777" w:rsidR="008D3C4F" w:rsidRDefault="008D3C4F">
      <w:pPr>
        <w:jc w:val="center"/>
        <w:rPr>
          <w:b/>
          <w:sz w:val="32"/>
          <w:szCs w:val="32"/>
        </w:rPr>
      </w:pPr>
    </w:p>
    <w:p w14:paraId="40E015F0" w14:textId="77777777" w:rsidR="008D3C4F" w:rsidRDefault="008D3C4F">
      <w:pPr>
        <w:tabs>
          <w:tab w:val="left" w:pos="8190"/>
        </w:tabs>
      </w:pPr>
    </w:p>
    <w:p w14:paraId="6FB67120" w14:textId="77777777" w:rsidR="008D3C4F" w:rsidRDefault="00D21500">
      <w:pPr>
        <w:tabs>
          <w:tab w:val="left" w:pos="8190"/>
        </w:tabs>
      </w:pPr>
      <w:r>
        <w:rPr>
          <w:sz w:val="28"/>
          <w:szCs w:val="28"/>
        </w:rPr>
        <w:t>Магистрант</w:t>
      </w:r>
      <w:r>
        <w:t xml:space="preserve"> _________________________________________________________________</w:t>
      </w:r>
    </w:p>
    <w:p w14:paraId="451EC9C4" w14:textId="77777777" w:rsidR="008D3C4F" w:rsidRDefault="00D21500">
      <w:pPr>
        <w:tabs>
          <w:tab w:val="left" w:pos="8190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(фамилия, имя отчество)</w:t>
      </w:r>
    </w:p>
    <w:p w14:paraId="492F48D5" w14:textId="77777777" w:rsidR="008D3C4F" w:rsidRDefault="008D3C4F">
      <w:pPr>
        <w:tabs>
          <w:tab w:val="left" w:pos="8190"/>
        </w:tabs>
      </w:pPr>
    </w:p>
    <w:p w14:paraId="3609EB0C" w14:textId="77777777" w:rsidR="008D3C4F" w:rsidRDefault="008D3C4F">
      <w:pPr>
        <w:jc w:val="both"/>
      </w:pPr>
    </w:p>
    <w:tbl>
      <w:tblPr>
        <w:tblW w:w="9616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769"/>
        <w:gridCol w:w="3744"/>
        <w:gridCol w:w="1701"/>
        <w:gridCol w:w="1842"/>
        <w:gridCol w:w="1560"/>
      </w:tblGrid>
      <w:tr w:rsidR="008D3C4F" w14:paraId="704CAE0C" w14:textId="77777777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8AF2C4" w14:textId="77777777" w:rsidR="008D3C4F" w:rsidRDefault="00D21500">
            <w:pPr>
              <w:snapToGrid w:val="0"/>
              <w:spacing w:line="276" w:lineRule="auto"/>
              <w:jc w:val="center"/>
            </w:pPr>
            <w:r>
              <w:t>№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902704" w14:textId="77777777" w:rsidR="008D3C4F" w:rsidRDefault="00D21500">
            <w:pPr>
              <w:snapToGrid w:val="0"/>
              <w:spacing w:line="276" w:lineRule="auto"/>
              <w:jc w:val="center"/>
            </w:pPr>
            <w:r>
              <w:t>Наименование НИР в семестре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3587D0" w14:textId="77777777" w:rsidR="008D3C4F" w:rsidRDefault="00D21500">
            <w:pPr>
              <w:snapToGrid w:val="0"/>
              <w:spacing w:line="276" w:lineRule="auto"/>
              <w:jc w:val="center"/>
            </w:pPr>
            <w:r>
              <w:t>Форма отчёта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A81BB6" w14:textId="77777777" w:rsidR="008D3C4F" w:rsidRDefault="00D21500">
            <w:pPr>
              <w:snapToGrid w:val="0"/>
              <w:spacing w:line="276" w:lineRule="auto"/>
              <w:jc w:val="center"/>
            </w:pPr>
            <w:r>
              <w:t>Отметка о выполнении (дата)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C1DB5" w14:textId="77777777" w:rsidR="008D3C4F" w:rsidRDefault="00D21500">
            <w:pPr>
              <w:snapToGrid w:val="0"/>
              <w:spacing w:line="276" w:lineRule="auto"/>
              <w:jc w:val="center"/>
            </w:pPr>
            <w:r>
              <w:t>Подпись научного руководителя</w:t>
            </w:r>
          </w:p>
        </w:tc>
      </w:tr>
      <w:tr w:rsidR="008D3C4F" w14:paraId="11CBE02D" w14:textId="77777777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BE07F5" w14:textId="77777777" w:rsidR="008D3C4F" w:rsidRDefault="00D21500">
            <w:pPr>
              <w:snapToGrid w:val="0"/>
              <w:spacing w:line="276" w:lineRule="auto"/>
              <w:ind w:left="10" w:right="-166"/>
            </w:pPr>
            <w:r>
              <w:t>1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4416C0" w14:textId="77777777" w:rsidR="008D3C4F" w:rsidRDefault="008D3C4F">
            <w:pPr>
              <w:snapToGrid w:val="0"/>
              <w:spacing w:line="276" w:lineRule="auto"/>
              <w:jc w:val="both"/>
            </w:pPr>
          </w:p>
          <w:p w14:paraId="782987EF" w14:textId="77777777" w:rsidR="008D3C4F" w:rsidRDefault="008D3C4F">
            <w:pPr>
              <w:snapToGrid w:val="0"/>
              <w:spacing w:line="276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50C0E6" w14:textId="77777777" w:rsidR="008D3C4F" w:rsidRDefault="008D3C4F">
            <w:pPr>
              <w:snapToGrid w:val="0"/>
              <w:spacing w:line="276" w:lineRule="auto"/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05391A" w14:textId="77777777" w:rsidR="008D3C4F" w:rsidRDefault="008D3C4F">
            <w:pPr>
              <w:snapToGrid w:val="0"/>
              <w:spacing w:line="276" w:lineRule="auto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C9CE5" w14:textId="77777777" w:rsidR="008D3C4F" w:rsidRDefault="008D3C4F">
            <w:pPr>
              <w:snapToGrid w:val="0"/>
              <w:spacing w:line="276" w:lineRule="auto"/>
              <w:jc w:val="both"/>
            </w:pPr>
          </w:p>
        </w:tc>
      </w:tr>
      <w:tr w:rsidR="008D3C4F" w14:paraId="46E381C7" w14:textId="77777777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63CFE0" w14:textId="77777777" w:rsidR="008D3C4F" w:rsidRDefault="00D21500">
            <w:pPr>
              <w:snapToGrid w:val="0"/>
              <w:spacing w:line="276" w:lineRule="auto"/>
              <w:ind w:left="10" w:right="-166"/>
            </w:pPr>
            <w:r>
              <w:t>2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2AA0AF" w14:textId="77777777" w:rsidR="008D3C4F" w:rsidRDefault="008D3C4F">
            <w:pPr>
              <w:snapToGrid w:val="0"/>
              <w:spacing w:line="276" w:lineRule="auto"/>
              <w:jc w:val="both"/>
            </w:pPr>
          </w:p>
          <w:p w14:paraId="0B635163" w14:textId="77777777" w:rsidR="008D3C4F" w:rsidRDefault="008D3C4F">
            <w:pPr>
              <w:snapToGrid w:val="0"/>
              <w:spacing w:line="276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360785" w14:textId="77777777" w:rsidR="008D3C4F" w:rsidRDefault="008D3C4F">
            <w:pPr>
              <w:snapToGrid w:val="0"/>
              <w:spacing w:line="276" w:lineRule="auto"/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CB813D" w14:textId="77777777" w:rsidR="008D3C4F" w:rsidRDefault="008D3C4F">
            <w:pPr>
              <w:snapToGrid w:val="0"/>
              <w:spacing w:line="276" w:lineRule="auto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9C7D0" w14:textId="77777777" w:rsidR="008D3C4F" w:rsidRDefault="008D3C4F">
            <w:pPr>
              <w:snapToGrid w:val="0"/>
              <w:spacing w:line="276" w:lineRule="auto"/>
              <w:jc w:val="both"/>
            </w:pPr>
          </w:p>
        </w:tc>
      </w:tr>
      <w:tr w:rsidR="008D3C4F" w14:paraId="326C135C" w14:textId="77777777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F69C04" w14:textId="77777777" w:rsidR="008D3C4F" w:rsidRDefault="00D21500">
            <w:pPr>
              <w:snapToGrid w:val="0"/>
              <w:spacing w:line="276" w:lineRule="auto"/>
              <w:ind w:left="10" w:right="-166"/>
            </w:pPr>
            <w:r>
              <w:t>3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CC0E6F" w14:textId="77777777" w:rsidR="008D3C4F" w:rsidRDefault="008D3C4F">
            <w:pPr>
              <w:snapToGrid w:val="0"/>
              <w:spacing w:line="276" w:lineRule="auto"/>
              <w:jc w:val="both"/>
            </w:pPr>
          </w:p>
          <w:p w14:paraId="42528F04" w14:textId="77777777" w:rsidR="008D3C4F" w:rsidRDefault="008D3C4F">
            <w:pPr>
              <w:snapToGrid w:val="0"/>
              <w:spacing w:line="276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456C5C" w14:textId="77777777" w:rsidR="008D3C4F" w:rsidRDefault="008D3C4F">
            <w:pPr>
              <w:snapToGrid w:val="0"/>
              <w:spacing w:line="276" w:lineRule="auto"/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5AF272" w14:textId="77777777" w:rsidR="008D3C4F" w:rsidRDefault="008D3C4F">
            <w:pPr>
              <w:snapToGrid w:val="0"/>
              <w:spacing w:line="276" w:lineRule="auto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3BDFC" w14:textId="77777777" w:rsidR="008D3C4F" w:rsidRDefault="008D3C4F">
            <w:pPr>
              <w:snapToGrid w:val="0"/>
              <w:spacing w:line="276" w:lineRule="auto"/>
              <w:jc w:val="both"/>
            </w:pPr>
          </w:p>
        </w:tc>
      </w:tr>
      <w:tr w:rsidR="008D3C4F" w14:paraId="49A98FEA" w14:textId="77777777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2F8DB4" w14:textId="77777777" w:rsidR="008D3C4F" w:rsidRDefault="00D21500">
            <w:pPr>
              <w:snapToGrid w:val="0"/>
              <w:spacing w:line="276" w:lineRule="auto"/>
              <w:ind w:left="10" w:right="-166"/>
            </w:pPr>
            <w:r>
              <w:t>…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5C380F" w14:textId="77777777" w:rsidR="008D3C4F" w:rsidRDefault="008D3C4F">
            <w:pPr>
              <w:snapToGrid w:val="0"/>
              <w:spacing w:line="276" w:lineRule="auto"/>
              <w:jc w:val="both"/>
            </w:pPr>
          </w:p>
          <w:p w14:paraId="4ADF9973" w14:textId="77777777" w:rsidR="008D3C4F" w:rsidRDefault="008D3C4F">
            <w:pPr>
              <w:snapToGrid w:val="0"/>
              <w:spacing w:line="276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0EB04F" w14:textId="77777777" w:rsidR="008D3C4F" w:rsidRDefault="008D3C4F">
            <w:pPr>
              <w:snapToGrid w:val="0"/>
              <w:spacing w:line="276" w:lineRule="auto"/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8EB73D" w14:textId="77777777" w:rsidR="008D3C4F" w:rsidRDefault="008D3C4F">
            <w:pPr>
              <w:snapToGrid w:val="0"/>
              <w:spacing w:line="276" w:lineRule="auto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898C6" w14:textId="77777777" w:rsidR="008D3C4F" w:rsidRDefault="008D3C4F">
            <w:pPr>
              <w:snapToGrid w:val="0"/>
              <w:spacing w:line="276" w:lineRule="auto"/>
              <w:jc w:val="both"/>
            </w:pPr>
          </w:p>
        </w:tc>
      </w:tr>
    </w:tbl>
    <w:p w14:paraId="0902CF64" w14:textId="77777777" w:rsidR="008D3C4F" w:rsidRDefault="008D3C4F">
      <w:pPr>
        <w:jc w:val="both"/>
      </w:pPr>
    </w:p>
    <w:p w14:paraId="4BDAD877" w14:textId="77777777" w:rsidR="008D3C4F" w:rsidRDefault="008D3C4F">
      <w:pPr>
        <w:jc w:val="both"/>
      </w:pPr>
    </w:p>
    <w:p w14:paraId="25AF1C5B" w14:textId="77777777" w:rsidR="008D3C4F" w:rsidRDefault="008D3C4F">
      <w:pPr>
        <w:jc w:val="both"/>
      </w:pPr>
    </w:p>
    <w:p w14:paraId="49DFA1B4" w14:textId="77777777" w:rsidR="008D3C4F" w:rsidRDefault="00D215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Научный руководитель </w:t>
      </w:r>
    </w:p>
    <w:p w14:paraId="234B5DA5" w14:textId="77777777" w:rsidR="008D3C4F" w:rsidRDefault="00D21500">
      <w:pPr>
        <w:jc w:val="both"/>
        <w:rPr>
          <w:sz w:val="28"/>
          <w:szCs w:val="28"/>
        </w:rPr>
      </w:pPr>
      <w:r>
        <w:rPr>
          <w:sz w:val="28"/>
          <w:szCs w:val="28"/>
        </w:rPr>
        <w:t>магистранта</w:t>
      </w:r>
    </w:p>
    <w:p w14:paraId="1D5441F5" w14:textId="77777777" w:rsidR="008D3C4F" w:rsidRDefault="008D3C4F">
      <w:pPr>
        <w:jc w:val="both"/>
      </w:pPr>
    </w:p>
    <w:p w14:paraId="447324A0" w14:textId="77777777" w:rsidR="008D3C4F" w:rsidRDefault="008D3C4F">
      <w:pPr>
        <w:jc w:val="both"/>
      </w:pPr>
    </w:p>
    <w:p w14:paraId="1050F90D" w14:textId="77777777" w:rsidR="008D3C4F" w:rsidRDefault="00D215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Научный руководитель </w:t>
      </w:r>
    </w:p>
    <w:p w14:paraId="0D6F22EB" w14:textId="77777777" w:rsidR="008D3C4F" w:rsidRDefault="00D21500">
      <w:pPr>
        <w:jc w:val="both"/>
        <w:rPr>
          <w:sz w:val="28"/>
          <w:szCs w:val="28"/>
        </w:rPr>
      </w:pPr>
      <w:r>
        <w:rPr>
          <w:sz w:val="28"/>
          <w:szCs w:val="28"/>
        </w:rPr>
        <w:t>магистерской программы</w:t>
      </w:r>
    </w:p>
    <w:p w14:paraId="7B9B57E0" w14:textId="77777777" w:rsidR="008D3C4F" w:rsidRDefault="008D3C4F">
      <w:pPr>
        <w:pStyle w:val="a3"/>
        <w:rPr>
          <w:b/>
          <w:sz w:val="20"/>
          <w:lang w:val="ru-RU"/>
        </w:rPr>
      </w:pPr>
    </w:p>
    <w:p w14:paraId="118729A9" w14:textId="77777777" w:rsidR="008D3C4F" w:rsidRDefault="008D3C4F">
      <w:pPr>
        <w:pStyle w:val="a3"/>
        <w:rPr>
          <w:b/>
          <w:sz w:val="20"/>
          <w:lang w:val="ru-RU"/>
        </w:rPr>
      </w:pPr>
    </w:p>
    <w:p w14:paraId="0955E07C" w14:textId="77777777" w:rsidR="008D3C4F" w:rsidRDefault="00D21500">
      <w:pPr>
        <w:suppressAutoHyphens w:val="0"/>
        <w:spacing w:after="200" w:line="276" w:lineRule="auto"/>
        <w:rPr>
          <w:b/>
          <w:sz w:val="20"/>
        </w:rPr>
      </w:pPr>
      <w:r>
        <w:rPr>
          <w:b/>
          <w:sz w:val="20"/>
        </w:rPr>
        <w:br w:type="page"/>
      </w:r>
    </w:p>
    <w:p w14:paraId="3E91AF57" w14:textId="77777777" w:rsidR="008D3C4F" w:rsidRDefault="00D21500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Приложение 4</w:t>
      </w:r>
    </w:p>
    <w:p w14:paraId="76008294" w14:textId="77777777" w:rsidR="008D3C4F" w:rsidRDefault="008D3C4F">
      <w:pPr>
        <w:jc w:val="center"/>
        <w:rPr>
          <w:sz w:val="28"/>
          <w:szCs w:val="28"/>
        </w:rPr>
      </w:pPr>
    </w:p>
    <w:p w14:paraId="0C9E7023" w14:textId="77777777" w:rsidR="008D3C4F" w:rsidRDefault="00D21500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МИНОБРНАУКИ РОССИИ</w:t>
      </w:r>
    </w:p>
    <w:p w14:paraId="3540B8AC" w14:textId="77777777" w:rsidR="008D3C4F" w:rsidRDefault="008D3C4F">
      <w:pPr>
        <w:jc w:val="center"/>
        <w:rPr>
          <w:sz w:val="28"/>
          <w:szCs w:val="28"/>
        </w:rPr>
      </w:pPr>
    </w:p>
    <w:p w14:paraId="0EF95CAE" w14:textId="77777777" w:rsidR="008D3C4F" w:rsidRDefault="00D2150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0F65298C" w14:textId="77777777" w:rsidR="008D3C4F" w:rsidRDefault="00D2150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14:paraId="36F7AB63" w14:textId="77777777" w:rsidR="008D3C4F" w:rsidRDefault="00D2150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Козьмы Минина» </w:t>
      </w:r>
    </w:p>
    <w:p w14:paraId="5676D266" w14:textId="77777777" w:rsidR="008D3C4F" w:rsidRDefault="008D3C4F">
      <w:pPr>
        <w:jc w:val="center"/>
        <w:rPr>
          <w:sz w:val="28"/>
          <w:szCs w:val="28"/>
        </w:rPr>
      </w:pPr>
    </w:p>
    <w:p w14:paraId="2772804D" w14:textId="77777777" w:rsidR="008D3C4F" w:rsidRDefault="00D21500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>Факультет гуманитарных наук</w:t>
      </w:r>
    </w:p>
    <w:p w14:paraId="6EB0DD5E" w14:textId="77777777" w:rsidR="008D3C4F" w:rsidRDefault="008D3C4F">
      <w:pPr>
        <w:jc w:val="center"/>
        <w:rPr>
          <w:sz w:val="28"/>
          <w:szCs w:val="28"/>
        </w:rPr>
      </w:pPr>
    </w:p>
    <w:p w14:paraId="12293F5C" w14:textId="77777777" w:rsidR="008D3C4F" w:rsidRDefault="00D21500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русской и зарубежной филологии</w:t>
      </w:r>
    </w:p>
    <w:p w14:paraId="53706897" w14:textId="77777777" w:rsidR="008D3C4F" w:rsidRDefault="008D3C4F">
      <w:pPr>
        <w:rPr>
          <w:sz w:val="28"/>
          <w:szCs w:val="28"/>
        </w:rPr>
      </w:pPr>
    </w:p>
    <w:p w14:paraId="1A693D3A" w14:textId="77777777" w:rsidR="008D3C4F" w:rsidRDefault="008D3C4F">
      <w:pPr>
        <w:jc w:val="center"/>
        <w:rPr>
          <w:b/>
          <w:sz w:val="28"/>
          <w:szCs w:val="28"/>
        </w:rPr>
      </w:pPr>
    </w:p>
    <w:p w14:paraId="525EA1C7" w14:textId="77777777" w:rsidR="008D3C4F" w:rsidRDefault="008D3C4F">
      <w:pPr>
        <w:jc w:val="center"/>
        <w:rPr>
          <w:b/>
          <w:sz w:val="28"/>
          <w:szCs w:val="28"/>
        </w:rPr>
      </w:pPr>
    </w:p>
    <w:p w14:paraId="1371229E" w14:textId="77777777" w:rsidR="008D3C4F" w:rsidRDefault="008D3C4F">
      <w:pPr>
        <w:jc w:val="center"/>
        <w:rPr>
          <w:b/>
          <w:sz w:val="28"/>
          <w:szCs w:val="28"/>
        </w:rPr>
      </w:pPr>
    </w:p>
    <w:p w14:paraId="7649BA46" w14:textId="77777777" w:rsidR="008D3C4F" w:rsidRDefault="008D3C4F">
      <w:pPr>
        <w:jc w:val="center"/>
        <w:rPr>
          <w:b/>
          <w:sz w:val="28"/>
          <w:szCs w:val="28"/>
        </w:rPr>
      </w:pPr>
    </w:p>
    <w:p w14:paraId="057BF616" w14:textId="77777777" w:rsidR="008D3C4F" w:rsidRDefault="008D3C4F">
      <w:pPr>
        <w:jc w:val="center"/>
        <w:rPr>
          <w:b/>
          <w:sz w:val="28"/>
          <w:szCs w:val="28"/>
        </w:rPr>
      </w:pPr>
    </w:p>
    <w:p w14:paraId="7F9C57C5" w14:textId="77777777" w:rsidR="008D3C4F" w:rsidRDefault="00D21500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ОТЧЕТ О НАУЧНО-ИССЛЕДОВАТЕЛЬСКОЙ РАБОТЕ</w:t>
      </w:r>
    </w:p>
    <w:p w14:paraId="2BE02019" w14:textId="77777777" w:rsidR="008D3C4F" w:rsidRDefault="00D21500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магистранта в ____семестре 20__ / 20_</w:t>
      </w:r>
      <w:proofErr w:type="gramStart"/>
      <w:r>
        <w:rPr>
          <w:b/>
          <w:sz w:val="32"/>
          <w:szCs w:val="32"/>
        </w:rPr>
        <w:t xml:space="preserve">_  </w:t>
      </w:r>
      <w:proofErr w:type="spellStart"/>
      <w:r>
        <w:rPr>
          <w:b/>
          <w:sz w:val="32"/>
          <w:szCs w:val="32"/>
        </w:rPr>
        <w:t>уч.г</w:t>
      </w:r>
      <w:proofErr w:type="spellEnd"/>
      <w:r>
        <w:rPr>
          <w:b/>
          <w:sz w:val="32"/>
          <w:szCs w:val="32"/>
        </w:rPr>
        <w:t>.</w:t>
      </w:r>
      <w:proofErr w:type="gramEnd"/>
    </w:p>
    <w:p w14:paraId="503C188D" w14:textId="77777777" w:rsidR="008D3C4F" w:rsidRDefault="008D3C4F">
      <w:pPr>
        <w:jc w:val="center"/>
        <w:rPr>
          <w:b/>
          <w:sz w:val="32"/>
          <w:szCs w:val="32"/>
        </w:rPr>
      </w:pPr>
    </w:p>
    <w:p w14:paraId="2C86BF47" w14:textId="77777777" w:rsidR="008D3C4F" w:rsidRDefault="008D3C4F">
      <w:pPr>
        <w:jc w:val="center"/>
        <w:rPr>
          <w:b/>
          <w:sz w:val="28"/>
          <w:szCs w:val="28"/>
        </w:rPr>
      </w:pPr>
    </w:p>
    <w:p w14:paraId="4864C967" w14:textId="77777777" w:rsidR="008D3C4F" w:rsidRDefault="008D3C4F">
      <w:pPr>
        <w:jc w:val="center"/>
        <w:rPr>
          <w:sz w:val="28"/>
          <w:szCs w:val="28"/>
        </w:rPr>
      </w:pPr>
    </w:p>
    <w:p w14:paraId="5D8F609D" w14:textId="77777777" w:rsidR="008D3C4F" w:rsidRDefault="008D3C4F">
      <w:pPr>
        <w:jc w:val="center"/>
        <w:rPr>
          <w:sz w:val="28"/>
          <w:szCs w:val="28"/>
        </w:rPr>
      </w:pPr>
    </w:p>
    <w:p w14:paraId="607A4BF6" w14:textId="77777777" w:rsidR="008D3C4F" w:rsidRDefault="008D3C4F">
      <w:pPr>
        <w:jc w:val="center"/>
        <w:rPr>
          <w:sz w:val="28"/>
          <w:szCs w:val="28"/>
        </w:rPr>
      </w:pPr>
    </w:p>
    <w:p w14:paraId="4EC10FE8" w14:textId="77777777" w:rsidR="008D3C4F" w:rsidRDefault="008D3C4F">
      <w:pPr>
        <w:jc w:val="center"/>
        <w:rPr>
          <w:sz w:val="28"/>
          <w:szCs w:val="28"/>
        </w:rPr>
      </w:pPr>
    </w:p>
    <w:p w14:paraId="5F8C1491" w14:textId="77777777" w:rsidR="008D3C4F" w:rsidRDefault="00D21500">
      <w:pPr>
        <w:pStyle w:val="Normal1"/>
        <w:ind w:left="5664"/>
      </w:pPr>
      <w:r>
        <w:t>Научный руководитель_____</w:t>
      </w:r>
    </w:p>
    <w:p w14:paraId="1BFDDDFD" w14:textId="77777777" w:rsidR="008D3C4F" w:rsidRDefault="00D21500">
      <w:pPr>
        <w:pStyle w:val="Normal1"/>
        <w:ind w:left="5664"/>
      </w:pPr>
      <w:r>
        <w:t>“__</w:t>
      </w:r>
      <w:proofErr w:type="gramStart"/>
      <w:r>
        <w:t>_”_</w:t>
      </w:r>
      <w:proofErr w:type="gramEnd"/>
      <w:r>
        <w:t>_____________ 20_ г.</w:t>
      </w:r>
    </w:p>
    <w:p w14:paraId="7539E82E" w14:textId="77777777" w:rsidR="008D3C4F" w:rsidRDefault="008D3C4F">
      <w:pPr>
        <w:pStyle w:val="Normal1"/>
        <w:ind w:left="5664"/>
      </w:pPr>
    </w:p>
    <w:p w14:paraId="498D3288" w14:textId="77777777" w:rsidR="008D3C4F" w:rsidRDefault="00D21500">
      <w:pPr>
        <w:pStyle w:val="Normal1"/>
        <w:ind w:left="5664"/>
      </w:pPr>
      <w:r>
        <w:t xml:space="preserve">Магистрант  </w:t>
      </w:r>
    </w:p>
    <w:p w14:paraId="48D87521" w14:textId="77777777" w:rsidR="008D3C4F" w:rsidRDefault="00D21500">
      <w:pPr>
        <w:pStyle w:val="Normal1"/>
        <w:ind w:left="5664"/>
      </w:pPr>
      <w:r>
        <w:t>________________________</w:t>
      </w:r>
    </w:p>
    <w:p w14:paraId="33125825" w14:textId="77777777" w:rsidR="008D3C4F" w:rsidRDefault="00D21500">
      <w:pPr>
        <w:pStyle w:val="Normal1"/>
        <w:ind w:left="5664"/>
      </w:pPr>
      <w:r>
        <w:t>“__</w:t>
      </w:r>
      <w:proofErr w:type="gramStart"/>
      <w:r>
        <w:t>_”_</w:t>
      </w:r>
      <w:proofErr w:type="gramEnd"/>
      <w:r>
        <w:t>____________ 20_ г.</w:t>
      </w:r>
    </w:p>
    <w:p w14:paraId="61CC3F28" w14:textId="77777777" w:rsidR="008D3C4F" w:rsidRDefault="008D3C4F">
      <w:pPr>
        <w:ind w:left="6120"/>
        <w:rPr>
          <w:sz w:val="28"/>
          <w:szCs w:val="28"/>
        </w:rPr>
      </w:pPr>
    </w:p>
    <w:p w14:paraId="739FD8D0" w14:textId="77777777" w:rsidR="008D3C4F" w:rsidRDefault="008D3C4F">
      <w:pPr>
        <w:ind w:left="6120"/>
        <w:jc w:val="center"/>
        <w:rPr>
          <w:sz w:val="28"/>
          <w:szCs w:val="28"/>
        </w:rPr>
      </w:pPr>
    </w:p>
    <w:p w14:paraId="564DAA5C" w14:textId="77777777" w:rsidR="008D3C4F" w:rsidRDefault="008D3C4F">
      <w:pPr>
        <w:ind w:left="6120"/>
        <w:jc w:val="center"/>
        <w:rPr>
          <w:sz w:val="28"/>
          <w:szCs w:val="28"/>
        </w:rPr>
      </w:pPr>
    </w:p>
    <w:p w14:paraId="7C8D5C91" w14:textId="77777777" w:rsidR="008D3C4F" w:rsidRDefault="008D3C4F">
      <w:pPr>
        <w:jc w:val="center"/>
        <w:rPr>
          <w:sz w:val="28"/>
          <w:szCs w:val="28"/>
        </w:rPr>
      </w:pPr>
    </w:p>
    <w:p w14:paraId="56251C03" w14:textId="77777777" w:rsidR="008D3C4F" w:rsidRDefault="008D3C4F">
      <w:pPr>
        <w:jc w:val="center"/>
        <w:rPr>
          <w:sz w:val="28"/>
          <w:szCs w:val="28"/>
        </w:rPr>
      </w:pPr>
    </w:p>
    <w:p w14:paraId="68B08A4F" w14:textId="77777777" w:rsidR="008D3C4F" w:rsidRDefault="008D3C4F">
      <w:pPr>
        <w:jc w:val="center"/>
        <w:rPr>
          <w:sz w:val="28"/>
          <w:szCs w:val="28"/>
        </w:rPr>
      </w:pPr>
    </w:p>
    <w:p w14:paraId="57B6F621" w14:textId="77777777" w:rsidR="008D3C4F" w:rsidRDefault="008D3C4F">
      <w:pPr>
        <w:jc w:val="center"/>
        <w:rPr>
          <w:sz w:val="28"/>
          <w:szCs w:val="28"/>
        </w:rPr>
      </w:pPr>
    </w:p>
    <w:p w14:paraId="210D2C61" w14:textId="77777777" w:rsidR="008D3C4F" w:rsidRDefault="008D3C4F">
      <w:pPr>
        <w:jc w:val="center"/>
        <w:rPr>
          <w:sz w:val="28"/>
          <w:szCs w:val="28"/>
        </w:rPr>
      </w:pPr>
    </w:p>
    <w:p w14:paraId="116C374B" w14:textId="77777777" w:rsidR="008D3C4F" w:rsidRDefault="008D3C4F">
      <w:pPr>
        <w:jc w:val="center"/>
        <w:rPr>
          <w:sz w:val="28"/>
          <w:szCs w:val="28"/>
        </w:rPr>
      </w:pPr>
    </w:p>
    <w:p w14:paraId="7F91F89B" w14:textId="77777777" w:rsidR="008D3C4F" w:rsidRDefault="00D21500">
      <w:pPr>
        <w:jc w:val="center"/>
        <w:rPr>
          <w:sz w:val="28"/>
          <w:szCs w:val="28"/>
        </w:rPr>
      </w:pPr>
      <w:r>
        <w:rPr>
          <w:sz w:val="28"/>
          <w:szCs w:val="28"/>
        </w:rPr>
        <w:t>Н. Новгород</w:t>
      </w:r>
    </w:p>
    <w:p w14:paraId="1DFB53A3" w14:textId="77777777" w:rsidR="008D3C4F" w:rsidRDefault="00D21500">
      <w:pPr>
        <w:jc w:val="center"/>
      </w:pPr>
      <w:r>
        <w:rPr>
          <w:sz w:val="28"/>
          <w:szCs w:val="28"/>
        </w:rPr>
        <w:t>20___ г.</w:t>
      </w:r>
      <w:r>
        <w:t xml:space="preserve"> </w:t>
      </w:r>
    </w:p>
    <w:sectPr w:rsidR="008D3C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user" w:date="2021-06-29T12:48:00Z" w:initials="u">
    <w:p w14:paraId="57CCCACF" w14:textId="77777777" w:rsidR="00280A28" w:rsidRDefault="00280A28" w:rsidP="00280A28">
      <w:pPr>
        <w:pStyle w:val="ac"/>
      </w:pPr>
      <w:r>
        <w:rPr>
          <w:rStyle w:val="ab"/>
        </w:rPr>
        <w:annotationRef/>
      </w:r>
      <w:r>
        <w:t>Для программ 2021 г. утверждения</w:t>
      </w:r>
    </w:p>
  </w:comment>
  <w:comment w:id="2" w:author="user" w:date="2021-06-29T09:50:00Z" w:initials="u">
    <w:p w14:paraId="668D3952" w14:textId="77777777" w:rsidR="00280A28" w:rsidRDefault="00280A28" w:rsidP="00280A28">
      <w:pPr>
        <w:pStyle w:val="ac"/>
      </w:pPr>
      <w:r>
        <w:rPr>
          <w:rStyle w:val="ab"/>
        </w:rPr>
        <w:annotationRef/>
      </w:r>
      <w:r>
        <w:t>Старая дата.</w:t>
      </w:r>
    </w:p>
    <w:p w14:paraId="52DCDBA0" w14:textId="77777777" w:rsidR="00280A28" w:rsidRDefault="00280A28" w:rsidP="00280A28">
      <w:pPr>
        <w:pStyle w:val="ac"/>
      </w:pPr>
      <w:r>
        <w:rPr>
          <w:u w:val="single"/>
        </w:rPr>
        <w:t>Например:</w:t>
      </w:r>
      <w:r>
        <w:t xml:space="preserve"> «25» декабря 2019 г.</w:t>
      </w:r>
    </w:p>
  </w:comment>
  <w:comment w:id="3" w:author="user" w:date="2021-06-29T09:54:00Z" w:initials="u">
    <w:p w14:paraId="7DE264FC" w14:textId="77777777" w:rsidR="00280A28" w:rsidRDefault="00280A28" w:rsidP="00280A28">
      <w:pPr>
        <w:pStyle w:val="ac"/>
      </w:pPr>
      <w:r>
        <w:rPr>
          <w:rStyle w:val="ab"/>
        </w:rPr>
        <w:annotationRef/>
      </w:r>
      <w:r>
        <w:t>Тут тоже старый год</w:t>
      </w:r>
    </w:p>
  </w:comment>
  <w:comment w:id="4" w:author="user" w:date="2021-06-29T09:51:00Z" w:initials="u">
    <w:p w14:paraId="71E13AC1" w14:textId="77777777" w:rsidR="004E7E13" w:rsidRDefault="004E7E13" w:rsidP="004E7E13">
      <w:pPr>
        <w:pStyle w:val="ac"/>
      </w:pPr>
      <w:r>
        <w:rPr>
          <w:rStyle w:val="ab"/>
        </w:rPr>
        <w:annotationRef/>
      </w:r>
      <w:r>
        <w:t>Тоже старая дата и номер протокола заседания кафедры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7CCCACF" w15:done="0"/>
  <w15:commentEx w15:paraId="52DCDBA0" w15:done="0"/>
  <w15:commentEx w15:paraId="7DE264FC" w15:done="0"/>
  <w15:commentEx w15:paraId="71E13AC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CCCACF" w16cid:durableId="24F91BDC"/>
  <w16cid:commentId w16cid:paraId="52DCDBA0" w16cid:durableId="24F91BDD"/>
  <w16cid:commentId w16cid:paraId="7DE264FC" w16cid:durableId="24F91BDE"/>
  <w16cid:commentId w16cid:paraId="71E13AC1" w16cid:durableId="24FC561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1" w15:restartNumberingAfterBreak="0">
    <w:nsid w:val="04847060"/>
    <w:multiLevelType w:val="multilevel"/>
    <w:tmpl w:val="048470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04F7C"/>
    <w:multiLevelType w:val="multilevel"/>
    <w:tmpl w:val="09704F7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03CFE"/>
    <w:multiLevelType w:val="multilevel"/>
    <w:tmpl w:val="4F203CF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B76752"/>
    <w:multiLevelType w:val="multilevel"/>
    <w:tmpl w:val="7BB76752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FEE"/>
    <w:rsid w:val="000C6D6D"/>
    <w:rsid w:val="000C7CAC"/>
    <w:rsid w:val="001118D3"/>
    <w:rsid w:val="00124E22"/>
    <w:rsid w:val="00130721"/>
    <w:rsid w:val="00152959"/>
    <w:rsid w:val="001953B9"/>
    <w:rsid w:val="001C3C1C"/>
    <w:rsid w:val="00203F86"/>
    <w:rsid w:val="00221776"/>
    <w:rsid w:val="00253646"/>
    <w:rsid w:val="00280A28"/>
    <w:rsid w:val="00316532"/>
    <w:rsid w:val="00354B0C"/>
    <w:rsid w:val="003D1D3E"/>
    <w:rsid w:val="003D2B0B"/>
    <w:rsid w:val="0042212B"/>
    <w:rsid w:val="004554CB"/>
    <w:rsid w:val="004C7AED"/>
    <w:rsid w:val="004D4B43"/>
    <w:rsid w:val="004E7E13"/>
    <w:rsid w:val="00564FBF"/>
    <w:rsid w:val="005D165D"/>
    <w:rsid w:val="005D2E20"/>
    <w:rsid w:val="005F0180"/>
    <w:rsid w:val="005F079E"/>
    <w:rsid w:val="00655988"/>
    <w:rsid w:val="00686444"/>
    <w:rsid w:val="006C237A"/>
    <w:rsid w:val="006C7C09"/>
    <w:rsid w:val="007263B9"/>
    <w:rsid w:val="0073572B"/>
    <w:rsid w:val="00765727"/>
    <w:rsid w:val="00780AE0"/>
    <w:rsid w:val="007C2EDD"/>
    <w:rsid w:val="00857E32"/>
    <w:rsid w:val="008761E1"/>
    <w:rsid w:val="008946D2"/>
    <w:rsid w:val="00895322"/>
    <w:rsid w:val="008B3246"/>
    <w:rsid w:val="008B357E"/>
    <w:rsid w:val="008C3082"/>
    <w:rsid w:val="008D094F"/>
    <w:rsid w:val="008D3C4F"/>
    <w:rsid w:val="00934E7A"/>
    <w:rsid w:val="00946FD0"/>
    <w:rsid w:val="00952FEE"/>
    <w:rsid w:val="009656CB"/>
    <w:rsid w:val="00982219"/>
    <w:rsid w:val="009E32A7"/>
    <w:rsid w:val="00A61443"/>
    <w:rsid w:val="00A61BB3"/>
    <w:rsid w:val="00A96E1C"/>
    <w:rsid w:val="00AD0A2E"/>
    <w:rsid w:val="00AE668C"/>
    <w:rsid w:val="00AF4DD6"/>
    <w:rsid w:val="00BA7E58"/>
    <w:rsid w:val="00BD4FE3"/>
    <w:rsid w:val="00BE6742"/>
    <w:rsid w:val="00C1385D"/>
    <w:rsid w:val="00C37FFE"/>
    <w:rsid w:val="00C55682"/>
    <w:rsid w:val="00C63FDA"/>
    <w:rsid w:val="00C66AB1"/>
    <w:rsid w:val="00CA46C8"/>
    <w:rsid w:val="00CB11C9"/>
    <w:rsid w:val="00CD2C10"/>
    <w:rsid w:val="00CE34BE"/>
    <w:rsid w:val="00D10DE8"/>
    <w:rsid w:val="00D17A07"/>
    <w:rsid w:val="00D21500"/>
    <w:rsid w:val="00D35BB3"/>
    <w:rsid w:val="00D8335B"/>
    <w:rsid w:val="00DC3EE9"/>
    <w:rsid w:val="00E430C0"/>
    <w:rsid w:val="00E70F14"/>
    <w:rsid w:val="00E8209B"/>
    <w:rsid w:val="00E93E04"/>
    <w:rsid w:val="00EA47CB"/>
    <w:rsid w:val="00EE04D2"/>
    <w:rsid w:val="00EF2447"/>
    <w:rsid w:val="00F05450"/>
    <w:rsid w:val="00F1669D"/>
    <w:rsid w:val="00F678D1"/>
    <w:rsid w:val="00FA2030"/>
    <w:rsid w:val="00FD3E9D"/>
    <w:rsid w:val="00FF66A2"/>
    <w:rsid w:val="5F34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A9F96"/>
  <w15:docId w15:val="{85218050-A48E-4243-AE4C-2BD8C6B3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pPr>
      <w:widowControl w:val="0"/>
      <w:suppressAutoHyphens w:val="0"/>
    </w:pPr>
    <w:rPr>
      <w:sz w:val="28"/>
      <w:szCs w:val="28"/>
      <w:lang w:val="en-US" w:eastAsia="en-US"/>
    </w:rPr>
  </w:style>
  <w:style w:type="paragraph" w:styleId="2">
    <w:name w:val="Body Text Indent 2"/>
    <w:basedOn w:val="a"/>
    <w:link w:val="20"/>
    <w:uiPriority w:val="99"/>
    <w:semiHidden/>
    <w:unhideWhenUsed/>
    <w:pPr>
      <w:spacing w:after="120" w:line="480" w:lineRule="auto"/>
      <w:ind w:left="283"/>
    </w:pPr>
  </w:style>
  <w:style w:type="paragraph" w:styleId="a5">
    <w:name w:val="Plain Text"/>
    <w:basedOn w:val="a"/>
    <w:link w:val="a6"/>
    <w:semiHidden/>
    <w:unhideWhenUsed/>
    <w:pPr>
      <w:suppressAutoHyphens w:val="0"/>
    </w:pPr>
    <w:rPr>
      <w:rFonts w:ascii="Courier New" w:hAnsi="Courier New"/>
      <w:sz w:val="20"/>
      <w:szCs w:val="20"/>
    </w:rPr>
  </w:style>
  <w:style w:type="character" w:styleId="a7">
    <w:name w:val="Hyperlink"/>
    <w:unhideWhenUsed/>
    <w:rPr>
      <w:color w:val="0000FF"/>
      <w:u w:val="single"/>
    </w:rPr>
  </w:style>
  <w:style w:type="character" w:styleId="a8">
    <w:name w:val="Strong"/>
    <w:basedOn w:val="a0"/>
    <w:uiPriority w:val="22"/>
    <w:qFormat/>
    <w:rPr>
      <w:b/>
      <w:bCs/>
    </w:rPr>
  </w:style>
  <w:style w:type="table" w:styleId="a9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semiHidden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6">
    <w:name w:val="Текст Знак"/>
    <w:basedOn w:val="a0"/>
    <w:link w:val="a5"/>
    <w:semiHidden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pPr>
      <w:widowControl w:val="0"/>
      <w:suppressAutoHyphens w:val="0"/>
      <w:ind w:left="116" w:firstLine="709"/>
    </w:pPr>
    <w:rPr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pPr>
      <w:widowControl w:val="0"/>
      <w:suppressAutoHyphens w:val="0"/>
    </w:pPr>
    <w:rPr>
      <w:sz w:val="22"/>
      <w:szCs w:val="22"/>
      <w:lang w:val="en-US" w:eastAsia="en-US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Normal1">
    <w:name w:val="Normal1"/>
    <w:pPr>
      <w:suppressAutoHyphens/>
      <w:spacing w:after="0" w:line="240" w:lineRule="auto"/>
    </w:pPr>
    <w:rPr>
      <w:rFonts w:ascii="Times New Roman" w:eastAsia="Arial" w:hAnsi="Times New Roman" w:cs="Times New Roman"/>
      <w:sz w:val="28"/>
      <w:lang w:eastAsia="ar-SA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rmaltextrun">
    <w:name w:val="normaltextrun"/>
    <w:basedOn w:val="a0"/>
  </w:style>
  <w:style w:type="character" w:customStyle="1" w:styleId="eop">
    <w:name w:val="eop"/>
    <w:basedOn w:val="a0"/>
  </w:style>
  <w:style w:type="paragraph" w:customStyle="1" w:styleId="paragraph">
    <w:name w:val="paragraph"/>
    <w:basedOn w:val="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b">
    <w:name w:val="annotation reference"/>
    <w:basedOn w:val="a0"/>
    <w:uiPriority w:val="99"/>
    <w:semiHidden/>
    <w:unhideWhenUsed/>
    <w:rsid w:val="00280A2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80A28"/>
    <w:pPr>
      <w:suppressAutoHyphens w:val="0"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80A28"/>
    <w:rPr>
      <w:rFonts w:ascii="Calibri" w:eastAsia="Calibri" w:hAnsi="Calibri" w:cs="Times New Roman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4E7E13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E7E1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50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hyperlink" Target="http://biblioclub.ru/index.php?page=book&amp;id=364228" TargetMode="Externa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12" Type="http://schemas.openxmlformats.org/officeDocument/2006/relationships/hyperlink" Target="http://biblioclub.ru/index.php?page=book&amp;id=25371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openxmlformats.org/officeDocument/2006/relationships/hyperlink" Target="https://biblioclub.ru/index.php?page=book_red&amp;id=9467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iblioclub.ru/index.php?page=book&amp;id=23975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10351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3417</Words>
  <Characters>19478</Characters>
  <Application>Microsoft Office Word</Application>
  <DocSecurity>0</DocSecurity>
  <Lines>162</Lines>
  <Paragraphs>45</Paragraphs>
  <ScaleCrop>false</ScaleCrop>
  <Company/>
  <LinksUpToDate>false</LinksUpToDate>
  <CharactersWithSpaces>22850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анна латухина</cp:lastModifiedBy>
  <cp:revision>7</cp:revision>
  <dcterms:created xsi:type="dcterms:W3CDTF">2021-09-25T01:33:00Z</dcterms:created>
  <dcterms:modified xsi:type="dcterms:W3CDTF">2021-09-27T11:39:00Z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1033-10.2.0.5838</vt:lpwstr>
  </property>
</Properties>
</file>