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360A" w:rsidRDefault="00E04B25" w:rsidP="0018360A">
      <w:pPr>
        <w:jc w:val="center"/>
      </w:pPr>
      <w:r>
        <w:rPr>
          <w:noProof/>
          <w:sz w:val="28"/>
        </w:rPr>
        <w:drawing>
          <wp:inline distT="0" distB="0" distL="0" distR="0">
            <wp:extent cx="5940425" cy="8839095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3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360A">
        <w:br w:type="page"/>
      </w:r>
    </w:p>
    <w:p w:rsidR="0018360A" w:rsidRDefault="00E04B25" w:rsidP="0018360A">
      <w:r>
        <w:rPr>
          <w:noProof/>
        </w:rPr>
        <w:lastRenderedPageBreak/>
        <w:drawing>
          <wp:inline distT="0" distB="0" distL="0" distR="0">
            <wp:extent cx="5940425" cy="701402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14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151" w:rsidRDefault="0018360A">
      <w:pPr>
        <w:spacing w:after="200" w:line="276" w:lineRule="auto"/>
        <w:rPr>
          <w:b/>
          <w:caps/>
        </w:rPr>
      </w:pPr>
      <w:r>
        <w:rPr>
          <w:b/>
          <w:caps/>
        </w:rPr>
        <w:br w:type="page"/>
      </w:r>
    </w:p>
    <w:p w:rsidR="00896151" w:rsidRPr="00B3016F" w:rsidRDefault="00896151" w:rsidP="00896151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2144532412"/>
        <w:docPartObj>
          <w:docPartGallery w:val="Table of Contents"/>
          <w:docPartUnique/>
        </w:docPartObj>
      </w:sdtPr>
      <w:sdtEndPr/>
      <w:sdtContent>
        <w:p w:rsidR="00257CDF" w:rsidRDefault="00257CDF">
          <w:pPr>
            <w:pStyle w:val="ac"/>
          </w:pPr>
        </w:p>
        <w:p w:rsidR="00E03278" w:rsidRDefault="00257CDF">
          <w:pPr>
            <w:pStyle w:val="12"/>
            <w:tabs>
              <w:tab w:val="left" w:pos="4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06597" w:history="1">
            <w:r w:rsidR="00E03278" w:rsidRPr="00C06013">
              <w:rPr>
                <w:rStyle w:val="ad"/>
                <w:b/>
                <w:noProof/>
              </w:rPr>
              <w:t>1.</w:t>
            </w:r>
            <w:r w:rsidR="00E0327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E03278" w:rsidRPr="00C06013">
              <w:rPr>
                <w:rStyle w:val="ad"/>
                <w:b/>
                <w:noProof/>
              </w:rPr>
              <w:t>Назначение образовательного модуля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_Toc5006597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4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598" w:history="1">
            <w:r w:rsidR="00E03278" w:rsidRPr="00C06013">
              <w:rPr>
                <w:rStyle w:val="ad"/>
                <w:b/>
                <w:caps/>
                <w:noProof/>
              </w:rPr>
              <w:t>2. ХАРАКТЕРИСТИКА МОДУЛЯ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_Toc5006598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5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599" w:history="1">
            <w:r w:rsidR="00E03278" w:rsidRPr="00C06013">
              <w:rPr>
                <w:rStyle w:val="ad"/>
                <w:b/>
                <w:caps/>
                <w:noProof/>
              </w:rPr>
              <w:t>3. Структура модуля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_Toc5006599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7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0" w:history="1">
            <w:r w:rsidR="00E03278" w:rsidRPr="00C06013">
              <w:rPr>
                <w:rStyle w:val="ad"/>
                <w:b/>
                <w:caps/>
                <w:noProof/>
              </w:rPr>
              <w:t>4. Методические указания для обучающихся  по освоению Модуля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_Toc5006600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8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1" w:history="1">
            <w:r w:rsidR="00E03278" w:rsidRPr="00C06013">
              <w:rPr>
                <w:rStyle w:val="ad"/>
                <w:b/>
                <w:caps/>
                <w:noProof/>
              </w:rPr>
              <w:t>5. ПРОГРАММЫ ДИСЦИПЛИН МОДУЛЯ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_Toc5006601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9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2" w:history="1">
            <w:r w:rsidR="00E03278" w:rsidRPr="00C06013">
              <w:rPr>
                <w:rStyle w:val="ad"/>
                <w:b/>
                <w:caps/>
                <w:noProof/>
              </w:rPr>
              <w:t>5.1. ПРОГРАММА ДИСЦИПЛИНЫ «Основы математики: повторение и продолжение»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_Toc5006602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9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3" w:history="1">
            <w:r w:rsidR="00E03278" w:rsidRPr="00C06013">
              <w:rPr>
                <w:rStyle w:val="ad"/>
                <w:b/>
                <w:noProof/>
              </w:rPr>
              <w:t>5.2 Программа дисциплины «Основы физики - повторение и дополнение школы»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_Toc5006603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14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4" w:history="1">
            <w:r w:rsidR="00E03278" w:rsidRPr="00C06013">
              <w:rPr>
                <w:rStyle w:val="ad"/>
                <w:b/>
                <w:caps/>
                <w:noProof/>
              </w:rPr>
              <w:t>5.3 Программа дисциплины «Линейная алгебра (векторы, матрицы)»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_Toc5006604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19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5" w:history="1">
            <w:r w:rsidR="00E03278" w:rsidRPr="00C06013">
              <w:rPr>
                <w:rStyle w:val="ad"/>
                <w:b/>
                <w:noProof/>
              </w:rPr>
              <w:t>5.4 Программа дисциплины «Качественные методы в физике»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_Toc5006605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22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6" w:history="1">
            <w:r w:rsidR="00E03278" w:rsidRPr="00C06013">
              <w:rPr>
                <w:rStyle w:val="ad"/>
                <w:b/>
                <w:noProof/>
              </w:rPr>
              <w:t>5.5 Программа дисциплины «КОНЦЕПЦИИ СОВРЕМЕННОГО ЕСТЕСТВОЗНАНИЯ»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_Toc5006606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27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E03278" w:rsidRDefault="00581B00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607" w:history="1">
            <w:r w:rsidR="00E03278" w:rsidRPr="00C06013">
              <w:rPr>
                <w:rStyle w:val="ad"/>
                <w:b/>
                <w:noProof/>
              </w:rPr>
              <w:t>7. ПРОГРАММА ИТОГОВОЙ АТТЕСТАЦИИ</w:t>
            </w:r>
            <w:r w:rsidR="00E03278">
              <w:rPr>
                <w:noProof/>
                <w:webHidden/>
              </w:rPr>
              <w:tab/>
            </w:r>
            <w:r w:rsidR="00E03278">
              <w:rPr>
                <w:noProof/>
                <w:webHidden/>
              </w:rPr>
              <w:fldChar w:fldCharType="begin"/>
            </w:r>
            <w:r w:rsidR="00E03278">
              <w:rPr>
                <w:noProof/>
                <w:webHidden/>
              </w:rPr>
              <w:instrText xml:space="preserve"> PAGEREF _Toc5006607 \h </w:instrText>
            </w:r>
            <w:r w:rsidR="00E03278">
              <w:rPr>
                <w:noProof/>
                <w:webHidden/>
              </w:rPr>
            </w:r>
            <w:r w:rsidR="00E03278">
              <w:rPr>
                <w:noProof/>
                <w:webHidden/>
              </w:rPr>
              <w:fldChar w:fldCharType="separate"/>
            </w:r>
            <w:r w:rsidR="00E03278">
              <w:rPr>
                <w:noProof/>
                <w:webHidden/>
              </w:rPr>
              <w:t>32</w:t>
            </w:r>
            <w:r w:rsidR="00E03278">
              <w:rPr>
                <w:noProof/>
                <w:webHidden/>
              </w:rPr>
              <w:fldChar w:fldCharType="end"/>
            </w:r>
          </w:hyperlink>
        </w:p>
        <w:p w:rsidR="00257CDF" w:rsidRDefault="00257CDF">
          <w:r>
            <w:rPr>
              <w:b/>
              <w:bCs/>
            </w:rPr>
            <w:fldChar w:fldCharType="end"/>
          </w:r>
        </w:p>
      </w:sdtContent>
    </w:sdt>
    <w:p w:rsidR="00896151" w:rsidRDefault="00896151">
      <w:pPr>
        <w:spacing w:after="200" w:line="276" w:lineRule="auto"/>
        <w:rPr>
          <w:b/>
          <w:caps/>
        </w:rPr>
      </w:pPr>
    </w:p>
    <w:p w:rsidR="00896151" w:rsidRDefault="00896151">
      <w:pPr>
        <w:spacing w:after="200" w:line="276" w:lineRule="auto"/>
        <w:rPr>
          <w:b/>
          <w:caps/>
        </w:rPr>
      </w:pPr>
    </w:p>
    <w:p w:rsidR="00896151" w:rsidRDefault="00896151">
      <w:pPr>
        <w:spacing w:after="200" w:line="276" w:lineRule="auto"/>
        <w:rPr>
          <w:b/>
          <w:caps/>
        </w:rPr>
      </w:pPr>
      <w:r>
        <w:rPr>
          <w:b/>
          <w:caps/>
        </w:rPr>
        <w:br w:type="page"/>
      </w:r>
    </w:p>
    <w:p w:rsidR="0018360A" w:rsidRDefault="0018360A" w:rsidP="0018360A">
      <w:pPr>
        <w:rPr>
          <w:b/>
          <w:caps/>
        </w:rPr>
      </w:pPr>
    </w:p>
    <w:p w:rsidR="008F6C53" w:rsidRPr="0004301D" w:rsidRDefault="008F6C53" w:rsidP="008F6C53">
      <w:pPr>
        <w:pStyle w:val="1"/>
        <w:numPr>
          <w:ilvl w:val="0"/>
          <w:numId w:val="2"/>
        </w:numPr>
        <w:spacing w:line="360" w:lineRule="auto"/>
        <w:ind w:left="357" w:hanging="357"/>
        <w:jc w:val="center"/>
        <w:rPr>
          <w:b/>
        </w:rPr>
      </w:pPr>
      <w:bookmarkStart w:id="0" w:name="_Toc467499926"/>
      <w:bookmarkStart w:id="1" w:name="_Toc5006597"/>
      <w:r>
        <w:rPr>
          <w:b/>
        </w:rPr>
        <w:t>Назначение образовательного модуля</w:t>
      </w:r>
      <w:bookmarkEnd w:id="0"/>
      <w:bookmarkEnd w:id="1"/>
    </w:p>
    <w:p w:rsidR="008F6C53" w:rsidRDefault="008F6C53" w:rsidP="008F6C53">
      <w:pPr>
        <w:spacing w:line="360" w:lineRule="auto"/>
        <w:ind w:firstLine="567"/>
        <w:jc w:val="both"/>
      </w:pPr>
    </w:p>
    <w:p w:rsidR="008F6C53" w:rsidRPr="00527D07" w:rsidRDefault="008F6C53" w:rsidP="008F6C53">
      <w:pPr>
        <w:spacing w:line="360" w:lineRule="auto"/>
        <w:ind w:firstLine="567"/>
        <w:jc w:val="both"/>
      </w:pPr>
      <w:r w:rsidRPr="00576424">
        <w:t>Данный модуль рекомендован для освоения бакалаврами направлени</w:t>
      </w:r>
      <w:r>
        <w:t xml:space="preserve">й подготовки </w:t>
      </w:r>
      <w:r w:rsidRPr="00B1528B">
        <w:t>44.03.05 «Педагогическое образование (с двумя профилями подготовки</w:t>
      </w:r>
      <w:r>
        <w:t xml:space="preserve">). </w:t>
      </w:r>
      <w:r w:rsidRPr="00527D07">
        <w:t>В основу разработки модуля легли требования Профессионального стандарта педагога</w:t>
      </w:r>
      <w:r w:rsidRPr="0023348D">
        <w:t>,</w:t>
      </w:r>
      <w:r w:rsidRPr="00527D07">
        <w:t xml:space="preserve"> ФГОС высшего образования и ФГОС общего образования. </w:t>
      </w: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Профессиональным стандартом педагога и </w:t>
      </w:r>
      <w:r>
        <w:t xml:space="preserve">общекультурных и общепрофессиональных </w:t>
      </w:r>
      <w:r w:rsidRPr="00527D07">
        <w:t>компетенций ФГОС высшего образования.</w:t>
      </w:r>
    </w:p>
    <w:p w:rsidR="008F6C53" w:rsidRDefault="008F6C53" w:rsidP="008F6C53">
      <w:pPr>
        <w:spacing w:line="360" w:lineRule="auto"/>
        <w:ind w:firstLine="567"/>
        <w:jc w:val="both"/>
      </w:pPr>
      <w:r>
        <w:t xml:space="preserve">Согласно </w:t>
      </w:r>
      <w:r w:rsidRPr="00A71A06">
        <w:t>ФГОС ВО для</w:t>
      </w:r>
      <w:r>
        <w:t xml:space="preserve"> </w:t>
      </w:r>
      <w:r w:rsidRPr="00576424">
        <w:t>направлени</w:t>
      </w:r>
      <w:r>
        <w:t>я подготовки</w:t>
      </w:r>
      <w:r w:rsidRPr="00A71A06">
        <w:t xml:space="preserve"> 44.03.05</w:t>
      </w:r>
      <w:r>
        <w:t xml:space="preserve"> у бакалавров должна </w:t>
      </w:r>
      <w:r w:rsidR="00684575">
        <w:t>быть сформирована общекультурные компетенции</w:t>
      </w:r>
      <w:r w:rsidRPr="0023348D">
        <w:t xml:space="preserve"> </w:t>
      </w:r>
      <w:r w:rsidRPr="00A71A06">
        <w:t>ОК-3</w:t>
      </w:r>
      <w:r>
        <w:t xml:space="preserve">: </w:t>
      </w:r>
      <w:r w:rsidRPr="00A71A06"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  <w:proofErr w:type="gramStart"/>
      <w:r w:rsidR="006A5205">
        <w:t>,</w:t>
      </w:r>
      <w:r w:rsidR="00684575">
        <w:t>П</w:t>
      </w:r>
      <w:proofErr w:type="gramEnd"/>
      <w:r w:rsidR="00684575">
        <w:t>К-6</w:t>
      </w:r>
      <w:r w:rsidR="00684575" w:rsidRPr="00684575">
        <w:t xml:space="preserve">: готовностью к взаимодействию с участниками образовательного процесса, </w:t>
      </w:r>
      <w:r w:rsidR="00684575">
        <w:t>ПК</w:t>
      </w:r>
      <w:r w:rsidR="00684575" w:rsidRPr="00684575">
        <w:t>-7: 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</w:r>
      <w:r w:rsidR="006A5205">
        <w:t xml:space="preserve"> </w:t>
      </w:r>
      <w:r>
        <w:t>.</w:t>
      </w:r>
      <w:r w:rsidRPr="00A71A06">
        <w:t xml:space="preserve">     </w:t>
      </w:r>
    </w:p>
    <w:p w:rsidR="008F6C53" w:rsidRDefault="008F6C53" w:rsidP="008F6C53">
      <w:pPr>
        <w:spacing w:line="360" w:lineRule="auto"/>
        <w:ind w:firstLine="567"/>
        <w:jc w:val="both"/>
      </w:pPr>
      <w:r>
        <w:t xml:space="preserve">Модуль </w:t>
      </w:r>
      <w:r w:rsidRPr="00AD25B9">
        <w:t>«</w:t>
      </w:r>
      <w:r w:rsidR="00896151">
        <w:t>Введение в специальность</w:t>
      </w:r>
      <w:r w:rsidRPr="00AD25B9">
        <w:t>»</w:t>
      </w:r>
      <w:r>
        <w:t xml:space="preserve"> предназначен для формирования </w:t>
      </w:r>
      <w:r w:rsidR="00684575">
        <w:t>общекультурных и профессиональных</w:t>
      </w:r>
      <w:r w:rsidR="00896151">
        <w:t xml:space="preserve"> ко</w:t>
      </w:r>
      <w:r w:rsidR="00684575">
        <w:t>мпетенций в области естественно</w:t>
      </w:r>
      <w:r w:rsidR="00896151">
        <w:t>научного образования</w:t>
      </w:r>
      <w:r>
        <w:t>.</w:t>
      </w:r>
    </w:p>
    <w:p w:rsidR="008F6C53" w:rsidRDefault="008F6C53" w:rsidP="008F6C53">
      <w:pPr>
        <w:spacing w:line="360" w:lineRule="auto"/>
        <w:ind w:firstLine="567"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 педагога, сформулированы образовательные результаты модуля.</w:t>
      </w:r>
    </w:p>
    <w:p w:rsidR="008F6C53" w:rsidRPr="00527D07" w:rsidRDefault="008F6C53" w:rsidP="008F6C53">
      <w:pPr>
        <w:spacing w:line="360" w:lineRule="auto"/>
        <w:ind w:firstLine="567"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</w:t>
      </w:r>
      <w:r w:rsidRPr="00527D07">
        <w:t xml:space="preserve"> </w:t>
      </w:r>
      <w:r>
        <w:t>Модуль изучается в первом семестр</w:t>
      </w:r>
      <w:r w:rsidR="00896151">
        <w:t>е</w:t>
      </w:r>
      <w:r>
        <w:t xml:space="preserve"> первого курса.</w:t>
      </w:r>
    </w:p>
    <w:p w:rsidR="008F6C53" w:rsidRPr="007E46A4" w:rsidRDefault="008F6C53" w:rsidP="008F6C53">
      <w:pPr>
        <w:spacing w:line="360" w:lineRule="auto"/>
        <w:ind w:firstLine="567"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 xml:space="preserve">. Также использован </w:t>
      </w:r>
      <w:proofErr w:type="spellStart"/>
      <w:r>
        <w:t>деятельностный</w:t>
      </w:r>
      <w:proofErr w:type="spellEnd"/>
      <w:r>
        <w:t xml:space="preserve"> подход, который</w:t>
      </w:r>
      <w:r w:rsidRPr="007E46A4">
        <w:rPr>
          <w:bCs/>
        </w:rPr>
        <w:t xml:space="preserve"> предполагает смещение акцента со </w:t>
      </w:r>
      <w:proofErr w:type="spellStart"/>
      <w:r w:rsidRPr="007E46A4">
        <w:rPr>
          <w:bCs/>
        </w:rPr>
        <w:t>знаниевого</w:t>
      </w:r>
      <w:proofErr w:type="spellEnd"/>
      <w:r w:rsidRPr="007E46A4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D93FA3" w:rsidRDefault="008F6C53" w:rsidP="008F6C53">
      <w:pPr>
        <w:spacing w:line="360" w:lineRule="auto"/>
        <w:ind w:firstLine="567"/>
        <w:jc w:val="both"/>
      </w:pPr>
      <w:r>
        <w:lastRenderedPageBreak/>
        <w:t xml:space="preserve">Личностно-ориентированный подход, который также положен в основу проектирования, </w:t>
      </w:r>
      <w:r w:rsidRPr="007E46A4">
        <w:t xml:space="preserve">предполагает организацию образовательного процесса, направленного на личность обучающегося, приобретение студентом </w:t>
      </w:r>
      <w:proofErr w:type="gramStart"/>
      <w:r w:rsidRPr="007E46A4">
        <w:t>мета-компетенций</w:t>
      </w:r>
      <w:proofErr w:type="gramEnd"/>
      <w:r w:rsidRPr="007E46A4">
        <w:t xml:space="preserve">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:rsidR="008F6C53" w:rsidRPr="00896151" w:rsidRDefault="008F6C53" w:rsidP="008F6C53">
      <w:pPr>
        <w:pStyle w:val="1"/>
        <w:jc w:val="center"/>
        <w:rPr>
          <w:b/>
          <w:caps/>
          <w:sz w:val="24"/>
        </w:rPr>
      </w:pPr>
      <w:bookmarkStart w:id="2" w:name="_Toc480705199"/>
      <w:bookmarkStart w:id="3" w:name="_Toc5006598"/>
      <w:r w:rsidRPr="00896151">
        <w:rPr>
          <w:b/>
          <w:caps/>
          <w:sz w:val="24"/>
        </w:rPr>
        <w:t>2. ХАРАКТЕРИСТИКА МОДУЛЯ</w:t>
      </w:r>
      <w:bookmarkEnd w:id="2"/>
      <w:bookmarkEnd w:id="3"/>
    </w:p>
    <w:p w:rsidR="008F6C53" w:rsidRPr="00B20148" w:rsidRDefault="008F6C53" w:rsidP="008F6C5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Pr="00C65E65">
        <w:rPr>
          <w:rFonts w:eastAsia="Calibri"/>
          <w:b/>
          <w:lang w:eastAsia="en-US"/>
        </w:rPr>
        <w:t>Образовательные цели и задачи</w:t>
      </w:r>
      <w:r w:rsidRPr="00C65E65">
        <w:rPr>
          <w:rFonts w:eastAsia="Calibri"/>
          <w:i/>
          <w:lang w:eastAsia="en-US"/>
        </w:rPr>
        <w:t xml:space="preserve"> </w:t>
      </w:r>
    </w:p>
    <w:p w:rsidR="008F6C53" w:rsidRPr="001C39D4" w:rsidRDefault="008F6C53" w:rsidP="008F6C5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Pr="00986B0A">
        <w:rPr>
          <w:rFonts w:eastAsia="Calibri"/>
          <w:lang w:eastAsia="en-US"/>
        </w:rPr>
        <w:t xml:space="preserve">одуль ставит своей </w:t>
      </w:r>
      <w:r w:rsidRPr="00950196">
        <w:rPr>
          <w:rFonts w:eastAsia="Calibri"/>
          <w:b/>
          <w:lang w:eastAsia="en-US"/>
        </w:rPr>
        <w:t>целью</w:t>
      </w:r>
      <w:r w:rsidRPr="00986B0A">
        <w:rPr>
          <w:rFonts w:eastAsia="Calibri"/>
          <w:lang w:eastAsia="en-US"/>
        </w:rPr>
        <w:t>:</w:t>
      </w:r>
      <w:r>
        <w:rPr>
          <w:rFonts w:eastAsia="Calibri"/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>
        <w:t>вовлечения студентов с образовательную среду и подготовку к дальнейшему восприятию материала.</w:t>
      </w:r>
    </w:p>
    <w:p w:rsidR="008F6C53" w:rsidRDefault="008F6C53" w:rsidP="008F6C5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8F6C53" w:rsidRDefault="008F6C53" w:rsidP="008F6C5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Pr="001C39D4">
        <w:rPr>
          <w:rFonts w:asciiTheme="minorHAnsi" w:eastAsiaTheme="minorEastAsia" w:hAnsi="Calibri" w:cstheme="minorBidi"/>
          <w:color w:val="000000" w:themeColor="text1"/>
          <w:kern w:val="24"/>
          <w:sz w:val="40"/>
          <w:szCs w:val="40"/>
        </w:rPr>
        <w:t xml:space="preserve"> </w:t>
      </w:r>
      <w:r w:rsidRPr="001C39D4">
        <w:rPr>
          <w:rFonts w:eastAsia="Calibri"/>
          <w:lang w:eastAsia="en-US"/>
        </w:rPr>
        <w:t xml:space="preserve">Создать условия для </w:t>
      </w:r>
      <w:r>
        <w:rPr>
          <w:rFonts w:eastAsia="Calibri"/>
          <w:lang w:eastAsia="en-US"/>
        </w:rPr>
        <w:t xml:space="preserve">вовлечения студентов в образовательную </w:t>
      </w:r>
      <w:proofErr w:type="spellStart"/>
      <w:r>
        <w:rPr>
          <w:rFonts w:eastAsia="Calibri"/>
          <w:lang w:eastAsia="en-US"/>
        </w:rPr>
        <w:t>ВУЗовскую</w:t>
      </w:r>
      <w:proofErr w:type="spellEnd"/>
      <w:r>
        <w:rPr>
          <w:rFonts w:eastAsia="Calibri"/>
          <w:lang w:eastAsia="en-US"/>
        </w:rPr>
        <w:t xml:space="preserve"> среду</w:t>
      </w:r>
      <w:r>
        <w:t>.</w:t>
      </w:r>
    </w:p>
    <w:p w:rsidR="008F6C53" w:rsidRPr="00D02D34" w:rsidRDefault="008F6C53" w:rsidP="008F6C5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 Вывести студентов на один уровень знаний предметных областей фи</w:t>
      </w:r>
      <w:r w:rsidR="004654BA">
        <w:rPr>
          <w:rFonts w:eastAsia="Calibri"/>
          <w:lang w:eastAsia="en-US"/>
        </w:rPr>
        <w:t>зи</w:t>
      </w:r>
      <w:r>
        <w:rPr>
          <w:rFonts w:eastAsia="Calibri"/>
          <w:lang w:eastAsia="en-US"/>
        </w:rPr>
        <w:t>ки и математики.</w:t>
      </w:r>
    </w:p>
    <w:p w:rsidR="008F6C53" w:rsidRDefault="008F6C53" w:rsidP="008F6C53">
      <w:pPr>
        <w:shd w:val="clear" w:color="auto" w:fill="FFFFFF"/>
        <w:tabs>
          <w:tab w:val="left" w:pos="1123"/>
        </w:tabs>
        <w:spacing w:line="360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8"/>
        <w:gridCol w:w="2088"/>
        <w:gridCol w:w="3277"/>
        <w:gridCol w:w="1791"/>
        <w:gridCol w:w="2203"/>
      </w:tblGrid>
      <w:tr w:rsidR="008F6C53" w:rsidRPr="000C0E31" w:rsidTr="008F6C53">
        <w:tc>
          <w:tcPr>
            <w:tcW w:w="798" w:type="dxa"/>
            <w:shd w:val="clear" w:color="auto" w:fill="auto"/>
          </w:tcPr>
          <w:p w:rsidR="008F6C53" w:rsidRPr="000C0E31" w:rsidRDefault="008F6C53" w:rsidP="00CC76C9">
            <w:pPr>
              <w:jc w:val="both"/>
            </w:pPr>
            <w:r w:rsidRPr="000C0E31">
              <w:t>Код</w:t>
            </w:r>
          </w:p>
        </w:tc>
        <w:tc>
          <w:tcPr>
            <w:tcW w:w="2088" w:type="dxa"/>
            <w:shd w:val="clear" w:color="auto" w:fill="auto"/>
          </w:tcPr>
          <w:p w:rsidR="008F6C53" w:rsidRPr="000C0E31" w:rsidRDefault="008F6C53" w:rsidP="00CC76C9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277" w:type="dxa"/>
          </w:tcPr>
          <w:p w:rsidR="008F6C53" w:rsidRPr="000C0E31" w:rsidRDefault="008F6C53" w:rsidP="00CC76C9">
            <w:pPr>
              <w:jc w:val="center"/>
            </w:pPr>
            <w:r>
              <w:t>Компетенции ОПОП</w:t>
            </w:r>
          </w:p>
        </w:tc>
        <w:tc>
          <w:tcPr>
            <w:tcW w:w="1791" w:type="dxa"/>
          </w:tcPr>
          <w:p w:rsidR="008F6C53" w:rsidRPr="000C0E31" w:rsidRDefault="008F6C53" w:rsidP="00CC76C9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03" w:type="dxa"/>
          </w:tcPr>
          <w:p w:rsidR="008F6C53" w:rsidRPr="000C0E31" w:rsidRDefault="008F6C53" w:rsidP="00CC76C9">
            <w:pPr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8F6C53" w:rsidRPr="000C0E31" w:rsidTr="008F6C53">
        <w:tc>
          <w:tcPr>
            <w:tcW w:w="798" w:type="dxa"/>
            <w:shd w:val="clear" w:color="auto" w:fill="auto"/>
          </w:tcPr>
          <w:p w:rsidR="008F6C53" w:rsidRPr="002B7E6A" w:rsidRDefault="0099666F" w:rsidP="0099666F">
            <w:pPr>
              <w:jc w:val="both"/>
              <w:rPr>
                <w:i/>
              </w:rPr>
            </w:pPr>
            <w:r>
              <w:t>ОР</w:t>
            </w:r>
            <w:r w:rsidR="008F6C53" w:rsidRPr="002B7E6A">
              <w:t>.1</w:t>
            </w:r>
          </w:p>
        </w:tc>
        <w:tc>
          <w:tcPr>
            <w:tcW w:w="2088" w:type="dxa"/>
            <w:shd w:val="clear" w:color="auto" w:fill="auto"/>
          </w:tcPr>
          <w:p w:rsidR="008F6C53" w:rsidRPr="000C0E31" w:rsidRDefault="008F6C53" w:rsidP="008F6C53">
            <w:pPr>
              <w:tabs>
                <w:tab w:val="left" w:pos="318"/>
              </w:tabs>
            </w:pPr>
            <w:r>
              <w:t>Демонстрирует знания по физике и математике в объеме достаточном для усвоения материала по дальнейшим курсам</w:t>
            </w:r>
          </w:p>
        </w:tc>
        <w:tc>
          <w:tcPr>
            <w:tcW w:w="3277" w:type="dxa"/>
          </w:tcPr>
          <w:p w:rsidR="008F6C53" w:rsidRDefault="008F6C53" w:rsidP="00CC76C9">
            <w:pPr>
              <w:tabs>
                <w:tab w:val="left" w:pos="160"/>
                <w:tab w:val="left" w:pos="415"/>
              </w:tabs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  <w:r w:rsidR="004654BA">
              <w:t>,</w:t>
            </w:r>
          </w:p>
          <w:p w:rsidR="004654BA" w:rsidRDefault="004654BA" w:rsidP="00CC76C9">
            <w:pPr>
              <w:tabs>
                <w:tab w:val="left" w:pos="160"/>
                <w:tab w:val="left" w:pos="415"/>
              </w:tabs>
            </w:pPr>
            <w:r>
              <w:t>ПК-6</w:t>
            </w:r>
            <w:r w:rsidRPr="00684575">
              <w:t xml:space="preserve">: готовностью к взаимодействию с участниками образовательного процесса, </w:t>
            </w:r>
            <w:r>
              <w:t>ПК</w:t>
            </w:r>
            <w:r w:rsidRPr="00684575">
              <w:t>-7: 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      </w:r>
            <w:proofErr w:type="gramStart"/>
            <w:r>
              <w:t xml:space="preserve"> .</w:t>
            </w:r>
            <w:proofErr w:type="gramEnd"/>
            <w:r w:rsidRPr="00A71A06">
              <w:t xml:space="preserve">     </w:t>
            </w:r>
          </w:p>
          <w:p w:rsidR="008F6C53" w:rsidRDefault="008F6C53" w:rsidP="00CC76C9">
            <w:pPr>
              <w:tabs>
                <w:tab w:val="left" w:pos="160"/>
                <w:tab w:val="left" w:pos="415"/>
              </w:tabs>
            </w:pPr>
            <w:r>
              <w:t>(</w:t>
            </w:r>
            <w:r w:rsidRPr="00576424">
              <w:t xml:space="preserve"> направлени</w:t>
            </w:r>
            <w:r>
              <w:t>я подготовки</w:t>
            </w:r>
            <w:r w:rsidRPr="00A71A06">
              <w:t xml:space="preserve"> 44.03.05</w:t>
            </w:r>
            <w:r>
              <w:t>)</w:t>
            </w:r>
            <w:r w:rsidR="004654BA">
              <w:t xml:space="preserve"> </w:t>
            </w:r>
          </w:p>
        </w:tc>
        <w:tc>
          <w:tcPr>
            <w:tcW w:w="1791" w:type="dxa"/>
          </w:tcPr>
          <w:p w:rsidR="008F6C53" w:rsidRDefault="008F6C53" w:rsidP="00CC76C9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  <w:r w:rsidRPr="001F5DD1">
              <w:t xml:space="preserve"> </w:t>
            </w:r>
          </w:p>
          <w:p w:rsidR="008F6C53" w:rsidRPr="001F5DD1" w:rsidRDefault="008F6C53" w:rsidP="00CC76C9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8F6C53" w:rsidRPr="000C0E31" w:rsidRDefault="008F6C53" w:rsidP="008F6C53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03" w:type="dxa"/>
          </w:tcPr>
          <w:p w:rsidR="008F6C53" w:rsidRDefault="008F6C53" w:rsidP="00CC76C9">
            <w:proofErr w:type="spellStart"/>
            <w:r w:rsidRPr="000819D3">
              <w:t>Разноуровневые</w:t>
            </w:r>
            <w:proofErr w:type="spellEnd"/>
            <w:r w:rsidRPr="000819D3">
              <w:t xml:space="preserve"> задания</w:t>
            </w:r>
          </w:p>
          <w:p w:rsidR="008F6C53" w:rsidRPr="000819D3" w:rsidRDefault="008F6C53" w:rsidP="00CC76C9">
            <w:r w:rsidRPr="000819D3">
              <w:t>Оценка продуктов проектной деятельности</w:t>
            </w:r>
          </w:p>
          <w:p w:rsidR="008F6C53" w:rsidRPr="000819D3" w:rsidRDefault="008F6C53" w:rsidP="00CC76C9">
            <w:r w:rsidRPr="000819D3">
              <w:t xml:space="preserve">Листы самооценки и </w:t>
            </w:r>
            <w:proofErr w:type="spellStart"/>
            <w:r w:rsidRPr="000819D3">
              <w:t>взаимооценки</w:t>
            </w:r>
            <w:proofErr w:type="spellEnd"/>
          </w:p>
          <w:p w:rsidR="008F6C53" w:rsidRDefault="008F6C53" w:rsidP="00CC76C9">
            <w:r>
              <w:t>Контрольные работы</w:t>
            </w:r>
          </w:p>
          <w:p w:rsidR="008F6C53" w:rsidRPr="000819D3" w:rsidRDefault="008F6C53" w:rsidP="00CC76C9">
            <w:r w:rsidRPr="000819D3">
              <w:t>Тесты в ЭОС</w:t>
            </w:r>
          </w:p>
          <w:p w:rsidR="008F6C53" w:rsidRPr="000C0E31" w:rsidRDefault="008F6C53" w:rsidP="00CC76C9"/>
        </w:tc>
      </w:tr>
    </w:tbl>
    <w:p w:rsidR="008F6C53" w:rsidRDefault="008F6C53" w:rsidP="008F6C53">
      <w:pPr>
        <w:spacing w:line="360" w:lineRule="auto"/>
        <w:ind w:firstLine="567"/>
        <w:jc w:val="both"/>
      </w:pPr>
    </w:p>
    <w:p w:rsidR="008F6C53" w:rsidRDefault="008F6C53" w:rsidP="008F6C53">
      <w:pPr>
        <w:shd w:val="clear" w:color="auto" w:fill="FFFFFF"/>
        <w:tabs>
          <w:tab w:val="left" w:pos="1123"/>
        </w:tabs>
        <w:spacing w:line="360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8F6C53" w:rsidRPr="00971B67" w:rsidRDefault="008F6C53" w:rsidP="008F6C53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sz w:val="24"/>
        </w:rPr>
        <w:t xml:space="preserve">  </w:t>
      </w:r>
      <w:r>
        <w:rPr>
          <w:rFonts w:ascii="Times New Roman" w:hAnsi="Times New Roman"/>
          <w:sz w:val="24"/>
        </w:rPr>
        <w:t>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8F6C53" w:rsidRDefault="008F6C53" w:rsidP="008F6C53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Pr="00BB3E43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 xml:space="preserve"> 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8F6C53" w:rsidRDefault="008F6C53" w:rsidP="008F6C53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Казнина</w:t>
      </w:r>
      <w:proofErr w:type="spellEnd"/>
      <w:r>
        <w:rPr>
          <w:rFonts w:ascii="Times New Roman" w:hAnsi="Times New Roman"/>
          <w:sz w:val="24"/>
        </w:rPr>
        <w:t xml:space="preserve"> О.В., 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  <w:r>
        <w:rPr>
          <w:rFonts w:ascii="Times New Roman" w:hAnsi="Times New Roman"/>
          <w:sz w:val="24"/>
        </w:rPr>
        <w:t xml:space="preserve"> </w:t>
      </w:r>
    </w:p>
    <w:p w:rsidR="008F6C53" w:rsidRDefault="008F6C53" w:rsidP="008F6C53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Елизарова Е.Ю., старший преподаватель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  <w:r>
        <w:rPr>
          <w:rFonts w:ascii="Times New Roman" w:hAnsi="Times New Roman"/>
          <w:sz w:val="24"/>
        </w:rPr>
        <w:t>.</w:t>
      </w:r>
    </w:p>
    <w:p w:rsidR="008F6C53" w:rsidRDefault="008F6C53" w:rsidP="008F6C53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8F6C53" w:rsidRPr="00A4394B" w:rsidRDefault="008F6C53" w:rsidP="008F6C53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="004654BA">
        <w:rPr>
          <w:szCs w:val="22"/>
        </w:rPr>
        <w:t>подготавливающим</w:t>
      </w:r>
      <w:r>
        <w:rPr>
          <w:szCs w:val="22"/>
        </w:rPr>
        <w:t xml:space="preserve"> модулем для изучения </w:t>
      </w:r>
      <w:proofErr w:type="gramStart"/>
      <w:r>
        <w:rPr>
          <w:szCs w:val="22"/>
        </w:rPr>
        <w:t>последующих</w:t>
      </w:r>
      <w:proofErr w:type="gramEnd"/>
      <w:r w:rsidRPr="0023348D">
        <w:rPr>
          <w:szCs w:val="22"/>
        </w:rPr>
        <w:t>.</w:t>
      </w:r>
    </w:p>
    <w:p w:rsidR="008F6C53" w:rsidRDefault="008F6C53" w:rsidP="008F6C53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>Для  изучения модуля необходимы знания по дисциплин</w:t>
      </w:r>
      <w:r>
        <w:rPr>
          <w:szCs w:val="22"/>
        </w:rPr>
        <w:t xml:space="preserve">ам </w:t>
      </w:r>
      <w:r w:rsidRPr="00A4394B">
        <w:rPr>
          <w:szCs w:val="22"/>
        </w:rPr>
        <w:t>«</w:t>
      </w:r>
      <w:r>
        <w:rPr>
          <w:szCs w:val="22"/>
        </w:rPr>
        <w:t>Физика</w:t>
      </w:r>
      <w:r w:rsidRPr="00A4394B">
        <w:rPr>
          <w:szCs w:val="22"/>
        </w:rPr>
        <w:t>»</w:t>
      </w:r>
      <w:r>
        <w:rPr>
          <w:szCs w:val="22"/>
        </w:rPr>
        <w:t xml:space="preserve"> и «Математика»</w:t>
      </w:r>
      <w:r w:rsidRPr="00A4394B">
        <w:rPr>
          <w:szCs w:val="22"/>
        </w:rPr>
        <w:t xml:space="preserve"> в объеме программы средней школы.</w:t>
      </w:r>
    </w:p>
    <w:p w:rsidR="008F6C53" w:rsidRPr="00C65E65" w:rsidRDefault="008F6C53" w:rsidP="008F6C53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:rsidR="008F6C53" w:rsidRDefault="008F6C53" w:rsidP="008F6C53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8F6C53" w:rsidRDefault="008F6C53" w:rsidP="008F6C53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3"/>
        <w:gridCol w:w="2172"/>
      </w:tblGrid>
      <w:tr w:rsidR="008F6C53" w:rsidRPr="00822AAB" w:rsidTr="00CC76C9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8F6C53" w:rsidRPr="00822AAB" w:rsidRDefault="008F6C53" w:rsidP="00CC76C9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8F6C53" w:rsidRPr="00822AAB" w:rsidRDefault="008F6C53" w:rsidP="00CC76C9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</w:t>
            </w:r>
            <w:proofErr w:type="gramStart"/>
            <w:r w:rsidRPr="00822AAB">
              <w:rPr>
                <w:b/>
              </w:rPr>
              <w:t>.</w:t>
            </w:r>
            <w:proofErr w:type="gramEnd"/>
            <w:r w:rsidRPr="00822AAB">
              <w:rPr>
                <w:b/>
              </w:rPr>
              <w:t>/</w:t>
            </w:r>
            <w:proofErr w:type="spellStart"/>
            <w:proofErr w:type="gramStart"/>
            <w:r>
              <w:rPr>
                <w:b/>
              </w:rPr>
              <w:t>з</w:t>
            </w:r>
            <w:proofErr w:type="gramEnd"/>
            <w:r>
              <w:rPr>
                <w:b/>
              </w:rPr>
              <w:t>.е</w:t>
            </w:r>
            <w:proofErr w:type="spellEnd"/>
            <w:r>
              <w:rPr>
                <w:b/>
              </w:rPr>
              <w:t>.</w:t>
            </w:r>
          </w:p>
        </w:tc>
      </w:tr>
      <w:tr w:rsidR="008F6C53" w:rsidRPr="00445FD2" w:rsidTr="00CC76C9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8F6C53" w:rsidRPr="00445FD2" w:rsidRDefault="008F6C53" w:rsidP="00CC76C9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8F6C53" w:rsidRPr="008F6C53" w:rsidRDefault="008F6C53" w:rsidP="008F6C53">
            <w:pPr>
              <w:shd w:val="clear" w:color="auto" w:fill="FFFFFF"/>
              <w:jc w:val="center"/>
            </w:pPr>
            <w:r>
              <w:t>432/ 12</w:t>
            </w:r>
          </w:p>
        </w:tc>
      </w:tr>
      <w:tr w:rsidR="008F6C53" w:rsidRPr="00445FD2" w:rsidTr="00CC76C9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8F6C53" w:rsidRPr="00445FD2" w:rsidRDefault="008F6C53" w:rsidP="00CC76C9">
            <w:pPr>
              <w:shd w:val="clear" w:color="auto" w:fill="FFFFFF"/>
              <w:jc w:val="both"/>
            </w:pPr>
            <w:r w:rsidRPr="00445FD2">
              <w:t xml:space="preserve">в </w:t>
            </w:r>
            <w:proofErr w:type="spellStart"/>
            <w:r w:rsidRPr="00445FD2">
              <w:t>т.ч</w:t>
            </w:r>
            <w:proofErr w:type="spellEnd"/>
            <w:r w:rsidRPr="00445FD2">
              <w:t xml:space="preserve">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8F6C53" w:rsidRPr="00445FD2" w:rsidRDefault="008F6C53" w:rsidP="00CC76C9">
            <w:pPr>
              <w:shd w:val="clear" w:color="auto" w:fill="FFFFFF"/>
              <w:jc w:val="center"/>
            </w:pPr>
            <w:r>
              <w:t>216/6</w:t>
            </w:r>
          </w:p>
        </w:tc>
      </w:tr>
      <w:tr w:rsidR="008F6C53" w:rsidRPr="00445FD2" w:rsidTr="00CC76C9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8F6C53" w:rsidRPr="00445FD2" w:rsidRDefault="008F6C53" w:rsidP="00CC76C9">
            <w:pPr>
              <w:shd w:val="clear" w:color="auto" w:fill="FFFFFF"/>
              <w:jc w:val="both"/>
            </w:pPr>
            <w:r w:rsidRPr="00445FD2">
              <w:t xml:space="preserve">в </w:t>
            </w:r>
            <w:proofErr w:type="spellStart"/>
            <w:r w:rsidRPr="00445FD2">
              <w:t>т.ч</w:t>
            </w:r>
            <w:proofErr w:type="spellEnd"/>
            <w:r w:rsidRPr="00445FD2">
              <w:t xml:space="preserve">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8F6C53" w:rsidRPr="00445FD2" w:rsidRDefault="004654BA" w:rsidP="00CC76C9">
            <w:pPr>
              <w:shd w:val="clear" w:color="auto" w:fill="FFFFFF"/>
              <w:jc w:val="center"/>
            </w:pPr>
            <w:r>
              <w:t>180/5</w:t>
            </w:r>
          </w:p>
        </w:tc>
      </w:tr>
    </w:tbl>
    <w:p w:rsidR="009B3D7A" w:rsidRDefault="009B3D7A" w:rsidP="008F6C53">
      <w:pPr>
        <w:pStyle w:val="a6"/>
        <w:spacing w:line="360" w:lineRule="auto"/>
        <w:ind w:firstLine="709"/>
        <w:jc w:val="both"/>
      </w:pPr>
    </w:p>
    <w:p w:rsidR="009B3D7A" w:rsidRDefault="009B3D7A">
      <w:pPr>
        <w:spacing w:after="200" w:line="276" w:lineRule="auto"/>
        <w:sectPr w:rsidR="009B3D7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B3D7A" w:rsidRDefault="009B3D7A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8F6C53" w:rsidRDefault="008F6C53" w:rsidP="008F6C53">
      <w:pPr>
        <w:pStyle w:val="a6"/>
        <w:spacing w:line="360" w:lineRule="auto"/>
        <w:ind w:firstLine="709"/>
        <w:jc w:val="both"/>
      </w:pPr>
    </w:p>
    <w:p w:rsidR="008F6C53" w:rsidRDefault="008F6C53" w:rsidP="008F6C53">
      <w:pPr>
        <w:pStyle w:val="1"/>
        <w:jc w:val="center"/>
        <w:rPr>
          <w:b/>
          <w:caps/>
        </w:rPr>
      </w:pPr>
      <w:bookmarkStart w:id="4" w:name="_Toc480705200"/>
      <w:bookmarkStart w:id="5" w:name="_Toc5006599"/>
      <w:r>
        <w:rPr>
          <w:b/>
          <w:caps/>
        </w:rPr>
        <w:t>3. Структура модуля</w:t>
      </w:r>
      <w:bookmarkEnd w:id="4"/>
      <w:bookmarkEnd w:id="5"/>
    </w:p>
    <w:p w:rsidR="008F6C53" w:rsidRDefault="008F6C53" w:rsidP="008F6C53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8F6C53" w:rsidRPr="00911FD3" w:rsidRDefault="008F6C53" w:rsidP="008F6C53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911FD3">
        <w:rPr>
          <w:b/>
          <w:caps/>
          <w:sz w:val="28"/>
          <w:szCs w:val="28"/>
        </w:rPr>
        <w:t>«</w:t>
      </w:r>
      <w:r w:rsidR="009B3D7A">
        <w:rPr>
          <w:sz w:val="28"/>
          <w:szCs w:val="28"/>
        </w:rPr>
        <w:t>Введение в специальность</w:t>
      </w:r>
      <w:r w:rsidRPr="00911FD3">
        <w:rPr>
          <w:sz w:val="28"/>
          <w:szCs w:val="28"/>
        </w:rPr>
        <w:t>»</w:t>
      </w: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4"/>
        <w:gridCol w:w="3324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581B00" w:rsidRPr="00AA458C" w:rsidTr="00A43DE1">
        <w:trPr>
          <w:trHeight w:val="302"/>
        </w:trPr>
        <w:tc>
          <w:tcPr>
            <w:tcW w:w="1704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Код</w:t>
            </w:r>
          </w:p>
        </w:tc>
        <w:tc>
          <w:tcPr>
            <w:tcW w:w="3324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Трудоемкость  (</w:t>
            </w:r>
            <w:proofErr w:type="spellStart"/>
            <w:r w:rsidRPr="00AA458C">
              <w:t>з.е</w:t>
            </w:r>
            <w:proofErr w:type="spellEnd"/>
            <w:r w:rsidRPr="00AA458C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 xml:space="preserve">Образовательные результаты </w:t>
            </w:r>
          </w:p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(код ОР)</w:t>
            </w:r>
          </w:p>
        </w:tc>
      </w:tr>
      <w:tr w:rsidR="00581B00" w:rsidRPr="00AA458C" w:rsidTr="00A43DE1">
        <w:tc>
          <w:tcPr>
            <w:tcW w:w="170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581B00" w:rsidRPr="00AA458C" w:rsidTr="00A43DE1">
        <w:tc>
          <w:tcPr>
            <w:tcW w:w="170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 w:rsidRPr="00AA458C">
              <w:t xml:space="preserve">Контактная СР (в </w:t>
            </w:r>
            <w:proofErr w:type="spellStart"/>
            <w:r w:rsidRPr="00AA458C">
              <w:t>т.ч</w:t>
            </w:r>
            <w:proofErr w:type="spellEnd"/>
            <w:r w:rsidRPr="00AA458C">
              <w:t xml:space="preserve">. </w:t>
            </w:r>
            <w:proofErr w:type="gramEnd"/>
          </w:p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581B00" w:rsidRPr="00AA458C" w:rsidTr="00A43DE1">
        <w:tc>
          <w:tcPr>
            <w:tcW w:w="15247" w:type="dxa"/>
            <w:gridSpan w:val="10"/>
            <w:shd w:val="clear" w:color="auto" w:fill="auto"/>
            <w:vAlign w:val="center"/>
          </w:tcPr>
          <w:p w:rsidR="00581B00" w:rsidRPr="00AA458C" w:rsidRDefault="00581B00" w:rsidP="00A43DE1">
            <w:pPr>
              <w:numPr>
                <w:ilvl w:val="0"/>
                <w:numId w:val="3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AA458C">
              <w:rPr>
                <w:caps/>
              </w:rPr>
              <w:t>Дисциплины, обязательные для изучения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К.М.04.01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Основы математики - повторение и дополнение школы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</w:pPr>
            <w:r w:rsidRPr="00AA458C"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72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К.М.04.02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Основы физики - повторение и дополнение школы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</w:pPr>
            <w:r w:rsidRPr="00AA458C"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72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К.М.04.03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Линейная алгебра (векторы, матрицы)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</w:pPr>
            <w:r w:rsidRPr="00AA458C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  <w:tr w:rsidR="00581B00" w:rsidRPr="00AA458C" w:rsidTr="00A43DE1">
        <w:tc>
          <w:tcPr>
            <w:tcW w:w="15247" w:type="dxa"/>
            <w:gridSpan w:val="10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AA458C">
              <w:rPr>
                <w:caps/>
              </w:rPr>
              <w:t>2. Дисциплины по выбору (выбрать 1 из 4)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К.М.04.ДВ.01.01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Качественные методы в физике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2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К.М.04.ДВ.01.02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Концепция современного естествознания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2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  <w:tr w:rsidR="00581B00" w:rsidRPr="00AA458C" w:rsidTr="00A43DE1">
        <w:tc>
          <w:tcPr>
            <w:tcW w:w="15247" w:type="dxa"/>
            <w:gridSpan w:val="10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  <w:ind w:firstLine="317"/>
            </w:pPr>
            <w:r w:rsidRPr="00AA458C">
              <w:rPr>
                <w:caps/>
              </w:rPr>
              <w:t>4. аттестация</w:t>
            </w:r>
          </w:p>
        </w:tc>
      </w:tr>
      <w:tr w:rsidR="00581B00" w:rsidRPr="00AA458C" w:rsidTr="00A43DE1">
        <w:tc>
          <w:tcPr>
            <w:tcW w:w="170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rPr>
                <w:caps/>
              </w:rPr>
              <w:t>К.М.04.04(К)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Экзамены по модулю "Введение в специальность"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</w:pPr>
            <w:r w:rsidRPr="00AA458C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81B00" w:rsidRPr="00AA458C" w:rsidRDefault="00581B00" w:rsidP="00A43DE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AA458C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 1</w:t>
            </w:r>
          </w:p>
        </w:tc>
      </w:tr>
    </w:tbl>
    <w:p w:rsidR="008F6C53" w:rsidRDefault="008F6C53" w:rsidP="008F6C53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p w:rsidR="0099666F" w:rsidRDefault="0099666F" w:rsidP="00581B00">
      <w:pPr>
        <w:pStyle w:val="a6"/>
        <w:spacing w:line="360" w:lineRule="auto"/>
        <w:jc w:val="both"/>
      </w:pPr>
    </w:p>
    <w:p w:rsidR="0099666F" w:rsidRDefault="0099666F" w:rsidP="0099666F">
      <w:pPr>
        <w:spacing w:line="360" w:lineRule="auto"/>
        <w:ind w:firstLine="567"/>
        <w:jc w:val="both"/>
        <w:sectPr w:rsidR="0099666F" w:rsidSect="0099666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9666F" w:rsidRDefault="0099666F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8F6C53" w:rsidRDefault="008F6C53" w:rsidP="008F6C53">
      <w:pPr>
        <w:pStyle w:val="a6"/>
        <w:spacing w:line="360" w:lineRule="auto"/>
        <w:ind w:firstLine="709"/>
        <w:jc w:val="both"/>
      </w:pPr>
    </w:p>
    <w:p w:rsidR="009B3D7A" w:rsidRDefault="009B3D7A" w:rsidP="009B3D7A">
      <w:pPr>
        <w:pStyle w:val="1"/>
        <w:jc w:val="center"/>
        <w:rPr>
          <w:b/>
          <w:caps/>
        </w:rPr>
      </w:pPr>
      <w:bookmarkStart w:id="6" w:name="_Toc480705201"/>
      <w:bookmarkStart w:id="7" w:name="_Toc5006600"/>
      <w:r>
        <w:rPr>
          <w:b/>
          <w:caps/>
        </w:rPr>
        <w:t xml:space="preserve">4. Методические указания для </w:t>
      </w:r>
      <w:proofErr w:type="gramStart"/>
      <w:r>
        <w:rPr>
          <w:b/>
          <w:caps/>
        </w:rPr>
        <w:t>обучающихся</w:t>
      </w:r>
      <w:bookmarkEnd w:id="6"/>
      <w:proofErr w:type="gramEnd"/>
      <w:r>
        <w:rPr>
          <w:b/>
          <w:caps/>
        </w:rPr>
        <w:t xml:space="preserve"> </w:t>
      </w:r>
      <w:bookmarkStart w:id="8" w:name="_Toc480705202"/>
      <w:r>
        <w:rPr>
          <w:b/>
          <w:caps/>
        </w:rPr>
        <w:br/>
        <w:t>по освоению Модуля</w:t>
      </w:r>
      <w:bookmarkEnd w:id="7"/>
      <w:bookmarkEnd w:id="8"/>
    </w:p>
    <w:p w:rsidR="009B3D7A" w:rsidRDefault="009B3D7A" w:rsidP="009B3D7A">
      <w:pPr>
        <w:pStyle w:val="a3"/>
        <w:widowControl w:val="0"/>
        <w:numPr>
          <w:ilvl w:val="0"/>
          <w:numId w:val="4"/>
        </w:numPr>
        <w:suppressAutoHyphens/>
        <w:autoSpaceDE w:val="0"/>
        <w:spacing w:after="0" w:line="36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9" w:history="1">
        <w:r w:rsidRPr="002075C4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2075C4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работ, необходимые</w:t>
      </w:r>
      <w:r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2075C4">
        <w:rPr>
          <w:rFonts w:ascii="Times New Roman" w:hAnsi="Times New Roman"/>
          <w:sz w:val="24"/>
          <w:szCs w:val="24"/>
          <w:lang w:eastAsia="ar-SA"/>
        </w:rPr>
        <w:t>полезны</w:t>
      </w:r>
      <w:r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>
        <w:rPr>
          <w:rFonts w:ascii="Times New Roman" w:hAnsi="Times New Roman"/>
          <w:sz w:val="24"/>
          <w:szCs w:val="24"/>
          <w:lang w:eastAsia="ar-SA"/>
        </w:rPr>
        <w:t>.</w:t>
      </w:r>
    </w:p>
    <w:p w:rsidR="009B3D7A" w:rsidRPr="00527D07" w:rsidRDefault="009B3D7A" w:rsidP="009B3D7A">
      <w:pPr>
        <w:widowControl w:val="0"/>
        <w:suppressAutoHyphens/>
        <w:autoSpaceDE w:val="0"/>
        <w:spacing w:line="360" w:lineRule="auto"/>
        <w:ind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>
        <w:rPr>
          <w:lang w:eastAsia="ar-SA"/>
        </w:rPr>
        <w:t>практические работы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>
        <w:rPr>
          <w:lang w:eastAsia="ar-SA"/>
        </w:rPr>
        <w:t>ответить на контрольные вопросы, подготовиться к выполнению практической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9B3D7A" w:rsidRPr="00527D07" w:rsidRDefault="009B3D7A" w:rsidP="009B3D7A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9B3D7A" w:rsidRPr="00527D07" w:rsidRDefault="009B3D7A" w:rsidP="009B3D7A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</w:pPr>
      <w:r>
        <w:rPr>
          <w:lang w:eastAsia="ar-SA"/>
        </w:rPr>
        <w:t>4</w:t>
      </w:r>
      <w:r w:rsidRPr="00527D07">
        <w:rPr>
          <w:lang w:eastAsia="ar-SA"/>
        </w:rPr>
        <w:t xml:space="preserve">. </w:t>
      </w:r>
      <w:r w:rsidRPr="00527D07">
        <w:t>В учебно-методическом комплексе дисциплины (</w:t>
      </w:r>
      <w:r>
        <w:t>ЭУМК</w:t>
      </w:r>
      <w:r w:rsidRPr="00527D07">
        <w:t xml:space="preserve">) представлены информационные материалы по изучаемым темам. </w:t>
      </w:r>
      <w:r>
        <w:t xml:space="preserve">По всем заданиям представлены </w:t>
      </w:r>
      <w:r w:rsidRPr="00527D07">
        <w:t>критери</w:t>
      </w:r>
      <w:r>
        <w:t>и</w:t>
      </w:r>
      <w:r w:rsidRPr="00527D07">
        <w:t xml:space="preserve"> для </w:t>
      </w:r>
      <w:r>
        <w:t>качественного выполнения лабораторных работ, проектных и творческих заданий, подготовки докладов и др.</w:t>
      </w:r>
    </w:p>
    <w:p w:rsidR="009B3D7A" w:rsidRPr="00527D07" w:rsidRDefault="009B3D7A" w:rsidP="009B3D7A">
      <w:pPr>
        <w:spacing w:line="360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9B3D7A" w:rsidRDefault="009B3D7A" w:rsidP="009B3D7A">
      <w:pPr>
        <w:spacing w:line="360" w:lineRule="auto"/>
        <w:ind w:right="-1" w:firstLine="851"/>
        <w:jc w:val="both"/>
      </w:pPr>
      <w:r>
        <w:t>5</w:t>
      </w:r>
      <w:r w:rsidRPr="00527D07">
        <w:t xml:space="preserve">. Промежуточный контроль по </w:t>
      </w:r>
      <w:r>
        <w:t>модулю «Введение в специальность» – экзамен.</w:t>
      </w:r>
    </w:p>
    <w:p w:rsidR="009B3D7A" w:rsidRPr="00527D07" w:rsidRDefault="009B3D7A" w:rsidP="009B3D7A">
      <w:pPr>
        <w:spacing w:line="360" w:lineRule="auto"/>
        <w:ind w:right="-1" w:firstLine="851"/>
        <w:jc w:val="both"/>
      </w:pPr>
      <w:r>
        <w:t>6</w:t>
      </w:r>
      <w:r w:rsidRPr="00527D07">
        <w:t xml:space="preserve">. </w:t>
      </w:r>
      <w:r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Pr="00527D07">
        <w:rPr>
          <w:spacing w:val="4"/>
        </w:rPr>
        <w:t xml:space="preserve"> Вы изучаете самостоятельно по рекомендуемым источникам. </w:t>
      </w:r>
      <w:r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9B3D7A" w:rsidRPr="00B6323F" w:rsidRDefault="009B3D7A" w:rsidP="009B3D7A">
      <w:pPr>
        <w:autoSpaceDE w:val="0"/>
        <w:autoSpaceDN w:val="0"/>
        <w:adjustRightInd w:val="0"/>
        <w:spacing w:line="360" w:lineRule="auto"/>
        <w:ind w:firstLine="851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  <w:r w:rsidRPr="00B6323F">
        <w:t xml:space="preserve"> </w:t>
      </w:r>
    </w:p>
    <w:p w:rsidR="009B3D7A" w:rsidRDefault="009B3D7A" w:rsidP="009B3D7A">
      <w:pPr>
        <w:autoSpaceDE w:val="0"/>
        <w:autoSpaceDN w:val="0"/>
        <w:adjustRightInd w:val="0"/>
        <w:spacing w:line="360" w:lineRule="auto"/>
        <w:jc w:val="both"/>
      </w:pPr>
      <w:r w:rsidRPr="00B6323F">
        <w:t>На странице сайта Минского университета «Рейтинговая система оценки качества подготовки студентов»</w:t>
      </w:r>
      <w:r>
        <w:t xml:space="preserve"> </w:t>
      </w:r>
      <w:r w:rsidRPr="00B6323F">
        <w:t>http://www.mininuniver.ru/scientific/education/ozenkakachest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:rsidR="00CC76C9" w:rsidRDefault="00CC76C9" w:rsidP="009B3D7A">
      <w:pPr>
        <w:autoSpaceDE w:val="0"/>
        <w:autoSpaceDN w:val="0"/>
        <w:adjustRightInd w:val="0"/>
        <w:spacing w:line="360" w:lineRule="auto"/>
        <w:jc w:val="both"/>
      </w:pPr>
    </w:p>
    <w:p w:rsidR="00CC76C9" w:rsidRPr="00B6323F" w:rsidRDefault="00CC76C9" w:rsidP="009B3D7A">
      <w:pPr>
        <w:autoSpaceDE w:val="0"/>
        <w:autoSpaceDN w:val="0"/>
        <w:adjustRightInd w:val="0"/>
        <w:spacing w:line="360" w:lineRule="auto"/>
        <w:jc w:val="both"/>
      </w:pPr>
    </w:p>
    <w:p w:rsidR="009B3D7A" w:rsidRPr="006518DC" w:rsidRDefault="009B3D7A" w:rsidP="009B3D7A">
      <w:pPr>
        <w:pStyle w:val="1"/>
        <w:jc w:val="center"/>
        <w:rPr>
          <w:b/>
          <w:caps/>
        </w:rPr>
      </w:pPr>
      <w:bookmarkStart w:id="9" w:name="_Toc480705203"/>
      <w:bookmarkStart w:id="10" w:name="_Toc5006601"/>
      <w:r>
        <w:rPr>
          <w:b/>
          <w:caps/>
        </w:rPr>
        <w:t>5</w:t>
      </w:r>
      <w:r w:rsidRPr="006518DC">
        <w:rPr>
          <w:b/>
          <w:caps/>
        </w:rPr>
        <w:t>. ПРОГРАММЫ ДИСЦИПЛИН МОДУЛЯ</w:t>
      </w:r>
      <w:bookmarkEnd w:id="9"/>
      <w:bookmarkEnd w:id="10"/>
    </w:p>
    <w:p w:rsidR="00CC76C9" w:rsidRPr="00257CDF" w:rsidRDefault="00CC76C9" w:rsidP="00257CDF">
      <w:pPr>
        <w:pStyle w:val="1"/>
        <w:jc w:val="center"/>
        <w:rPr>
          <w:b/>
          <w:caps/>
        </w:rPr>
      </w:pPr>
      <w:bookmarkStart w:id="11" w:name="_Toc5006602"/>
      <w:r w:rsidRPr="00257CDF">
        <w:rPr>
          <w:b/>
          <w:caps/>
        </w:rPr>
        <w:t>5.1. ПРОГРАММА ДИСЦИПЛИНЫ</w:t>
      </w:r>
      <w:r w:rsidR="00257CDF" w:rsidRPr="00257CDF">
        <w:rPr>
          <w:b/>
          <w:caps/>
        </w:rPr>
        <w:t xml:space="preserve"> </w:t>
      </w:r>
      <w:r w:rsidRPr="00257CDF">
        <w:rPr>
          <w:b/>
          <w:caps/>
        </w:rPr>
        <w:t>«Основы математики: повторение и продолжение»</w:t>
      </w:r>
      <w:bookmarkEnd w:id="11"/>
    </w:p>
    <w:p w:rsidR="00CC76C9" w:rsidRPr="006B4E70" w:rsidRDefault="00CC76C9" w:rsidP="00CC76C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CC76C9" w:rsidRPr="009D4ECC" w:rsidRDefault="00CC76C9" w:rsidP="00CC76C9">
      <w:p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9D4ECC">
        <w:rPr>
          <w:rFonts w:eastAsia="Calibri"/>
          <w:sz w:val="22"/>
          <w:szCs w:val="22"/>
          <w:lang w:eastAsia="en-US"/>
        </w:rPr>
        <w:t xml:space="preserve">Учебная программа дисциплины </w:t>
      </w:r>
      <w:r>
        <w:rPr>
          <w:rFonts w:eastAsia="Calibri"/>
          <w:sz w:val="22"/>
          <w:szCs w:val="22"/>
          <w:lang w:eastAsia="en-US"/>
        </w:rPr>
        <w:t>«Основы математики: повторение и продолжение»</w:t>
      </w:r>
      <w:r w:rsidRPr="009D4ECC">
        <w:rPr>
          <w:rFonts w:eastAsia="Calibri"/>
          <w:sz w:val="22"/>
          <w:szCs w:val="22"/>
          <w:lang w:eastAsia="en-US"/>
        </w:rPr>
        <w:t xml:space="preserve"> представляет собой набор документов и материалов, выражающих требования к содержанию, методическому сопровождению и организации учебного процесса в рамках учебной дисциплины  </w:t>
      </w:r>
      <w:r>
        <w:rPr>
          <w:rFonts w:eastAsia="Calibri"/>
          <w:sz w:val="22"/>
          <w:szCs w:val="22"/>
          <w:lang w:eastAsia="en-US"/>
        </w:rPr>
        <w:t>«Основы математики: повторение и продолжение»</w:t>
      </w:r>
      <w:r w:rsidRPr="009D4ECC">
        <w:rPr>
          <w:rFonts w:eastAsia="Calibri"/>
          <w:sz w:val="22"/>
          <w:szCs w:val="22"/>
          <w:lang w:eastAsia="en-US"/>
        </w:rPr>
        <w:t>.</w:t>
      </w:r>
    </w:p>
    <w:p w:rsidR="00CC76C9" w:rsidRPr="009D4ECC" w:rsidRDefault="00CC76C9" w:rsidP="00CC76C9">
      <w:p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9D4ECC">
        <w:rPr>
          <w:rFonts w:eastAsia="Calibri"/>
          <w:sz w:val="22"/>
          <w:szCs w:val="22"/>
          <w:lang w:eastAsia="en-US"/>
        </w:rPr>
        <w:t>Дисциплина относится к вариативной части математического и естественнонаучного цикла. Ее изучение базируется на основе изучения математических дисциплин в общеобразовательной школе. В процессе изучения курса студенты овладевают специальной профессиональной терминологией, отражающей интегральные знания из области алгебры, геометрии, математического анализа и  других математических дисциплин, учатся  использовать математическую символику.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CC76C9" w:rsidRPr="009D4ECC" w:rsidRDefault="00CC76C9" w:rsidP="00CC76C9">
      <w:p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9D4ECC">
        <w:rPr>
          <w:rFonts w:eastAsia="Calibri"/>
          <w:sz w:val="22"/>
          <w:szCs w:val="22"/>
          <w:lang w:eastAsia="en-US"/>
        </w:rPr>
        <w:t xml:space="preserve">Дисциплина относится к вариативной части математического и естественнонаучного цикла. Дисциплина </w:t>
      </w:r>
      <w:r>
        <w:rPr>
          <w:rFonts w:eastAsia="Calibri"/>
          <w:sz w:val="22"/>
          <w:szCs w:val="22"/>
          <w:lang w:eastAsia="en-US"/>
        </w:rPr>
        <w:t>«Основы математики: повторение и продолжение»</w:t>
      </w:r>
      <w:r w:rsidRPr="009D4ECC">
        <w:rPr>
          <w:rFonts w:eastAsia="Calibri"/>
          <w:sz w:val="22"/>
          <w:szCs w:val="22"/>
          <w:lang w:eastAsia="en-US"/>
        </w:rPr>
        <w:t xml:space="preserve"> изучается студентами в 1 семестре.</w:t>
      </w:r>
    </w:p>
    <w:p w:rsidR="00CC76C9" w:rsidRPr="009D4ECC" w:rsidRDefault="00CC76C9" w:rsidP="00CC76C9">
      <w:p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9D4ECC">
        <w:rPr>
          <w:rFonts w:eastAsia="Calibri"/>
          <w:sz w:val="22"/>
          <w:szCs w:val="22"/>
          <w:lang w:eastAsia="en-US"/>
        </w:rPr>
        <w:t xml:space="preserve">Для освоения дисциплины  студенты используют знания, умения и виды деятельности, сформированные в процессе изучения математики, геометрии в общеобразовательной школе.  Сформированные  при изучении дисциплины </w:t>
      </w:r>
      <w:r>
        <w:rPr>
          <w:rFonts w:eastAsia="Calibri"/>
          <w:sz w:val="22"/>
          <w:szCs w:val="22"/>
          <w:lang w:eastAsia="en-US"/>
        </w:rPr>
        <w:t>«Основы математики: повторение и продолжение»</w:t>
      </w:r>
      <w:r w:rsidRPr="009D4ECC">
        <w:rPr>
          <w:rFonts w:eastAsia="Calibri"/>
          <w:sz w:val="22"/>
          <w:szCs w:val="22"/>
          <w:lang w:eastAsia="en-US"/>
        </w:rPr>
        <w:t xml:space="preserve"> компетенции необходимы для последующего изучения практически всех дисциплин математического </w:t>
      </w:r>
      <w:r>
        <w:rPr>
          <w:rFonts w:eastAsia="Calibri"/>
          <w:sz w:val="22"/>
          <w:szCs w:val="22"/>
          <w:lang w:eastAsia="en-US"/>
        </w:rPr>
        <w:t xml:space="preserve"> и </w:t>
      </w:r>
      <w:r w:rsidRPr="009D4ECC">
        <w:rPr>
          <w:rFonts w:eastAsia="Calibri"/>
          <w:sz w:val="22"/>
          <w:szCs w:val="22"/>
          <w:lang w:eastAsia="en-US"/>
        </w:rPr>
        <w:t>естественнонаучного цикла, для использования в последующей профессиональной деятельности.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</w:pP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0F1953">
        <w:rPr>
          <w:i/>
          <w:iCs/>
        </w:rPr>
        <w:t xml:space="preserve"> </w:t>
      </w:r>
      <w:r>
        <w:rPr>
          <w:spacing w:val="3"/>
        </w:rPr>
        <w:t>-</w:t>
      </w:r>
      <w:r w:rsidRPr="005B0810">
        <w:rPr>
          <w:spacing w:val="3"/>
        </w:rPr>
        <w:t xml:space="preserve"> теоретическая и практическая подготовка студентов в области математики в такой степени, чтобы они могли эффективно пользоваться методами современного математического инструментария для решени</w:t>
      </w:r>
      <w:r>
        <w:rPr>
          <w:spacing w:val="3"/>
        </w:rPr>
        <w:t>я профессиональных задач</w:t>
      </w:r>
      <w:r w:rsidRPr="005B0810">
        <w:rPr>
          <w:spacing w:val="3"/>
        </w:rPr>
        <w:t>.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CC76C9" w:rsidRPr="005B0810" w:rsidRDefault="00CC76C9" w:rsidP="00CC76C9">
      <w:pPr>
        <w:numPr>
          <w:ilvl w:val="0"/>
          <w:numId w:val="5"/>
        </w:numPr>
        <w:ind w:left="0" w:firstLine="709"/>
        <w:jc w:val="both"/>
        <w:rPr>
          <w:lang w:eastAsia="en-US"/>
        </w:rPr>
      </w:pPr>
      <w:r>
        <w:t>повторение</w:t>
      </w:r>
      <w:r w:rsidRPr="005B0810">
        <w:t xml:space="preserve"> основны</w:t>
      </w:r>
      <w:r>
        <w:t>х</w:t>
      </w:r>
      <w:r w:rsidRPr="005B0810">
        <w:t xml:space="preserve"> поняти</w:t>
      </w:r>
      <w:r>
        <w:t>й</w:t>
      </w:r>
      <w:r w:rsidRPr="005B0810">
        <w:t xml:space="preserve"> и теорем</w:t>
      </w:r>
      <w:r>
        <w:t xml:space="preserve"> ключевых</w:t>
      </w:r>
      <w:r w:rsidRPr="005B0810">
        <w:t xml:space="preserve"> разделов</w:t>
      </w:r>
      <w:r>
        <w:t xml:space="preserve"> школьной</w:t>
      </w:r>
      <w:r w:rsidRPr="005B0810">
        <w:t xml:space="preserve"> математики</w:t>
      </w:r>
      <w:r>
        <w:t xml:space="preserve"> с позиций высшей математики</w:t>
      </w:r>
      <w:r w:rsidRPr="005B0810">
        <w:t xml:space="preserve">, </w:t>
      </w:r>
    </w:p>
    <w:p w:rsidR="00CC76C9" w:rsidRPr="005B0810" w:rsidRDefault="00CC76C9" w:rsidP="00CC76C9">
      <w:pPr>
        <w:numPr>
          <w:ilvl w:val="0"/>
          <w:numId w:val="5"/>
        </w:numPr>
        <w:ind w:left="0" w:firstLine="709"/>
        <w:jc w:val="both"/>
      </w:pPr>
      <w:r w:rsidRPr="005B0810">
        <w:t xml:space="preserve">формирование у студентов необходимого уровня математической подготовки для понимания основ </w:t>
      </w:r>
      <w:r>
        <w:t>дисциплин профессионального цикла</w:t>
      </w:r>
      <w:r w:rsidRPr="005B0810">
        <w:t>;</w:t>
      </w:r>
    </w:p>
    <w:p w:rsidR="00CC76C9" w:rsidRPr="005B0810" w:rsidRDefault="00CC76C9" w:rsidP="00CC76C9">
      <w:pPr>
        <w:numPr>
          <w:ilvl w:val="0"/>
          <w:numId w:val="5"/>
        </w:numPr>
        <w:ind w:left="0" w:firstLine="709"/>
        <w:jc w:val="both"/>
      </w:pPr>
      <w:r w:rsidRPr="005B0810">
        <w:t>приобретение практических навыков решения типовых задач, способствующих усвоению основных понятий и их взаимной связи, а также задач, способствующих развитию начальных навыков научного исследования;</w:t>
      </w:r>
    </w:p>
    <w:p w:rsidR="00CC76C9" w:rsidRPr="005B0810" w:rsidRDefault="00CC76C9" w:rsidP="00CC76C9">
      <w:pPr>
        <w:numPr>
          <w:ilvl w:val="0"/>
          <w:numId w:val="5"/>
        </w:numPr>
        <w:ind w:left="0" w:firstLine="709"/>
        <w:jc w:val="both"/>
      </w:pPr>
      <w:r w:rsidRPr="005B0810">
        <w:t>формирование умений решения профессиональных задач с использованием математического аппарата.</w:t>
      </w:r>
    </w:p>
    <w:p w:rsidR="00CC76C9" w:rsidRPr="006B4E70" w:rsidRDefault="0099666F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4</w:t>
      </w:r>
      <w:r w:rsidR="00CC76C9" w:rsidRPr="006B4E70">
        <w:rPr>
          <w:b/>
          <w:bCs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210"/>
        <w:gridCol w:w="3790"/>
        <w:gridCol w:w="2273"/>
        <w:gridCol w:w="12"/>
        <w:gridCol w:w="2286"/>
      </w:tblGrid>
      <w:tr w:rsidR="00CC76C9" w:rsidRPr="00A51EE6" w:rsidTr="0099666F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3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2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образовательных</w:t>
            </w:r>
            <w:proofErr w:type="gramEnd"/>
          </w:p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>результатов</w:t>
            </w:r>
          </w:p>
        </w:tc>
      </w:tr>
      <w:tr w:rsidR="00CC76C9" w:rsidRPr="00A51EE6" w:rsidTr="0099666F">
        <w:trPr>
          <w:trHeight w:val="64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4654BA" w:rsidP="00CC76C9">
            <w:pPr>
              <w:autoSpaceDE w:val="0"/>
              <w:autoSpaceDN w:val="0"/>
              <w:adjustRightInd w:val="0"/>
            </w:pPr>
            <w:r w:rsidRPr="0099666F">
              <w:lastRenderedPageBreak/>
              <w:t>ОР.</w:t>
            </w:r>
            <w:r w:rsidR="00CC76C9" w:rsidRPr="0099666F">
              <w:t>1</w:t>
            </w:r>
          </w:p>
        </w:tc>
        <w:tc>
          <w:tcPr>
            <w:tcW w:w="379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5E431E" w:rsidRDefault="00CC76C9" w:rsidP="00CC76C9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5E431E">
              <w:rPr>
                <w:sz w:val="28"/>
                <w:szCs w:val="28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FF7253" w:rsidRDefault="00CC76C9" w:rsidP="00CC76C9">
            <w:r>
              <w:t>Демонстрирует умение определять свойства различных отношений между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7134FD" w:rsidRDefault="00CC76C9" w:rsidP="00CC76C9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CC76C9" w:rsidRPr="00A51EE6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CC76C9" w:rsidRPr="00A51EE6" w:rsidTr="0099666F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5E431E" w:rsidRDefault="00CC76C9" w:rsidP="00CC76C9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FF7253" w:rsidRDefault="00CC76C9" w:rsidP="00CC76C9">
            <w:r w:rsidRPr="00B07A33">
              <w:t xml:space="preserve">Демонстрирует умение выполнять алгебраические операции над </w:t>
            </w:r>
            <w:r>
              <w:t>множествами</w:t>
            </w:r>
            <w:r w:rsidRPr="00B07A33">
              <w:t>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C76C9" w:rsidRPr="007134FD" w:rsidRDefault="00CC76C9" w:rsidP="00CC76C9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CC76C9" w:rsidRPr="00A51EE6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CC76C9" w:rsidRPr="00A51EE6" w:rsidTr="0099666F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C76C9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C76C9" w:rsidRPr="005E431E" w:rsidRDefault="00CC76C9" w:rsidP="00CC76C9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 xml:space="preserve">Демонстрирует владение техникой построения бинарных отношений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и 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отображений  от множества к множеству, на множес</w:t>
            </w:r>
            <w:r>
              <w:rPr>
                <w:rFonts w:eastAsia="Calibri"/>
                <w:sz w:val="22"/>
                <w:szCs w:val="22"/>
                <w:lang w:eastAsia="en-US"/>
              </w:rPr>
              <w:t>т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ве.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C76C9" w:rsidRPr="007134FD" w:rsidRDefault="00CC76C9" w:rsidP="00CC76C9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CC76C9" w:rsidRPr="00A51EE6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</w:tbl>
    <w:p w:rsidR="00CC76C9" w:rsidRDefault="00CC76C9" w:rsidP="00CC76C9">
      <w:pPr>
        <w:autoSpaceDE w:val="0"/>
        <w:autoSpaceDN w:val="0"/>
        <w:adjustRightInd w:val="0"/>
        <w:jc w:val="both"/>
        <w:rPr>
          <w:b/>
          <w:bCs/>
        </w:rPr>
      </w:pPr>
    </w:p>
    <w:p w:rsidR="00CC76C9" w:rsidRDefault="0099666F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>5</w:t>
      </w:r>
      <w:r w:rsidR="00CC76C9">
        <w:rPr>
          <w:b/>
          <w:bCs/>
        </w:rPr>
        <w:t xml:space="preserve">. </w:t>
      </w:r>
      <w:r w:rsidR="00CC76C9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CC76C9" w:rsidRPr="005529DD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29"/>
        <w:gridCol w:w="3971"/>
        <w:gridCol w:w="830"/>
        <w:gridCol w:w="829"/>
        <w:gridCol w:w="1377"/>
        <w:gridCol w:w="1203"/>
        <w:gridCol w:w="832"/>
      </w:tblGrid>
      <w:tr w:rsidR="00CC76C9" w:rsidRPr="0099666F" w:rsidTr="00581B00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 xml:space="preserve">№ </w:t>
            </w:r>
            <w:proofErr w:type="gramStart"/>
            <w:r w:rsidRPr="0099666F">
              <w:t>п</w:t>
            </w:r>
            <w:proofErr w:type="gramEnd"/>
            <w:r w:rsidRPr="0099666F">
              <w:t>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Всего часов по дисциплине</w:t>
            </w:r>
          </w:p>
        </w:tc>
      </w:tr>
      <w:tr w:rsidR="00CC76C9" w:rsidRPr="0099666F" w:rsidTr="00581B00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99666F">
              <w:t>Аудиторнаяработа</w:t>
            </w:r>
            <w:proofErr w:type="spellEnd"/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99666F" w:rsidRDefault="00CC76C9" w:rsidP="00CC76C9">
            <w:pPr>
              <w:tabs>
                <w:tab w:val="left" w:pos="814"/>
              </w:tabs>
              <w:jc w:val="center"/>
            </w:pPr>
            <w:proofErr w:type="gramStart"/>
            <w:r w:rsidRPr="0099666F">
              <w:t xml:space="preserve">Контактная СР (в </w:t>
            </w:r>
            <w:proofErr w:type="spellStart"/>
            <w:r w:rsidRPr="0099666F">
              <w:t>т.ч</w:t>
            </w:r>
            <w:proofErr w:type="spellEnd"/>
            <w:r w:rsidRPr="0099666F">
              <w:t xml:space="preserve">. </w:t>
            </w:r>
            <w:proofErr w:type="gramEnd"/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3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bCs/>
              </w:rPr>
              <w:t xml:space="preserve">Раздел 1. </w:t>
            </w:r>
            <w:r w:rsidRPr="0099666F">
              <w:rPr>
                <w:b/>
                <w:bCs/>
              </w:rPr>
              <w:t>Элементы теории множеств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1.1 Понятие множества. Равные множества.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rPr>
                <w:bCs/>
              </w:rPr>
            </w:pPr>
            <w:r w:rsidRPr="0099666F">
              <w:rPr>
                <w:bCs/>
              </w:rPr>
              <w:t>Тема 1.2</w:t>
            </w:r>
            <w:r w:rsidRPr="0099666F">
              <w:t xml:space="preserve"> </w:t>
            </w:r>
            <w:r w:rsidRPr="0099666F">
              <w:rPr>
                <w:bCs/>
              </w:rPr>
              <w:t>Операции над множествами и их свойства.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rPr>
                <w:rFonts w:eastAsia="Calibri"/>
                <w:lang w:eastAsia="en-US"/>
              </w:rPr>
            </w:pPr>
            <w:r w:rsidRPr="0099666F">
              <w:rPr>
                <w:bCs/>
              </w:rPr>
              <w:t xml:space="preserve">Раздел 2. </w:t>
            </w:r>
            <w:r w:rsidRPr="0099666F">
              <w:rPr>
                <w:rFonts w:eastAsia="Calibri"/>
                <w:b/>
                <w:sz w:val="22"/>
                <w:szCs w:val="22"/>
                <w:lang w:eastAsia="en-US"/>
              </w:rPr>
              <w:t>Бинарное отношение от множества к множеству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2.1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Бинарные отношения на множествах. Свойства бинарных отношений.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2.2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Функции (отображения) и их свойства, график функции.  Композиция отображений (функций), обратная функция.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2.3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Функции школьного курса математики: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2.3.1Показательная функция и её свойства. 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2.3.2Логарифмическая функция и её свойства. 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2.3.3Тригонометрические функции и их свойства.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jc w:val="center"/>
            </w:pPr>
          </w:p>
          <w:p w:rsidR="00CC76C9" w:rsidRPr="0099666F" w:rsidRDefault="00CC76C9" w:rsidP="00CC76C9">
            <w:pPr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jc w:val="center"/>
            </w:pPr>
          </w:p>
          <w:p w:rsidR="00CC76C9" w:rsidRPr="0099666F" w:rsidRDefault="00CC76C9" w:rsidP="00CC76C9">
            <w:pPr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2.4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Предел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Раздел 3. </w:t>
            </w:r>
            <w:r w:rsidRPr="0099666F">
              <w:rPr>
                <w:b/>
                <w:sz w:val="22"/>
                <w:szCs w:val="22"/>
              </w:rPr>
              <w:t>Дифференциальное исчисление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7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3.1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Производная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3.2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Правила дифференцирования.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3.3 Приложения производной.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Раздел 4. </w:t>
            </w:r>
            <w:r w:rsidRPr="0099666F">
              <w:rPr>
                <w:b/>
                <w:sz w:val="22"/>
                <w:szCs w:val="22"/>
              </w:rPr>
              <w:t>Интегральное исчисление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4.1Понятие неопределённого интеграла.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4.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2Методы интегрирования.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4.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3Определённый интеграл и способы его вычисления.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Раздел 5. </w:t>
            </w:r>
            <w:r w:rsidRPr="0099666F">
              <w:rPr>
                <w:b/>
                <w:sz w:val="22"/>
                <w:szCs w:val="22"/>
              </w:rPr>
              <w:t>Системы линейных уравнений и их решение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5.1Понятия линейного уравнения  и его решения.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5.2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Понятие системы уравнений. Равносильные системы уравнений.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5.3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Способы решения системы линейных уравнений: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5.3.1 Графический метод решения.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 xml:space="preserve">5.3.2 Метод </w:t>
            </w:r>
            <w:proofErr w:type="spellStart"/>
            <w:r w:rsidRPr="0099666F">
              <w:rPr>
                <w:sz w:val="22"/>
                <w:szCs w:val="22"/>
              </w:rPr>
              <w:t>Крамера</w:t>
            </w:r>
            <w:proofErr w:type="spellEnd"/>
            <w:r w:rsidRPr="0099666F">
              <w:rPr>
                <w:sz w:val="22"/>
                <w:szCs w:val="22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</w:pPr>
            <w:r w:rsidRPr="0099666F">
              <w:rPr>
                <w:sz w:val="22"/>
                <w:szCs w:val="22"/>
              </w:rPr>
              <w:t>Тема 5.4</w:t>
            </w:r>
            <w:r w:rsidRPr="0099666F">
              <w:t xml:space="preserve"> </w:t>
            </w:r>
            <w:r w:rsidRPr="0099666F">
              <w:rPr>
                <w:sz w:val="22"/>
                <w:szCs w:val="22"/>
              </w:rPr>
              <w:t>Исследование  системы линейных уравнений.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99666F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  <w:tr w:rsidR="00CC76C9" w:rsidRPr="0099666F" w:rsidTr="00581B00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right"/>
            </w:pPr>
            <w:r w:rsidRPr="0099666F">
              <w:rPr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36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666F">
              <w:rPr>
                <w:b/>
              </w:rPr>
              <w:t>36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99666F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5.2. Методы обучения</w:t>
      </w:r>
    </w:p>
    <w:p w:rsidR="00581B00" w:rsidRPr="00AA458C" w:rsidRDefault="00581B00" w:rsidP="00581B00">
      <w:pPr>
        <w:tabs>
          <w:tab w:val="left" w:pos="160"/>
          <w:tab w:val="left" w:pos="415"/>
        </w:tabs>
        <w:spacing w:line="276" w:lineRule="auto"/>
      </w:pPr>
      <w:r w:rsidRPr="00AA458C">
        <w:rPr>
          <w:b/>
        </w:rPr>
        <w:t xml:space="preserve">Методы обучения: </w:t>
      </w:r>
      <w:r w:rsidRPr="00AA458C">
        <w:t>метод проблемного обучения, Частично-поисковый метод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Технологии обучения: </w:t>
      </w:r>
      <w:r w:rsidRPr="00AA458C">
        <w:t>модульная, проблемная, обучения в сотрудничестве, технологии дистанционного обучения.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Формы обучения: </w:t>
      </w:r>
      <w:r w:rsidRPr="00AA458C">
        <w:t>индивидуальная, групповая.</w:t>
      </w:r>
    </w:p>
    <w:p w:rsidR="00581B00" w:rsidRPr="00AA458C" w:rsidRDefault="00581B00" w:rsidP="00581B00">
      <w:pPr>
        <w:spacing w:line="276" w:lineRule="auto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A458C">
        <w:rPr>
          <w:b/>
          <w:bCs/>
        </w:rPr>
        <w:t>6. 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62"/>
        <w:gridCol w:w="1717"/>
        <w:gridCol w:w="1528"/>
        <w:gridCol w:w="33"/>
        <w:gridCol w:w="1507"/>
        <w:gridCol w:w="1231"/>
        <w:gridCol w:w="9"/>
        <w:gridCol w:w="851"/>
        <w:gridCol w:w="974"/>
        <w:gridCol w:w="972"/>
      </w:tblGrid>
      <w:tr w:rsidR="00581B00" w:rsidRPr="00AA458C" w:rsidTr="00A43DE1">
        <w:trPr>
          <w:trHeight w:val="555"/>
        </w:trPr>
        <w:tc>
          <w:tcPr>
            <w:tcW w:w="46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 xml:space="preserve">№ </w:t>
            </w:r>
            <w:proofErr w:type="gramStart"/>
            <w:r w:rsidRPr="00AA458C">
              <w:rPr>
                <w:color w:val="000000"/>
              </w:rPr>
              <w:t>п</w:t>
            </w:r>
            <w:proofErr w:type="gramEnd"/>
            <w:r w:rsidRPr="00AA458C">
              <w:rPr>
                <w:color w:val="000000"/>
              </w:rPr>
              <w:t>/п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Код ОР дисциплины</w:t>
            </w:r>
          </w:p>
        </w:tc>
        <w:tc>
          <w:tcPr>
            <w:tcW w:w="156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AA458C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Средства оценивания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Балл за конкретное задание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AA458C">
              <w:t>(</w:t>
            </w:r>
            <w:r w:rsidRPr="00AA458C">
              <w:rPr>
                <w:lang w:val="en-US"/>
              </w:rPr>
              <w:t>min</w:t>
            </w:r>
            <w:r w:rsidRPr="00AA458C">
              <w:t>-</w:t>
            </w:r>
            <w:r w:rsidRPr="00AA458C">
              <w:rPr>
                <w:lang w:val="en-US"/>
              </w:rPr>
              <w:t>max</w:t>
            </w:r>
            <w:r w:rsidRPr="00AA458C">
              <w:t>)</w:t>
            </w:r>
          </w:p>
        </w:tc>
        <w:tc>
          <w:tcPr>
            <w:tcW w:w="86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Число заданий за семестр</w:t>
            </w:r>
          </w:p>
        </w:tc>
        <w:tc>
          <w:tcPr>
            <w:tcW w:w="194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Баллы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581B00" w:rsidRPr="00AA458C" w:rsidTr="00A43DE1">
        <w:trPr>
          <w:trHeight w:val="555"/>
        </w:trPr>
        <w:tc>
          <w:tcPr>
            <w:tcW w:w="46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61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6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AA458C">
              <w:rPr>
                <w:color w:val="000000"/>
              </w:rPr>
              <w:t>Мини-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AA458C">
              <w:rPr>
                <w:color w:val="000000"/>
              </w:rPr>
              <w:t>Макси-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1. Элементы теории множеств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1,33-2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8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12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2</w:t>
            </w: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Контрольное тестирование по разделу 1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 по разделу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0,3-0.5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2.</w:t>
            </w:r>
            <w:r w:rsidRPr="00AA458C">
              <w:rPr>
                <w:b/>
                <w:bCs/>
                <w:color w:val="000000"/>
              </w:rPr>
              <w:t xml:space="preserve"> Бинарное отношение от множества к множеству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3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1,33-2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4</w:t>
            </w: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Подготовка </w:t>
            </w:r>
            <w:r w:rsidRPr="00AA458C">
              <w:lastRenderedPageBreak/>
              <w:t>доклада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lastRenderedPageBreak/>
              <w:t xml:space="preserve">Оценка </w:t>
            </w:r>
            <w:r w:rsidRPr="00AA458C">
              <w:lastRenderedPageBreak/>
              <w:t>доклада по критериям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lastRenderedPageBreak/>
              <w:t>1,33-2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8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rPr>
                <w:b/>
                <w:bCs/>
              </w:rPr>
              <w:t>Раздел 3. Дифференциальное исчисление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1,4-2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7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Контрольное тестирование по разделам 2 и 3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0,3-0,5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4. Интегральное исчисление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7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1,14-2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8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14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rPr>
                <w:b/>
              </w:rPr>
              <w:t>Раздел 5.</w:t>
            </w:r>
            <w:r w:rsidRPr="00AA458C">
              <w:t xml:space="preserve"> </w:t>
            </w:r>
            <w:r w:rsidRPr="00AA458C">
              <w:rPr>
                <w:b/>
              </w:rPr>
              <w:t>Системы линейных уравнений и их решение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2-3,3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3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06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Итого:</w:t>
            </w:r>
          </w:p>
        </w:tc>
        <w:tc>
          <w:tcPr>
            <w:tcW w:w="209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55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100</w:t>
            </w:r>
          </w:p>
        </w:tc>
      </w:tr>
    </w:tbl>
    <w:p w:rsidR="00581B00" w:rsidRPr="00AA458C" w:rsidRDefault="00581B00" w:rsidP="00581B00">
      <w:pPr>
        <w:spacing w:line="276" w:lineRule="auto"/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7. Учебно-методическое и информационное обеспечение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</w:rPr>
        <w:t xml:space="preserve">7.1. </w:t>
      </w:r>
      <w:r w:rsidRPr="00AA458C">
        <w:rPr>
          <w:bCs/>
          <w:i/>
          <w:iCs/>
        </w:rPr>
        <w:t>Основная литература</w:t>
      </w:r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  <w:rPr>
          <w:bCs/>
        </w:rPr>
      </w:pPr>
      <w:proofErr w:type="spellStart"/>
      <w:r w:rsidRPr="00AA458C">
        <w:t>Казнина</w:t>
      </w:r>
      <w:proofErr w:type="spellEnd"/>
      <w:r w:rsidRPr="00AA458C">
        <w:t xml:space="preserve"> О.В. Введение в математику</w:t>
      </w:r>
      <w:r w:rsidRPr="00AA458C">
        <w:rPr>
          <w:b/>
        </w:rPr>
        <w:t xml:space="preserve">: </w:t>
      </w:r>
      <w:r w:rsidRPr="00AA458C">
        <w:t>Учебно-методическое пособие</w:t>
      </w:r>
      <w:r w:rsidRPr="00AA458C">
        <w:rPr>
          <w:b/>
        </w:rPr>
        <w:t xml:space="preserve">  </w:t>
      </w:r>
      <w:r w:rsidRPr="00AA458C">
        <w:t>для студентов, обучающихся по направлению 050100 «Педагогическое образование», профили «Математика» и «Информатика»/</w:t>
      </w:r>
      <w:proofErr w:type="spellStart"/>
      <w:r w:rsidRPr="00AA458C">
        <w:t>О.В.Казнина</w:t>
      </w:r>
      <w:proofErr w:type="spellEnd"/>
      <w:r w:rsidRPr="00AA458C">
        <w:t xml:space="preserve">; под ред. проф. </w:t>
      </w:r>
      <w:proofErr w:type="spellStart"/>
      <w:r w:rsidRPr="00AA458C">
        <w:t>В.А.Глуздова</w:t>
      </w:r>
      <w:proofErr w:type="spellEnd"/>
      <w:r w:rsidRPr="00AA458C">
        <w:t xml:space="preserve">. – </w:t>
      </w:r>
      <w:proofErr w:type="spellStart"/>
      <w:r w:rsidRPr="00AA458C">
        <w:t>Н.Новгород</w:t>
      </w:r>
      <w:proofErr w:type="spellEnd"/>
      <w:r w:rsidRPr="00AA458C">
        <w:t>: НГПУ, 2011. – 72 с.</w:t>
      </w:r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</w:pPr>
      <w:proofErr w:type="spellStart"/>
      <w:r w:rsidRPr="00AA458C">
        <w:t>Шабаршина</w:t>
      </w:r>
      <w:proofErr w:type="spellEnd"/>
      <w:r w:rsidRPr="00AA458C">
        <w:t>, И.С. Математика</w:t>
      </w:r>
      <w:proofErr w:type="gramStart"/>
      <w:r w:rsidRPr="00AA458C">
        <w:t xml:space="preserve"> :</w:t>
      </w:r>
      <w:proofErr w:type="gramEnd"/>
      <w:r w:rsidRPr="00AA458C">
        <w:t xml:space="preserve"> учебник / И.С. </w:t>
      </w:r>
      <w:proofErr w:type="spellStart"/>
      <w:r w:rsidRPr="00AA458C">
        <w:t>Шабаршина</w:t>
      </w:r>
      <w:proofErr w:type="spellEnd"/>
      <w:r w:rsidRPr="00AA458C">
        <w:t xml:space="preserve"> 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университет». - Ростов-на-Дону</w:t>
      </w:r>
      <w:proofErr w:type="gramStart"/>
      <w:r w:rsidRPr="00AA458C">
        <w:t xml:space="preserve"> ;</w:t>
      </w:r>
      <w:proofErr w:type="gramEnd"/>
      <w:r w:rsidRPr="00AA458C">
        <w:t xml:space="preserve"> Таганрог : Издательство Южного федерального университета, 2017. - Ч. 1. - 163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.: с. 159 - ISBN 978-5-9275-2431-0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0" w:history="1">
        <w:r w:rsidRPr="00AA458C">
          <w:t>http://biblioclub.ru/index.php?page=book&amp;id=500053</w:t>
        </w:r>
      </w:hyperlink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</w:pPr>
      <w:r w:rsidRPr="00AA458C">
        <w:t>Абрамян, А.В. Непрерывная математика: теория и практика: предел последовательности и предел функции, непрерывные и дифференцируемые функции</w:t>
      </w:r>
      <w:proofErr w:type="gramStart"/>
      <w:r w:rsidRPr="00AA458C">
        <w:t xml:space="preserve"> :</w:t>
      </w:r>
      <w:proofErr w:type="gramEnd"/>
      <w:r w:rsidRPr="00AA458C">
        <w:t xml:space="preserve"> учебник / А.В. Абрамян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университет». - Ростов-на-Дону</w:t>
      </w:r>
      <w:proofErr w:type="gramStart"/>
      <w:r w:rsidRPr="00AA458C">
        <w:t xml:space="preserve"> ;</w:t>
      </w:r>
      <w:proofErr w:type="gramEnd"/>
      <w:r w:rsidRPr="00AA458C">
        <w:t xml:space="preserve"> Таганрог : Издательство Южного федерального университета, 2018. - 254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 в кн. - ISBN 978-5-9275-2499-0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1" w:history="1">
        <w:r w:rsidRPr="00AA458C">
          <w:t>http://biblioclub.ru/index.php?page=book&amp;id=499452</w:t>
        </w:r>
      </w:hyperlink>
      <w:r w:rsidRPr="00AA458C">
        <w:t> </w:t>
      </w:r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</w:pPr>
      <w:proofErr w:type="spellStart"/>
      <w:r w:rsidRPr="00AA458C">
        <w:lastRenderedPageBreak/>
        <w:t>Балдин</w:t>
      </w:r>
      <w:proofErr w:type="spellEnd"/>
      <w:r w:rsidRPr="00AA458C">
        <w:t>, К.В. Высшая математика : учебник / К.В. </w:t>
      </w:r>
      <w:proofErr w:type="spellStart"/>
      <w:r w:rsidRPr="00AA458C">
        <w:t>Балдин</w:t>
      </w:r>
      <w:proofErr w:type="spellEnd"/>
      <w:r w:rsidRPr="00AA458C">
        <w:t>, В.Н. Башлыков, А.В. </w:t>
      </w:r>
      <w:proofErr w:type="spellStart"/>
      <w:r w:rsidRPr="00AA458C">
        <w:t>Рокосуев</w:t>
      </w:r>
      <w:proofErr w:type="spellEnd"/>
      <w:r w:rsidRPr="00AA458C">
        <w:t xml:space="preserve"> ; под общ</w:t>
      </w:r>
      <w:proofErr w:type="gramStart"/>
      <w:r w:rsidRPr="00AA458C">
        <w:t>.</w:t>
      </w:r>
      <w:proofErr w:type="gramEnd"/>
      <w:r w:rsidRPr="00AA458C">
        <w:t xml:space="preserve"> </w:t>
      </w:r>
      <w:proofErr w:type="gramStart"/>
      <w:r w:rsidRPr="00AA458C">
        <w:t>р</w:t>
      </w:r>
      <w:proofErr w:type="gramEnd"/>
      <w:r w:rsidRPr="00AA458C">
        <w:t xml:space="preserve">ед. К.В. </w:t>
      </w:r>
      <w:proofErr w:type="spellStart"/>
      <w:r w:rsidRPr="00AA458C">
        <w:t>Балдина</w:t>
      </w:r>
      <w:proofErr w:type="spellEnd"/>
      <w:r w:rsidRPr="00AA458C">
        <w:t>. - 2-е изд., стер. - Москва</w:t>
      </w:r>
      <w:proofErr w:type="gramStart"/>
      <w:r w:rsidRPr="00AA458C">
        <w:t xml:space="preserve"> :</w:t>
      </w:r>
      <w:proofErr w:type="gramEnd"/>
      <w:r w:rsidRPr="00AA458C">
        <w:t xml:space="preserve"> Издательство «Флинта», 2016. - 361 с. : табл., граф</w:t>
      </w:r>
      <w:proofErr w:type="gramStart"/>
      <w:r w:rsidRPr="00AA458C">
        <w:t xml:space="preserve">., </w:t>
      </w:r>
      <w:proofErr w:type="gramEnd"/>
      <w:r w:rsidRPr="00AA458C">
        <w:t xml:space="preserve">схем. - </w:t>
      </w:r>
      <w:proofErr w:type="spellStart"/>
      <w:r w:rsidRPr="00AA458C">
        <w:t>Библиогр</w:t>
      </w:r>
      <w:proofErr w:type="spellEnd"/>
      <w:r w:rsidRPr="00AA458C">
        <w:t>. в кн. - ISBN 978-5-9765-0299-4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2" w:history="1">
        <w:r w:rsidRPr="00AA458C">
          <w:t>http://biblioclub.ru/index.php?page=book&amp;id=79497</w:t>
        </w:r>
      </w:hyperlink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</w:pPr>
      <w:r w:rsidRPr="00AA458C">
        <w:rPr>
          <w:bCs/>
        </w:rPr>
        <w:t>Елизарова, Е.Ю. Математика в примерах и задачах [Текст]</w:t>
      </w:r>
      <w:proofErr w:type="gramStart"/>
      <w:r w:rsidRPr="00AA458C">
        <w:rPr>
          <w:bCs/>
        </w:rPr>
        <w:t xml:space="preserve"> :</w:t>
      </w:r>
      <w:proofErr w:type="gramEnd"/>
      <w:r w:rsidRPr="00AA458C">
        <w:rPr>
          <w:bCs/>
        </w:rPr>
        <w:t xml:space="preserve"> Учеб</w:t>
      </w:r>
      <w:proofErr w:type="gramStart"/>
      <w:r w:rsidRPr="00AA458C">
        <w:rPr>
          <w:bCs/>
        </w:rPr>
        <w:t>.-</w:t>
      </w:r>
      <w:proofErr w:type="spellStart"/>
      <w:proofErr w:type="gramEnd"/>
      <w:r w:rsidRPr="00AA458C">
        <w:rPr>
          <w:bCs/>
        </w:rPr>
        <w:t>метод.пособие</w:t>
      </w:r>
      <w:proofErr w:type="spellEnd"/>
      <w:r w:rsidRPr="00AA458C">
        <w:rPr>
          <w:bCs/>
        </w:rPr>
        <w:t xml:space="preserve"> / </w:t>
      </w:r>
      <w:proofErr w:type="spellStart"/>
      <w:r w:rsidRPr="00AA458C">
        <w:rPr>
          <w:bCs/>
        </w:rPr>
        <w:t>Нижегор.гос.пед.ун</w:t>
      </w:r>
      <w:proofErr w:type="spellEnd"/>
      <w:r w:rsidRPr="00AA458C">
        <w:rPr>
          <w:bCs/>
        </w:rPr>
        <w:t>-т. - Нижний Новгород</w:t>
      </w:r>
      <w:proofErr w:type="gramStart"/>
      <w:r w:rsidRPr="00AA458C">
        <w:rPr>
          <w:bCs/>
        </w:rPr>
        <w:t xml:space="preserve"> :</w:t>
      </w:r>
      <w:proofErr w:type="gramEnd"/>
      <w:r w:rsidRPr="00AA458C">
        <w:rPr>
          <w:bCs/>
        </w:rPr>
        <w:t xml:space="preserve"> НГПУ, 2014. - 76 с. - Библиогр.</w:t>
      </w:r>
      <w:proofErr w:type="gramStart"/>
      <w:r w:rsidRPr="00AA458C">
        <w:rPr>
          <w:bCs/>
        </w:rPr>
        <w:t>:с</w:t>
      </w:r>
      <w:proofErr w:type="gramEnd"/>
      <w:r w:rsidRPr="00AA458C">
        <w:rPr>
          <w:bCs/>
        </w:rPr>
        <w:t>.74. - 87-75.</w:t>
      </w:r>
    </w:p>
    <w:p w:rsidR="00581B00" w:rsidRPr="00AA458C" w:rsidRDefault="00581B00" w:rsidP="00581B00">
      <w:pPr>
        <w:numPr>
          <w:ilvl w:val="0"/>
          <w:numId w:val="6"/>
        </w:numPr>
        <w:tabs>
          <w:tab w:val="num" w:pos="709"/>
        </w:tabs>
        <w:spacing w:line="276" w:lineRule="auto"/>
        <w:ind w:left="0" w:firstLine="709"/>
        <w:jc w:val="both"/>
        <w:rPr>
          <w:bCs/>
        </w:rPr>
      </w:pPr>
      <w:r w:rsidRPr="00AA458C">
        <w:rPr>
          <w:bCs/>
        </w:rPr>
        <w:t>Данилов, В.И. Математика: подготовка к Федеральному экзамену в сфере высшего профессионального образования</w:t>
      </w:r>
      <w:proofErr w:type="gramStart"/>
      <w:r w:rsidRPr="00AA458C">
        <w:rPr>
          <w:bCs/>
        </w:rPr>
        <w:t xml:space="preserve"> :</w:t>
      </w:r>
      <w:proofErr w:type="gramEnd"/>
      <w:r w:rsidRPr="00AA458C">
        <w:rPr>
          <w:bCs/>
        </w:rPr>
        <w:t xml:space="preserve"> </w:t>
      </w:r>
      <w:proofErr w:type="spellStart"/>
      <w:r w:rsidRPr="00AA458C">
        <w:rPr>
          <w:bCs/>
        </w:rPr>
        <w:t>Учеб</w:t>
      </w:r>
      <w:proofErr w:type="gramStart"/>
      <w:r w:rsidRPr="00AA458C">
        <w:rPr>
          <w:bCs/>
        </w:rPr>
        <w:t>.п</w:t>
      </w:r>
      <w:proofErr w:type="gramEnd"/>
      <w:r w:rsidRPr="00AA458C">
        <w:rPr>
          <w:bCs/>
        </w:rPr>
        <w:t>особие</w:t>
      </w:r>
      <w:proofErr w:type="spellEnd"/>
      <w:r w:rsidRPr="00AA458C">
        <w:rPr>
          <w:bCs/>
        </w:rPr>
        <w:t>. - Нижний Новгород</w:t>
      </w:r>
      <w:proofErr w:type="gramStart"/>
      <w:r w:rsidRPr="00AA458C">
        <w:rPr>
          <w:bCs/>
        </w:rPr>
        <w:t xml:space="preserve"> :</w:t>
      </w:r>
      <w:proofErr w:type="gramEnd"/>
      <w:r w:rsidRPr="00AA458C">
        <w:rPr>
          <w:bCs/>
        </w:rPr>
        <w:t xml:space="preserve"> ВГИПУ, 2010. - 254 с.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rPr>
          <w:bCs/>
          <w:i/>
          <w:iCs/>
        </w:rPr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7.2. Дополнительная литература</w:t>
      </w:r>
    </w:p>
    <w:p w:rsidR="00581B00" w:rsidRPr="00AA458C" w:rsidRDefault="00581B00" w:rsidP="00581B00">
      <w:pPr>
        <w:numPr>
          <w:ilvl w:val="0"/>
          <w:numId w:val="21"/>
        </w:numPr>
        <w:tabs>
          <w:tab w:val="clear" w:pos="1095"/>
          <w:tab w:val="num" w:pos="426"/>
          <w:tab w:val="left" w:pos="1134"/>
        </w:tabs>
        <w:spacing w:line="276" w:lineRule="auto"/>
        <w:ind w:left="0" w:firstLine="709"/>
        <w:jc w:val="both"/>
      </w:pPr>
      <w:r w:rsidRPr="00AA458C">
        <w:t xml:space="preserve">Макеева А.В., </w:t>
      </w:r>
      <w:proofErr w:type="spellStart"/>
      <w:r w:rsidRPr="00AA458C">
        <w:t>Пендина</w:t>
      </w:r>
      <w:proofErr w:type="spellEnd"/>
      <w:r w:rsidRPr="00AA458C">
        <w:t xml:space="preserve"> Т.П. Математика в примерах и задачах –   Н. Новгород: ВГИПУ, 2010. – 86 с.</w:t>
      </w:r>
    </w:p>
    <w:p w:rsidR="00581B00" w:rsidRPr="00AA458C" w:rsidRDefault="00581B00" w:rsidP="00581B00">
      <w:pPr>
        <w:numPr>
          <w:ilvl w:val="0"/>
          <w:numId w:val="21"/>
        </w:numPr>
        <w:tabs>
          <w:tab w:val="clear" w:pos="1095"/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AA458C">
        <w:t xml:space="preserve">Макеева А.В., </w:t>
      </w:r>
      <w:proofErr w:type="spellStart"/>
      <w:r w:rsidRPr="00AA458C">
        <w:t>Пендина</w:t>
      </w:r>
      <w:proofErr w:type="spellEnd"/>
      <w:r w:rsidRPr="00AA458C">
        <w:t xml:space="preserve"> Т.П. Линейная алгебра в вопросах и ответах: Методические рекомендации  –   Н. Новгород: ВГИПУ, 2011. – 18 с.</w:t>
      </w:r>
    </w:p>
    <w:p w:rsidR="00581B00" w:rsidRPr="00AA458C" w:rsidRDefault="00581B00" w:rsidP="00581B00">
      <w:pPr>
        <w:numPr>
          <w:ilvl w:val="0"/>
          <w:numId w:val="21"/>
        </w:numPr>
        <w:tabs>
          <w:tab w:val="clear" w:pos="1095"/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AA458C">
        <w:t xml:space="preserve">Макеева А.В., </w:t>
      </w:r>
      <w:proofErr w:type="spellStart"/>
      <w:r w:rsidRPr="00AA458C">
        <w:t>Пендина</w:t>
      </w:r>
      <w:proofErr w:type="spellEnd"/>
      <w:r w:rsidRPr="00AA458C">
        <w:t xml:space="preserve"> Т.П. Введение в анализ в вопросах и ответах: Методические рекомендации  –   Н. Новгород: ВГИПУ, 2012. – 16 с.</w:t>
      </w:r>
    </w:p>
    <w:p w:rsidR="00581B00" w:rsidRPr="00AA458C" w:rsidRDefault="00581B00" w:rsidP="00581B00">
      <w:pPr>
        <w:numPr>
          <w:ilvl w:val="0"/>
          <w:numId w:val="21"/>
        </w:numPr>
        <w:tabs>
          <w:tab w:val="clear" w:pos="1095"/>
          <w:tab w:val="num" w:pos="426"/>
          <w:tab w:val="left" w:pos="1134"/>
        </w:tabs>
        <w:spacing w:line="276" w:lineRule="auto"/>
        <w:ind w:left="0" w:firstLine="709"/>
        <w:jc w:val="both"/>
      </w:pPr>
      <w:r w:rsidRPr="00AA458C">
        <w:t>Елецких, И.А. Математика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И.А. Елецких, Т.М. Сафронова, Н.В. Черноусова ; Министерство образования и науки Российской Федерации, Елецкий государственный университет им. И.А. Бунина, Кафедра математики и методики её преподавания. - Елец</w:t>
      </w:r>
      <w:proofErr w:type="gramStart"/>
      <w:r w:rsidRPr="00AA458C">
        <w:t xml:space="preserve"> :</w:t>
      </w:r>
      <w:proofErr w:type="gramEnd"/>
      <w:r w:rsidRPr="00AA458C">
        <w:t xml:space="preserve"> Елецкий государственный университет им. И.А. Бунина, 2016. - Ч. 1. - 198 с. : граф</w:t>
      </w:r>
      <w:proofErr w:type="gramStart"/>
      <w:r w:rsidRPr="00AA458C">
        <w:t xml:space="preserve">., </w:t>
      </w:r>
      <w:proofErr w:type="gramEnd"/>
      <w:r w:rsidRPr="00AA458C">
        <w:t>ил. - ISBN 978-5-94809-817-3. - ISBN 978-5-94809-816-6 (ч. 1)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3" w:history="1">
        <w:r w:rsidRPr="00AA458C">
          <w:t>http://biblioclub.ru/index.php?page=book&amp;id=498149</w:t>
        </w:r>
      </w:hyperlink>
    </w:p>
    <w:p w:rsidR="00581B00" w:rsidRPr="00AA458C" w:rsidRDefault="00581B00" w:rsidP="00581B00">
      <w:pPr>
        <w:numPr>
          <w:ilvl w:val="0"/>
          <w:numId w:val="21"/>
        </w:numPr>
        <w:tabs>
          <w:tab w:val="num" w:pos="426"/>
          <w:tab w:val="left" w:pos="1134"/>
        </w:tabs>
        <w:spacing w:line="276" w:lineRule="auto"/>
        <w:ind w:left="0" w:firstLine="709"/>
        <w:jc w:val="both"/>
      </w:pPr>
      <w:r w:rsidRPr="00AA458C">
        <w:t>Елецких, И.А. Математика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И.А. Елецких, Т.М. Сафронова, Н.В. Черноусова ; Министерство образования и науки Российской Федерации, Елецкий государственный университет им. И.А. Бунина, Кафедра математики и методики её преподавания. - Елец</w:t>
      </w:r>
      <w:proofErr w:type="gramStart"/>
      <w:r w:rsidRPr="00AA458C">
        <w:t xml:space="preserve"> :</w:t>
      </w:r>
      <w:proofErr w:type="gramEnd"/>
      <w:r w:rsidRPr="00AA458C">
        <w:t xml:space="preserve"> Елецкий государственный университет им. И.А. Бунина, 2016. - Ч. 2. - 144 с. : граф</w:t>
      </w:r>
      <w:proofErr w:type="gramStart"/>
      <w:r w:rsidRPr="00AA458C">
        <w:t xml:space="preserve">., </w:t>
      </w:r>
      <w:proofErr w:type="gramEnd"/>
      <w:r w:rsidRPr="00AA458C">
        <w:t>ил. - ISBN 978-5-94809-817-3. - ISBN 978-5-94809-896-8 (ч. 2)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4" w:history="1">
        <w:r w:rsidRPr="00AA458C">
          <w:t>http://biblioclub.ru/index.php?page=book&amp;id=498148</w:t>
        </w:r>
      </w:hyperlink>
    </w:p>
    <w:p w:rsidR="00581B00" w:rsidRPr="00AA458C" w:rsidRDefault="00581B00" w:rsidP="00581B00">
      <w:pPr>
        <w:numPr>
          <w:ilvl w:val="0"/>
          <w:numId w:val="21"/>
        </w:numPr>
        <w:tabs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AA458C">
        <w:t>Фоминых, Е.И. Математика: практикум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Е.И. Фоминых. - Минск</w:t>
      </w:r>
      <w:proofErr w:type="gramStart"/>
      <w:r w:rsidRPr="00AA458C">
        <w:t xml:space="preserve"> :</w:t>
      </w:r>
      <w:proofErr w:type="gramEnd"/>
      <w:r w:rsidRPr="00AA458C">
        <w:t xml:space="preserve"> РИПО, 2017. - 440 с. - </w:t>
      </w:r>
      <w:proofErr w:type="spellStart"/>
      <w:r w:rsidRPr="00AA458C">
        <w:t>Библиогр</w:t>
      </w:r>
      <w:proofErr w:type="spellEnd"/>
      <w:r w:rsidRPr="00AA458C">
        <w:t>.: с. 320 - ISBN 978-985-503-702-7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 </w:t>
      </w:r>
      <w:hyperlink r:id="rId15" w:history="1">
        <w:r w:rsidRPr="00AA458C">
          <w:t>http://biblioclub.ru/index.php?page=book&amp;id=487914</w:t>
        </w:r>
      </w:hyperlink>
    </w:p>
    <w:p w:rsidR="00581B00" w:rsidRPr="00AA458C" w:rsidRDefault="00581B00" w:rsidP="00581B00">
      <w:pPr>
        <w:spacing w:line="276" w:lineRule="auto"/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AA458C">
        <w:rPr>
          <w:bCs/>
          <w:i/>
          <w:iCs/>
        </w:rPr>
        <w:t>обучающихся</w:t>
      </w:r>
      <w:proofErr w:type="gramEnd"/>
      <w:r w:rsidRPr="00AA458C">
        <w:rPr>
          <w:bCs/>
          <w:i/>
          <w:iCs/>
        </w:rPr>
        <w:t xml:space="preserve"> по дисциплине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•</w:t>
      </w:r>
      <w:r w:rsidRPr="00AA458C">
        <w:rPr>
          <w:bCs/>
          <w:i/>
          <w:iCs/>
        </w:rPr>
        <w:tab/>
        <w:t>План практических занятий.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•</w:t>
      </w:r>
      <w:r w:rsidRPr="00AA458C">
        <w:rPr>
          <w:bCs/>
          <w:i/>
          <w:iCs/>
        </w:rPr>
        <w:tab/>
        <w:t>Рейтинг-план дисциплины.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•</w:t>
      </w:r>
      <w:r w:rsidRPr="00AA458C">
        <w:rPr>
          <w:bCs/>
          <w:i/>
          <w:iCs/>
        </w:rPr>
        <w:tab/>
        <w:t>Список задач для самостоятельного решения.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•</w:t>
      </w:r>
      <w:r w:rsidRPr="00AA458C">
        <w:rPr>
          <w:bCs/>
          <w:i/>
          <w:iCs/>
        </w:rPr>
        <w:tab/>
        <w:t>Перечень источников для подготовки к практическим занятиям.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417"/>
      </w:tblGrid>
      <w:tr w:rsidR="00581B00" w:rsidRPr="00AA458C" w:rsidTr="00A43DE1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eastAsia="en-US"/>
              </w:rPr>
            </w:pPr>
            <w:r w:rsidRPr="00AA458C">
              <w:rPr>
                <w:rFonts w:eastAsia="Calibri"/>
                <w:bCs/>
                <w:lang w:val="en-US" w:eastAsia="en-US"/>
              </w:rPr>
              <w:t>www</w:t>
            </w:r>
            <w:r w:rsidRPr="00AA458C">
              <w:rPr>
                <w:rFonts w:eastAsia="Calibri"/>
                <w:bCs/>
                <w:lang w:eastAsia="en-US"/>
              </w:rPr>
              <w:t>.</w:t>
            </w:r>
            <w:proofErr w:type="spellStart"/>
            <w:r w:rsidRPr="00AA458C">
              <w:rPr>
                <w:rFonts w:eastAsia="Calibri"/>
                <w:bCs/>
                <w:lang w:val="en-US" w:eastAsia="en-US"/>
              </w:rPr>
              <w:t>biblioclub</w:t>
            </w:r>
            <w:proofErr w:type="spellEnd"/>
            <w:r w:rsidRPr="00AA458C">
              <w:rPr>
                <w:rFonts w:eastAsia="Calibri"/>
                <w:bCs/>
                <w:lang w:eastAsia="en-US"/>
              </w:rPr>
              <w:t>.</w:t>
            </w:r>
            <w:proofErr w:type="spellStart"/>
            <w:r w:rsidRPr="00AA458C">
              <w:rPr>
                <w:rFonts w:eastAsia="Calibri"/>
                <w:bCs/>
                <w:lang w:val="en-US" w:eastAsia="en-US"/>
              </w:rPr>
              <w:t>ru</w:t>
            </w:r>
            <w:proofErr w:type="spellEnd"/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eastAsia="en-US"/>
              </w:rPr>
            </w:pPr>
            <w:r w:rsidRPr="00AA458C">
              <w:rPr>
                <w:rFonts w:eastAsia="Calibri"/>
                <w:bCs/>
                <w:lang w:eastAsia="en-US"/>
              </w:rPr>
              <w:t>ЭБС «Университетская библиотека онлайн»</w:t>
            </w:r>
          </w:p>
        </w:tc>
      </w:tr>
      <w:tr w:rsidR="00581B00" w:rsidRPr="00AA458C" w:rsidTr="00A43DE1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val="en-US" w:eastAsia="en-US"/>
              </w:rPr>
            </w:pPr>
            <w:r w:rsidRPr="00AA458C">
              <w:rPr>
                <w:rFonts w:eastAsia="Calibri"/>
                <w:bCs/>
                <w:lang w:val="en-US" w:eastAsia="en-US"/>
              </w:rPr>
              <w:t>www.elibrary.ru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eastAsia="en-US"/>
              </w:rPr>
            </w:pPr>
            <w:r w:rsidRPr="00AA458C">
              <w:rPr>
                <w:rFonts w:eastAsia="Calibri"/>
                <w:bCs/>
                <w:lang w:eastAsia="en-US"/>
              </w:rPr>
              <w:t>Научная электронная библиотека</w:t>
            </w:r>
          </w:p>
        </w:tc>
      </w:tr>
      <w:tr w:rsidR="00581B00" w:rsidRPr="00AA458C" w:rsidTr="00A43DE1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val="en-US" w:eastAsia="en-US"/>
              </w:rPr>
            </w:pPr>
            <w:r w:rsidRPr="00AA458C">
              <w:rPr>
                <w:rFonts w:eastAsia="Calibri"/>
                <w:bCs/>
                <w:lang w:val="en-US" w:eastAsia="en-US"/>
              </w:rPr>
              <w:t>www.ebiblioteka.ru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B00" w:rsidRPr="00AA458C" w:rsidRDefault="00581B00" w:rsidP="00A43DE1">
            <w:pPr>
              <w:spacing w:line="276" w:lineRule="auto"/>
              <w:rPr>
                <w:rFonts w:eastAsia="Calibri"/>
                <w:bCs/>
                <w:lang w:eastAsia="en-US"/>
              </w:rPr>
            </w:pPr>
            <w:r w:rsidRPr="00AA458C">
              <w:rPr>
                <w:rFonts w:eastAsia="Calibri"/>
                <w:bCs/>
                <w:lang w:eastAsia="en-US"/>
              </w:rPr>
              <w:t xml:space="preserve">Универсальные базы данных изданий 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lastRenderedPageBreak/>
        <w:t>8. Фонды оценочных средств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spacing w:val="-4"/>
        </w:rPr>
      </w:pPr>
      <w:r w:rsidRPr="00AA458C">
        <w:rPr>
          <w:spacing w:val="-4"/>
        </w:rPr>
        <w:t>Фонд оценочных сре</w:t>
      </w:r>
      <w:proofErr w:type="gramStart"/>
      <w:r w:rsidRPr="00AA458C">
        <w:rPr>
          <w:spacing w:val="-4"/>
        </w:rPr>
        <w:t>дств пр</w:t>
      </w:r>
      <w:proofErr w:type="gramEnd"/>
      <w:r w:rsidRPr="00AA458C">
        <w:rPr>
          <w:spacing w:val="-4"/>
        </w:rPr>
        <w:t>едставлен в Приложении 1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9.1. Описание материально-технической базы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bCs/>
          <w:i/>
        </w:rPr>
      </w:pPr>
      <w:r w:rsidRPr="00AA458C">
        <w:rPr>
          <w:bCs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A458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Информационные технологии: технология мультимедиа, Интернет-технология.</w:t>
      </w:r>
    </w:p>
    <w:p w:rsidR="00C776F7" w:rsidRDefault="00581B00" w:rsidP="00581B00">
      <w:pPr>
        <w:ind w:firstLine="709"/>
        <w:jc w:val="both"/>
        <w:rPr>
          <w:spacing w:val="-4"/>
        </w:rPr>
      </w:pPr>
      <w:r w:rsidRPr="00AA458C">
        <w:t xml:space="preserve">Технические и электронные средства обучения и контроля знаний студентов: ЭУМК в системе </w:t>
      </w:r>
      <w:r w:rsidRPr="00AA458C">
        <w:rPr>
          <w:lang w:val="en-US"/>
        </w:rPr>
        <w:t>Moodle</w:t>
      </w:r>
      <w:r w:rsidRPr="00AA458C">
        <w:t>.</w:t>
      </w:r>
    </w:p>
    <w:p w:rsidR="00CC76C9" w:rsidRDefault="00CC76C9">
      <w:pPr>
        <w:spacing w:after="200" w:line="276" w:lineRule="auto"/>
      </w:pPr>
    </w:p>
    <w:p w:rsidR="00CC76C9" w:rsidRPr="00342B7F" w:rsidRDefault="00CC76C9" w:rsidP="00CC76C9">
      <w:pPr>
        <w:pStyle w:val="1"/>
        <w:spacing w:line="360" w:lineRule="auto"/>
        <w:ind w:left="1501"/>
        <w:jc w:val="center"/>
        <w:rPr>
          <w:b/>
        </w:rPr>
      </w:pPr>
      <w:bookmarkStart w:id="12" w:name="_Toc5006603"/>
      <w:r>
        <w:rPr>
          <w:b/>
        </w:rPr>
        <w:t xml:space="preserve">5.2 </w:t>
      </w:r>
      <w:r w:rsidRPr="00B11103">
        <w:rPr>
          <w:b/>
        </w:rPr>
        <w:t>П</w:t>
      </w:r>
      <w:r>
        <w:rPr>
          <w:b/>
        </w:rPr>
        <w:t>рограмма дисциплины «</w:t>
      </w:r>
      <w:r w:rsidR="003E3995" w:rsidRPr="003E3995">
        <w:rPr>
          <w:b/>
        </w:rPr>
        <w:t>Основы физики - повторение и дополнение школы</w:t>
      </w:r>
      <w:r>
        <w:rPr>
          <w:b/>
        </w:rPr>
        <w:t>»</w:t>
      </w:r>
      <w:bookmarkEnd w:id="12"/>
    </w:p>
    <w:p w:rsidR="00CC76C9" w:rsidRPr="005863CB" w:rsidRDefault="00CC76C9" w:rsidP="00CC76C9">
      <w:pPr>
        <w:pStyle w:val="2"/>
        <w:spacing w:after="0" w:line="360" w:lineRule="auto"/>
        <w:ind w:left="0" w:firstLine="709"/>
        <w:jc w:val="center"/>
      </w:pPr>
    </w:p>
    <w:p w:rsidR="00CC76C9" w:rsidRPr="006B4E70" w:rsidRDefault="00CC76C9" w:rsidP="00CC76C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CC76C9" w:rsidRPr="00B21A9C" w:rsidRDefault="00CC76C9" w:rsidP="00CC76C9">
      <w:pPr>
        <w:spacing w:line="360" w:lineRule="auto"/>
        <w:ind w:firstLine="709"/>
        <w:jc w:val="both"/>
      </w:pPr>
      <w:r w:rsidRPr="00B21A9C">
        <w:t xml:space="preserve">Курс </w:t>
      </w:r>
      <w:r w:rsidR="003E3995" w:rsidRPr="003E3995">
        <w:t>Основы физики - повторение и дополнение школы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CC76C9" w:rsidRPr="00B21A9C" w:rsidRDefault="00CC76C9" w:rsidP="00CC76C9">
      <w:pPr>
        <w:spacing w:line="360" w:lineRule="auto"/>
        <w:ind w:firstLine="709"/>
        <w:jc w:val="both"/>
      </w:pP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="003E3995" w:rsidRPr="003E3995">
        <w:t>Основы физики - повторение и дополнение школы</w:t>
      </w:r>
      <w:r w:rsidRPr="009C0A64">
        <w:t>» относится к вариативной части</w:t>
      </w:r>
      <w:r>
        <w:t xml:space="preserve"> дисциплин </w:t>
      </w:r>
      <w:r w:rsidRPr="009C0A64">
        <w:t>модуля «</w:t>
      </w:r>
      <w:r w:rsidR="00896151">
        <w:t>Введение в специальность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Физика</w:t>
      </w:r>
      <w:r w:rsidRPr="009C0A64">
        <w:t>», «</w:t>
      </w:r>
      <w:r>
        <w:t>Математика</w:t>
      </w:r>
      <w:r w:rsidRPr="009C0A64">
        <w:t>». Освоение дисциплины «</w:t>
      </w:r>
      <w:r w:rsidR="00896151">
        <w:t>Основы ф</w:t>
      </w:r>
      <w:r>
        <w:t>изик</w:t>
      </w:r>
      <w:r w:rsidR="00896151">
        <w:t>и</w:t>
      </w:r>
      <w:r w:rsidRPr="009C0A64">
        <w:t>» явля</w:t>
      </w:r>
      <w:r w:rsidR="00896151">
        <w:t>е</w:t>
      </w:r>
      <w:r w:rsidRPr="009C0A64">
        <w:t xml:space="preserve">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6B4E70">
        <w:rPr>
          <w:i/>
          <w:iCs/>
        </w:rPr>
        <w:t>Цель</w:t>
      </w:r>
      <w:r w:rsidR="000F1953">
        <w:rPr>
          <w:i/>
          <w:iCs/>
        </w:rPr>
        <w:t>ю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0F1953">
        <w:rPr>
          <w:i/>
          <w:iCs/>
        </w:rPr>
        <w:t xml:space="preserve"> </w:t>
      </w:r>
      <w:r w:rsidRPr="00652B65">
        <w:t xml:space="preserve">является теоретическая и практическая подготовка будущих специалистов в области </w:t>
      </w:r>
      <w:r>
        <w:t>образования</w:t>
      </w:r>
      <w:r w:rsidRPr="00652B65">
        <w:t>; формирование у них знаний о наиболее общих и простых свойствах материи и формах ее движения, законах и моделях описания природы, естественнонаучного мировоззрения, способности к познанию и культуры мышления в целом.</w:t>
      </w:r>
    </w:p>
    <w:p w:rsidR="00CC76C9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lastRenderedPageBreak/>
        <w:t>Задачи дисциплины:</w:t>
      </w:r>
    </w:p>
    <w:p w:rsidR="00CC76C9" w:rsidRDefault="00CC76C9" w:rsidP="00CC76C9">
      <w:pPr>
        <w:numPr>
          <w:ilvl w:val="0"/>
          <w:numId w:val="9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 физические понятия и величин,  основные физические законы и теории, международную систему единиц (СИ)</w:t>
      </w:r>
      <w:r>
        <w:t>;</w:t>
      </w:r>
    </w:p>
    <w:p w:rsidR="00CC76C9" w:rsidRPr="00EC12EB" w:rsidRDefault="00CC76C9" w:rsidP="00CC76C9">
      <w:pPr>
        <w:numPr>
          <w:ilvl w:val="0"/>
          <w:numId w:val="9"/>
        </w:numPr>
        <w:spacing w:line="360" w:lineRule="auto"/>
        <w:ind w:left="714" w:hanging="357"/>
      </w:pPr>
      <w:r w:rsidRPr="00EC12EB">
        <w:t>Показать место физики в системе естественных наук;</w:t>
      </w:r>
    </w:p>
    <w:p w:rsidR="00CC76C9" w:rsidRDefault="00CC76C9" w:rsidP="00CC76C9">
      <w:pPr>
        <w:numPr>
          <w:ilvl w:val="0"/>
          <w:numId w:val="9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CC76C9" w:rsidRPr="00652B65" w:rsidRDefault="00CC76C9" w:rsidP="00CC76C9">
      <w:pPr>
        <w:numPr>
          <w:ilvl w:val="0"/>
          <w:numId w:val="9"/>
        </w:numPr>
        <w:spacing w:line="360" w:lineRule="auto"/>
        <w:ind w:left="714" w:hanging="357"/>
      </w:pPr>
      <w:r>
        <w:t>О</w:t>
      </w:r>
      <w:r w:rsidR="003E3995">
        <w:t>бучение</w:t>
      </w:r>
      <w:r w:rsidRPr="00652B65">
        <w:t xml:space="preserve">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CC76C9" w:rsidRPr="00EC12EB" w:rsidRDefault="00CC76C9" w:rsidP="00CC76C9">
      <w:pPr>
        <w:numPr>
          <w:ilvl w:val="0"/>
          <w:numId w:val="9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CC76C9" w:rsidRPr="006B4E70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CC76C9" w:rsidRPr="00DB597C" w:rsidTr="0099666F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81EA5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81EA5" w:rsidRDefault="00CC76C9" w:rsidP="00CC76C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81EA5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81EA5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81EA5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81EA5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CC76C9" w:rsidRPr="00DB597C" w:rsidTr="0099666F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2B7E6A" w:rsidRDefault="00CC76C9" w:rsidP="00CC76C9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Default="00CC76C9" w:rsidP="00CC76C9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DB597C" w:rsidRDefault="003E3995" w:rsidP="00CC76C9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ОР.1-2-1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BF125C" w:rsidRDefault="00CC76C9" w:rsidP="00CC76C9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DB597C" w:rsidRDefault="003E3995" w:rsidP="00CC76C9">
            <w:pPr>
              <w:autoSpaceDE w:val="0"/>
              <w:autoSpaceDN w:val="0"/>
              <w:adjustRightInd w:val="0"/>
            </w:pPr>
            <w:r>
              <w:t>ОК-3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4097B" w:rsidRDefault="00CC76C9" w:rsidP="00CC76C9">
            <w:r>
              <w:t>Тест в ЭОС</w:t>
            </w:r>
          </w:p>
          <w:p w:rsidR="00CC76C9" w:rsidRPr="00A4097B" w:rsidRDefault="00CC76C9" w:rsidP="00CC76C9">
            <w:r>
              <w:t>Критерии оценки выполнения практических работ</w:t>
            </w:r>
          </w:p>
        </w:tc>
      </w:tr>
    </w:tbl>
    <w:p w:rsidR="00CC76C9" w:rsidRDefault="00CC76C9" w:rsidP="00CC76C9">
      <w:pPr>
        <w:autoSpaceDE w:val="0"/>
        <w:autoSpaceDN w:val="0"/>
        <w:adjustRightInd w:val="0"/>
        <w:jc w:val="both"/>
        <w:rPr>
          <w:b/>
          <w:bCs/>
        </w:rPr>
      </w:pPr>
    </w:p>
    <w:p w:rsidR="00CC76C9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CC76C9" w:rsidRPr="005529DD" w:rsidRDefault="00CC76C9" w:rsidP="00CC76C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29"/>
        <w:gridCol w:w="3971"/>
        <w:gridCol w:w="830"/>
        <w:gridCol w:w="829"/>
        <w:gridCol w:w="1377"/>
        <w:gridCol w:w="1203"/>
        <w:gridCol w:w="832"/>
      </w:tblGrid>
      <w:tr w:rsidR="00CC76C9" w:rsidRPr="00A51EE6" w:rsidTr="00CC76C9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A51EE6">
              <w:t xml:space="preserve">№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A51EE6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CC76C9" w:rsidRPr="00A51EE6" w:rsidTr="00CC76C9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Default="00CC76C9" w:rsidP="00CC76C9">
            <w:pPr>
              <w:tabs>
                <w:tab w:val="left" w:pos="814"/>
              </w:tabs>
              <w:jc w:val="center"/>
            </w:pPr>
            <w:proofErr w:type="gramStart"/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  <w:proofErr w:type="gramEnd"/>
          </w:p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CC76C9" w:rsidRPr="00A51EE6" w:rsidTr="00CC76C9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Практическое занятие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C30E45">
              <w:rPr>
                <w:color w:val="000000"/>
              </w:rPr>
              <w:t>Физические основы механики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</w:pPr>
            <w:r w:rsidRPr="00C30E45">
              <w:rPr>
                <w:color w:val="000000"/>
              </w:rPr>
              <w:t>Основы молекулярной физики и термодинамики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18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C30E45">
              <w:rPr>
                <w:color w:val="000000"/>
              </w:rPr>
              <w:t>Колебания и волны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C30E45">
              <w:rPr>
                <w:color w:val="000000"/>
              </w:rPr>
              <w:t>Электричество и магнетизм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30E45">
              <w:rPr>
                <w:color w:val="000000"/>
              </w:rPr>
              <w:t>Постоянный электрический ток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30E45">
              <w:rPr>
                <w:color w:val="000000"/>
              </w:rPr>
              <w:t>Магнитное поле, электромагнетизм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30E45">
              <w:rPr>
                <w:color w:val="000000"/>
              </w:rPr>
              <w:t>Волновая оптика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CC76C9" w:rsidRPr="00C30E45" w:rsidTr="00CC76C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FD55E3" w:rsidRDefault="00CC76C9" w:rsidP="00CC76C9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30E45">
              <w:rPr>
                <w:color w:val="000000"/>
              </w:rPr>
              <w:t>Квантовая физика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  <w:r w:rsidRPr="00C30E45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CC76C9" w:rsidRPr="00C30E45" w:rsidTr="00CC76C9">
        <w:trPr>
          <w:trHeight w:val="357"/>
        </w:trPr>
        <w:tc>
          <w:tcPr>
            <w:tcW w:w="46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A51EE6" w:rsidRDefault="00CC76C9" w:rsidP="00CC76C9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CC76C9" w:rsidP="00CC76C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CC76C9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76C9" w:rsidRPr="00C30E45" w:rsidRDefault="00F153DB" w:rsidP="00F153DB">
            <w:pPr>
              <w:autoSpaceDE w:val="0"/>
              <w:autoSpaceDN w:val="0"/>
              <w:adjustRightInd w:val="0"/>
              <w:jc w:val="center"/>
            </w:pPr>
            <w:r>
              <w:t>108</w:t>
            </w:r>
          </w:p>
        </w:tc>
      </w:tr>
    </w:tbl>
    <w:p w:rsidR="00CC76C9" w:rsidRDefault="00CC76C9" w:rsidP="00CC76C9">
      <w:pPr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5.2. Методы обучения</w:t>
      </w:r>
    </w:p>
    <w:p w:rsidR="00581B00" w:rsidRPr="00AA458C" w:rsidRDefault="00581B00" w:rsidP="00581B00">
      <w:pPr>
        <w:tabs>
          <w:tab w:val="left" w:pos="160"/>
          <w:tab w:val="left" w:pos="415"/>
        </w:tabs>
        <w:spacing w:line="276" w:lineRule="auto"/>
      </w:pPr>
      <w:r w:rsidRPr="00AA458C">
        <w:rPr>
          <w:b/>
        </w:rPr>
        <w:t xml:space="preserve">Методы обучения: </w:t>
      </w:r>
      <w:r w:rsidRPr="00AA458C">
        <w:t>метод проблемного обучения, Частично-поисковый метод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Технологии обучения: </w:t>
      </w:r>
      <w:r w:rsidRPr="00AA458C">
        <w:t>модульная, проблемная, обучения в сотрудничестве, технологии дистанционного обучения.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Формы обучения: </w:t>
      </w:r>
      <w:r w:rsidRPr="00AA458C">
        <w:t>индивидуальная, групповая.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6. Рейтинг план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61"/>
        <w:gridCol w:w="1717"/>
        <w:gridCol w:w="1528"/>
        <w:gridCol w:w="71"/>
        <w:gridCol w:w="1470"/>
        <w:gridCol w:w="1231"/>
        <w:gridCol w:w="9"/>
        <w:gridCol w:w="851"/>
        <w:gridCol w:w="974"/>
        <w:gridCol w:w="972"/>
      </w:tblGrid>
      <w:tr w:rsidR="00581B00" w:rsidRPr="00AA458C" w:rsidTr="00A43DE1">
        <w:trPr>
          <w:trHeight w:val="555"/>
        </w:trPr>
        <w:tc>
          <w:tcPr>
            <w:tcW w:w="46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 xml:space="preserve">№ </w:t>
            </w:r>
            <w:proofErr w:type="gramStart"/>
            <w:r w:rsidRPr="00AA458C">
              <w:rPr>
                <w:color w:val="000000"/>
              </w:rPr>
              <w:t>п</w:t>
            </w:r>
            <w:proofErr w:type="gramEnd"/>
            <w:r w:rsidRPr="00AA458C">
              <w:rPr>
                <w:color w:val="000000"/>
              </w:rPr>
              <w:t>/п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Код ОР дисциплины</w:t>
            </w:r>
          </w:p>
        </w:tc>
        <w:tc>
          <w:tcPr>
            <w:tcW w:w="15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AA458C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Средства оценивания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Балл за конкретное задание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AA458C">
              <w:t>(</w:t>
            </w:r>
            <w:r w:rsidRPr="00AA458C">
              <w:rPr>
                <w:lang w:val="en-US"/>
              </w:rPr>
              <w:t>min</w:t>
            </w:r>
            <w:r w:rsidRPr="00AA458C">
              <w:t>-</w:t>
            </w:r>
            <w:r w:rsidRPr="00AA458C">
              <w:rPr>
                <w:lang w:val="en-US"/>
              </w:rPr>
              <w:t>max</w:t>
            </w:r>
            <w:r w:rsidRPr="00AA458C">
              <w:t>)</w:t>
            </w:r>
          </w:p>
        </w:tc>
        <w:tc>
          <w:tcPr>
            <w:tcW w:w="86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Число заданий за семестр</w:t>
            </w:r>
          </w:p>
        </w:tc>
        <w:tc>
          <w:tcPr>
            <w:tcW w:w="194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Баллы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581B00" w:rsidRPr="00AA458C" w:rsidTr="00A43DE1">
        <w:trPr>
          <w:trHeight w:val="555"/>
        </w:trPr>
        <w:tc>
          <w:tcPr>
            <w:tcW w:w="46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9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6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AA458C">
              <w:rPr>
                <w:color w:val="000000"/>
              </w:rPr>
              <w:t>Мини-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AA458C">
              <w:rPr>
                <w:color w:val="000000"/>
              </w:rPr>
              <w:t>Макси-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Основы молекулярной физики и термодинамики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5-7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14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2</w:t>
            </w: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Контрольное тестирование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03-0,5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Колебания и волны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3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spacing w:line="276" w:lineRule="auto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1,5-2,5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Электричество и магнетизм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4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3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Постоянный электрический ток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Выполнение практической 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Оценка практической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3,5-6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2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12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Магнитное поле, электромагнетизм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Выполнение практической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Оценка практической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1,66-2,66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3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5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8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7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ОР.1-2-1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</w:t>
            </w:r>
            <w:r w:rsidRPr="00AA458C">
              <w:lastRenderedPageBreak/>
              <w:t>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lastRenderedPageBreak/>
              <w:t xml:space="preserve">Оценка контрольной </w:t>
            </w:r>
            <w:r w:rsidRPr="00AA458C">
              <w:lastRenderedPageBreak/>
              <w:t>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lastRenderedPageBreak/>
              <w:t>4-6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4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Квантовая физика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8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Выполнение контрольной работы</w:t>
            </w: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0,5-0,7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15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30</w:t>
            </w:r>
          </w:p>
        </w:tc>
      </w:tr>
      <w:tr w:rsidR="00581B00" w:rsidRPr="00AA458C" w:rsidTr="00A43DE1">
        <w:trPr>
          <w:trHeight w:val="300"/>
        </w:trPr>
        <w:tc>
          <w:tcPr>
            <w:tcW w:w="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06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Итого:</w:t>
            </w:r>
          </w:p>
        </w:tc>
        <w:tc>
          <w:tcPr>
            <w:tcW w:w="209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55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100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7. Учебно-методическое и информационное обеспечение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</w:rPr>
        <w:t xml:space="preserve">7.1. </w:t>
      </w:r>
      <w:r w:rsidRPr="00AA458C">
        <w:rPr>
          <w:bCs/>
          <w:i/>
          <w:iCs/>
        </w:rPr>
        <w:t>Основная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Никеров</w:t>
      </w:r>
      <w:proofErr w:type="spellEnd"/>
      <w:r w:rsidRPr="00AA458C">
        <w:t>, В.А. Физика: современный курс</w:t>
      </w:r>
      <w:proofErr w:type="gramStart"/>
      <w:r w:rsidRPr="00AA458C">
        <w:t xml:space="preserve"> :</w:t>
      </w:r>
      <w:proofErr w:type="gramEnd"/>
      <w:r w:rsidRPr="00AA458C">
        <w:t xml:space="preserve"> учебник / В.А. </w:t>
      </w:r>
      <w:proofErr w:type="spellStart"/>
      <w:r w:rsidRPr="00AA458C">
        <w:t>Никеров</w:t>
      </w:r>
      <w:proofErr w:type="spellEnd"/>
      <w:r w:rsidRPr="00AA458C">
        <w:t>. - 2-е изд. - Москва : Издательско-торговая корпорация «Дашков и К°», 2016. - 452 с.</w:t>
      </w:r>
      <w:proofErr w:type="gramStart"/>
      <w:r w:rsidRPr="00AA458C">
        <w:t xml:space="preserve"> :</w:t>
      </w:r>
      <w:proofErr w:type="gramEnd"/>
      <w:r w:rsidRPr="00AA458C">
        <w:t xml:space="preserve"> ил. - ISBN 978-5-394-02349-1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16" w:history="1">
        <w:r w:rsidRPr="00AA458C">
          <w:rPr>
            <w:rStyle w:val="ad"/>
          </w:rPr>
          <w:t>http://biblioclub.ru/index.php?page=book&amp;id=453287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Физика: ведение в твердотельную электронику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А.Г. Захаров, Н.А. </w:t>
      </w:r>
      <w:proofErr w:type="spellStart"/>
      <w:r w:rsidRPr="00AA458C">
        <w:t>Какурина</w:t>
      </w:r>
      <w:proofErr w:type="spellEnd"/>
      <w:r w:rsidRPr="00AA458C">
        <w:t>, Ю.Б. </w:t>
      </w:r>
      <w:proofErr w:type="spellStart"/>
      <w:r w:rsidRPr="00AA458C">
        <w:t>Какурин</w:t>
      </w:r>
      <w:proofErr w:type="spellEnd"/>
      <w:r w:rsidRPr="00AA458C">
        <w:t>, А.С. </w:t>
      </w:r>
      <w:proofErr w:type="spellStart"/>
      <w:r w:rsidRPr="00AA458C">
        <w:t>Черепанцев</w:t>
      </w:r>
      <w:proofErr w:type="spellEnd"/>
      <w:r w:rsidRPr="00AA458C"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</w:t>
      </w:r>
      <w:proofErr w:type="gramStart"/>
      <w:r w:rsidRPr="00AA458C">
        <w:t xml:space="preserve"> ;</w:t>
      </w:r>
      <w:proofErr w:type="gramEnd"/>
      <w:r w:rsidRPr="00AA458C">
        <w:t xml:space="preserve"> Таганрог : Издательство Южного федерального университета, 2018. - 108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 xml:space="preserve">. в кн. - ISBN 978-5-9275-2621-5; То же [Электронный ресурс]. - URL: </w:t>
      </w:r>
      <w:hyperlink r:id="rId17" w:history="1">
        <w:r w:rsidRPr="00AA458C">
          <w:rPr>
            <w:rStyle w:val="ad"/>
          </w:rPr>
          <w:t>http://biblioclub.ru/index.php?page=book&amp;id=500163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7.2. Дополнительная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Летута</w:t>
      </w:r>
      <w:proofErr w:type="spellEnd"/>
      <w:r w:rsidRPr="00AA458C">
        <w:t>, С.Н.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для поступающих в вуз / С.Н. </w:t>
      </w:r>
      <w:proofErr w:type="spellStart"/>
      <w:r w:rsidRPr="00AA458C">
        <w:t>Летута</w:t>
      </w:r>
      <w:proofErr w:type="spellEnd"/>
      <w:r w:rsidRPr="00AA458C">
        <w:t>, А.А. </w:t>
      </w:r>
      <w:proofErr w:type="spellStart"/>
      <w:r w:rsidRPr="00AA458C">
        <w:t>Чакак</w:t>
      </w:r>
      <w:proofErr w:type="spellEnd"/>
      <w:r w:rsidRPr="00AA458C">
        <w:t xml:space="preserve"> ; Министерство образования и науки Российской Федерации, Оренбургский Государственный Университет, Университетская физико-математическая школа. - Оренбург</w:t>
      </w:r>
      <w:proofErr w:type="gramStart"/>
      <w:r w:rsidRPr="00AA458C">
        <w:t xml:space="preserve"> :</w:t>
      </w:r>
      <w:proofErr w:type="gramEnd"/>
      <w:r w:rsidRPr="00AA458C">
        <w:t xml:space="preserve"> ОГУ, 2016. - </w:t>
      </w:r>
      <w:proofErr w:type="spellStart"/>
      <w:r w:rsidRPr="00AA458C">
        <w:t>Вып</w:t>
      </w:r>
      <w:proofErr w:type="spellEnd"/>
      <w:r w:rsidRPr="00AA458C">
        <w:t xml:space="preserve">. 7. Электростатика. - 178 с. : ил., табл. - </w:t>
      </w:r>
      <w:proofErr w:type="spellStart"/>
      <w:r w:rsidRPr="00AA458C">
        <w:t>Библиогр</w:t>
      </w:r>
      <w:proofErr w:type="spellEnd"/>
      <w:r w:rsidRPr="00AA458C">
        <w:t>.: с. 151-152 - ISBN 978-5-7410-1547-6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18" w:history="1">
        <w:r w:rsidRPr="00AA458C">
          <w:rPr>
            <w:rStyle w:val="ad"/>
          </w:rPr>
          <w:t>http://biblioclub.ru/index.php?page=book&amp;id=469338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Романова, В.В. Физика: примеры решения задач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В.В. Романова. - Минск</w:t>
      </w:r>
      <w:proofErr w:type="gramStart"/>
      <w:r w:rsidRPr="00AA458C">
        <w:t xml:space="preserve"> :</w:t>
      </w:r>
      <w:proofErr w:type="gramEnd"/>
      <w:r w:rsidRPr="00AA458C">
        <w:t xml:space="preserve"> РИПО, 2017. - 348 с. : схем., табл. - </w:t>
      </w:r>
      <w:proofErr w:type="spellStart"/>
      <w:r w:rsidRPr="00AA458C">
        <w:t>Библиогр</w:t>
      </w:r>
      <w:proofErr w:type="spellEnd"/>
      <w:r w:rsidRPr="00AA458C">
        <w:t>. в кн. - ISBN 978-985-503-737-9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19" w:history="1">
        <w:r w:rsidRPr="00AA458C">
          <w:rPr>
            <w:rStyle w:val="ad"/>
          </w:rPr>
          <w:t>http://biblioclub.ru/index.php?page=book&amp;id=487974</w:t>
        </w:r>
      </w:hyperlink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firstLine="709"/>
        <w:jc w:val="both"/>
        <w:rPr>
          <w:rStyle w:val="ad"/>
        </w:rPr>
      </w:pPr>
      <w:r w:rsidRPr="00AA458C">
        <w:t xml:space="preserve">3. </w:t>
      </w:r>
      <w:proofErr w:type="spellStart"/>
      <w:r w:rsidRPr="00AA458C">
        <w:t>Курбачев</w:t>
      </w:r>
      <w:proofErr w:type="spellEnd"/>
      <w:r w:rsidRPr="00AA458C">
        <w:t>, Ю.Ф.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Ю.Ф. </w:t>
      </w:r>
      <w:proofErr w:type="spellStart"/>
      <w:r w:rsidRPr="00AA458C">
        <w:t>Курбачев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Евразийский открытый институт, 2011. - 216 с. - ISBN 978-5-374-00523-3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20" w:history="1">
        <w:r w:rsidRPr="00AA458C">
          <w:rPr>
            <w:rStyle w:val="ad"/>
          </w:rPr>
          <w:t>http://biblioclub.ru/index.php?page=book&amp;id=90773</w:t>
        </w:r>
      </w:hyperlink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firstLine="709"/>
        <w:jc w:val="both"/>
      </w:pPr>
      <w:r w:rsidRPr="00AA458C">
        <w:t xml:space="preserve">4. </w:t>
      </w:r>
      <w:proofErr w:type="spellStart"/>
      <w:r w:rsidRPr="00AA458C">
        <w:t>Сабитов</w:t>
      </w:r>
      <w:proofErr w:type="spellEnd"/>
      <w:r w:rsidRPr="00AA458C">
        <w:t>, К.Б. Уравнения математической физики</w:t>
      </w:r>
      <w:proofErr w:type="gramStart"/>
      <w:r w:rsidRPr="00AA458C">
        <w:t xml:space="preserve"> :</w:t>
      </w:r>
      <w:proofErr w:type="gramEnd"/>
      <w:r w:rsidRPr="00AA458C">
        <w:t xml:space="preserve"> учебник / К.Б. </w:t>
      </w:r>
      <w:proofErr w:type="spellStart"/>
      <w:r w:rsidRPr="00AA458C">
        <w:t>Сабитов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</w:t>
      </w:r>
      <w:proofErr w:type="spellStart"/>
      <w:r w:rsidRPr="00AA458C">
        <w:t>Физматлит</w:t>
      </w:r>
      <w:proofErr w:type="spellEnd"/>
      <w:r w:rsidRPr="00AA458C">
        <w:t>, 2013. - 352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gramStart"/>
      <w:r w:rsidRPr="00AA458C">
        <w:t>(Математика.</w:t>
      </w:r>
      <w:proofErr w:type="gramEnd"/>
      <w:r w:rsidRPr="00AA458C">
        <w:t xml:space="preserve"> </w:t>
      </w:r>
      <w:proofErr w:type="gramStart"/>
      <w:r w:rsidRPr="00AA458C">
        <w:t>Прикладная математика).</w:t>
      </w:r>
      <w:proofErr w:type="gramEnd"/>
      <w:r w:rsidRPr="00AA458C">
        <w:t xml:space="preserve"> - </w:t>
      </w:r>
      <w:proofErr w:type="spellStart"/>
      <w:r w:rsidRPr="00AA458C">
        <w:t>Библиогр</w:t>
      </w:r>
      <w:proofErr w:type="spellEnd"/>
      <w:r w:rsidRPr="00AA458C">
        <w:t>. в кн. - ISBN 978-5-9221-1483-7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21" w:history="1">
        <w:r w:rsidRPr="00AA458C">
          <w:rPr>
            <w:rStyle w:val="ad"/>
          </w:rPr>
          <w:t>http://biblioclub.ru/index.php?page=book&amp;id=275562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AA458C">
        <w:rPr>
          <w:bCs/>
          <w:i/>
          <w:iCs/>
        </w:rPr>
        <w:t>обучающихся</w:t>
      </w:r>
      <w:proofErr w:type="gramEnd"/>
      <w:r w:rsidRPr="00AA458C">
        <w:rPr>
          <w:bCs/>
          <w:i/>
          <w:iCs/>
        </w:rPr>
        <w:t xml:space="preserve"> по дисциплине</w:t>
      </w:r>
    </w:p>
    <w:p w:rsidR="00581B00" w:rsidRPr="00AA458C" w:rsidRDefault="00581B00" w:rsidP="00581B00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276" w:lineRule="auto"/>
        <w:ind w:left="641" w:hanging="357"/>
      </w:pPr>
      <w:proofErr w:type="spellStart"/>
      <w:r w:rsidRPr="00AA458C">
        <w:lastRenderedPageBreak/>
        <w:t>Гаспарян</w:t>
      </w:r>
      <w:proofErr w:type="spellEnd"/>
      <w:r w:rsidRPr="00AA458C">
        <w:t xml:space="preserve"> Л.Г. Краткий курс физики: </w:t>
      </w:r>
      <w:proofErr w:type="spellStart"/>
      <w:r w:rsidRPr="00AA458C">
        <w:t>Учеб</w:t>
      </w:r>
      <w:proofErr w:type="gramStart"/>
      <w:r w:rsidRPr="00AA458C">
        <w:t>.п</w:t>
      </w:r>
      <w:proofErr w:type="gramEnd"/>
      <w:r w:rsidRPr="00AA458C">
        <w:t>особие</w:t>
      </w:r>
      <w:proofErr w:type="spellEnd"/>
      <w:r w:rsidRPr="00AA458C">
        <w:t xml:space="preserve"> и </w:t>
      </w:r>
      <w:proofErr w:type="spellStart"/>
      <w:r w:rsidRPr="00AA458C">
        <w:t>раб.тетр</w:t>
      </w:r>
      <w:proofErr w:type="spellEnd"/>
      <w:r w:rsidRPr="00AA458C">
        <w:t>. для студентов-заочников Нижний Новгород: , 2010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22" w:history="1">
              <w:r w:rsidRPr="00AA458C">
                <w:t>www.biblioclub.ru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ЭБС «Университетская библиотека онлайн»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23" w:history="1">
              <w:r w:rsidRPr="00AA458C">
                <w:t>www.elibrary.ru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Научная электронная библиотека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24" w:history="1">
              <w:r w:rsidRPr="00AA458C">
                <w:t>www.ebiblioteka.ru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 xml:space="preserve">Универсальные базы данных изданий 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8. Фонды оценочных средств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spacing w:val="-4"/>
        </w:rPr>
      </w:pPr>
      <w:r w:rsidRPr="00AA458C">
        <w:rPr>
          <w:spacing w:val="-4"/>
        </w:rPr>
        <w:t>Фонд оценочных сре</w:t>
      </w:r>
      <w:proofErr w:type="gramStart"/>
      <w:r w:rsidRPr="00AA458C">
        <w:rPr>
          <w:spacing w:val="-4"/>
        </w:rPr>
        <w:t>дств пр</w:t>
      </w:r>
      <w:proofErr w:type="gramEnd"/>
      <w:r w:rsidRPr="00AA458C">
        <w:rPr>
          <w:spacing w:val="-4"/>
        </w:rPr>
        <w:t>едставлен в Приложении 1.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9.1. Описание материально-технической базы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bCs/>
          <w:i/>
        </w:rPr>
      </w:pPr>
      <w:r w:rsidRPr="00AA458C">
        <w:rPr>
          <w:bCs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A458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Информационные технологии: технология мультимедиа, Интернет-технология.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Технические и электронные средства обучения и контроля знаний студентов: ЭУМК в системе </w:t>
      </w:r>
      <w:r w:rsidRPr="00AA458C">
        <w:rPr>
          <w:lang w:val="en-US"/>
        </w:rPr>
        <w:t>Moodle</w:t>
      </w:r>
      <w:r w:rsidRPr="00AA458C">
        <w:t xml:space="preserve">. 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Перечень программного обеспечения: Интернет браузер, "Пакет </w:t>
      </w:r>
      <w:r w:rsidRPr="00AA458C">
        <w:rPr>
          <w:lang w:val="en-US"/>
        </w:rPr>
        <w:t>MS</w:t>
      </w:r>
      <w:r w:rsidRPr="00AA458C">
        <w:t xml:space="preserve"> </w:t>
      </w:r>
      <w:r w:rsidRPr="00AA458C">
        <w:rPr>
          <w:lang w:val="en-US"/>
        </w:rPr>
        <w:t>Office</w:t>
      </w:r>
      <w:r w:rsidRPr="00AA458C">
        <w:t xml:space="preserve">",  </w:t>
      </w:r>
      <w:r w:rsidRPr="00AA458C">
        <w:rPr>
          <w:lang w:val="en-US"/>
        </w:rPr>
        <w:t>Microsoft</w:t>
      </w:r>
      <w:r w:rsidRPr="00AA458C">
        <w:t xml:space="preserve"> </w:t>
      </w:r>
      <w:r w:rsidRPr="00AA458C">
        <w:rPr>
          <w:lang w:val="en-US"/>
        </w:rPr>
        <w:t>Office</w:t>
      </w:r>
      <w:r w:rsidRPr="00AA458C">
        <w:t xml:space="preserve"> </w:t>
      </w:r>
      <w:r w:rsidRPr="00AA458C">
        <w:rPr>
          <w:lang w:val="en-US"/>
        </w:rPr>
        <w:t>Project</w:t>
      </w:r>
      <w:r w:rsidRPr="00AA458C">
        <w:t xml:space="preserve"> </w:t>
      </w:r>
      <w:r w:rsidRPr="00AA458C">
        <w:rPr>
          <w:lang w:val="en-US"/>
        </w:rPr>
        <w:t>Professional</w:t>
      </w:r>
      <w:r w:rsidRPr="00AA458C">
        <w:t xml:space="preserve">, </w:t>
      </w:r>
      <w:r w:rsidRPr="00AA458C">
        <w:rPr>
          <w:lang w:val="en-US"/>
        </w:rPr>
        <w:t>LMS</w:t>
      </w:r>
      <w:r w:rsidRPr="00AA458C">
        <w:t xml:space="preserve"> </w:t>
      </w:r>
      <w:r w:rsidRPr="00AA458C">
        <w:rPr>
          <w:lang w:val="en-US"/>
        </w:rPr>
        <w:t>Moodle</w:t>
      </w:r>
      <w:r w:rsidRPr="00AA458C">
        <w:t>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A458C">
        <w:rPr>
          <w:bCs/>
        </w:rPr>
        <w:t>Перечень информационных справочных систем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hyperlink r:id="rId25" w:tgtFrame="_blank" w:history="1">
        <w:r w:rsidRPr="00AA458C">
          <w:rPr>
            <w:bCs/>
            <w:lang w:val="en-US"/>
          </w:rPr>
          <w:t>http</w:t>
        </w:r>
        <w:r w:rsidRPr="00AA458C">
          <w:rPr>
            <w:bCs/>
          </w:rPr>
          <w:t>://</w:t>
        </w:r>
        <w:proofErr w:type="spellStart"/>
        <w:r w:rsidRPr="00AA458C">
          <w:rPr>
            <w:bCs/>
            <w:lang w:val="en-US"/>
          </w:rPr>
          <w:t>kvant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mccme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Научно-популярный физико-математический журнал "Квант"</w:t>
      </w:r>
    </w:p>
    <w:p w:rsidR="00CC76C9" w:rsidRPr="005F51C3" w:rsidRDefault="00581B00" w:rsidP="00581B00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AA458C">
        <w:rPr>
          <w:bCs/>
          <w:lang w:val="en-US"/>
        </w:rPr>
        <w:t>http</w:t>
      </w:r>
      <w:r w:rsidRPr="00AA458C">
        <w:rPr>
          <w:bCs/>
        </w:rPr>
        <w:t>://</w:t>
      </w:r>
      <w:r w:rsidRPr="00AA458C">
        <w:rPr>
          <w:bCs/>
          <w:lang w:val="en-US"/>
        </w:rPr>
        <w:t> </w:t>
      </w:r>
      <w:hyperlink r:id="rId26" w:history="1">
        <w:r w:rsidRPr="00AA458C">
          <w:rPr>
            <w:bCs/>
            <w:lang w:val="en-US"/>
          </w:rPr>
          <w:t>www</w:t>
        </w:r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phys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nsu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  <w:proofErr w:type="spellStart"/>
        <w:r w:rsidRPr="00AA458C">
          <w:rPr>
            <w:bCs/>
            <w:lang w:val="en-US"/>
          </w:rPr>
          <w:t>dkf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Демонстрационный кабинет физики НГУ</w:t>
      </w:r>
    </w:p>
    <w:p w:rsidR="00F153DB" w:rsidRDefault="00F153DB">
      <w:pPr>
        <w:spacing w:after="200" w:line="276" w:lineRule="auto"/>
      </w:pPr>
    </w:p>
    <w:p w:rsidR="00F153DB" w:rsidRPr="00896151" w:rsidRDefault="00F153DB" w:rsidP="00F153DB">
      <w:pPr>
        <w:pStyle w:val="1"/>
        <w:spacing w:line="360" w:lineRule="auto"/>
        <w:ind w:left="1501"/>
        <w:jc w:val="center"/>
        <w:rPr>
          <w:b/>
          <w:caps/>
        </w:rPr>
      </w:pPr>
      <w:bookmarkStart w:id="13" w:name="_Toc5006604"/>
      <w:r w:rsidRPr="00896151">
        <w:rPr>
          <w:b/>
          <w:caps/>
        </w:rPr>
        <w:t>5.3 Программа дисциплины «Линейная алгебра (векторы, матрицы)»</w:t>
      </w:r>
      <w:bookmarkEnd w:id="13"/>
    </w:p>
    <w:p w:rsidR="00F153DB" w:rsidRPr="006B4E70" w:rsidRDefault="00F153DB" w:rsidP="00F153DB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F153DB" w:rsidRPr="00B21A9C" w:rsidRDefault="00F153DB" w:rsidP="00F153DB">
      <w:pPr>
        <w:spacing w:line="360" w:lineRule="auto"/>
        <w:ind w:firstLine="709"/>
        <w:jc w:val="both"/>
      </w:pPr>
      <w:r w:rsidRPr="00B21A9C">
        <w:t xml:space="preserve">Курс </w:t>
      </w:r>
      <w:r>
        <w:t>линейная алгебра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F153DB" w:rsidRPr="00B21A9C" w:rsidRDefault="00F153DB" w:rsidP="00F153DB">
      <w:pPr>
        <w:spacing w:line="360" w:lineRule="auto"/>
        <w:ind w:firstLine="709"/>
        <w:jc w:val="both"/>
      </w:pPr>
    </w:p>
    <w:p w:rsidR="00F153DB" w:rsidRPr="006B4E70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153DB" w:rsidRPr="006B4E70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Линейная алгебра</w:t>
      </w:r>
      <w:r w:rsidRPr="009C0A64">
        <w:t xml:space="preserve">» относится к </w:t>
      </w:r>
      <w:r w:rsidR="00896151">
        <w:t>вариативной</w:t>
      </w:r>
      <w:r w:rsidRPr="009C0A64">
        <w:t xml:space="preserve"> части</w:t>
      </w:r>
      <w:r>
        <w:t xml:space="preserve"> дисциплин </w:t>
      </w:r>
      <w:r w:rsidRPr="009C0A64">
        <w:t>модуля «</w:t>
      </w:r>
      <w:r>
        <w:t>Введение в специальность</w:t>
      </w:r>
      <w:r w:rsidRPr="009C0A64">
        <w:t xml:space="preserve">». Для освоения дисциплины студенты используют знания, </w:t>
      </w:r>
      <w:r w:rsidRPr="009C0A64">
        <w:lastRenderedPageBreak/>
        <w:t xml:space="preserve">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Математика</w:t>
      </w:r>
      <w:r w:rsidRPr="009C0A64">
        <w:t>». Освоение дисциплины «</w:t>
      </w:r>
      <w:r>
        <w:t>Линейная алгебра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F153DB" w:rsidRPr="00F153DB" w:rsidRDefault="00F153DB" w:rsidP="00F153DB">
      <w:pPr>
        <w:ind w:left="720"/>
        <w:jc w:val="both"/>
        <w:rPr>
          <w:sz w:val="28"/>
          <w:szCs w:val="28"/>
        </w:rPr>
      </w:pPr>
    </w:p>
    <w:p w:rsidR="00F153DB" w:rsidRPr="006B4E70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F153DB" w:rsidRPr="00F153DB" w:rsidRDefault="00F153DB" w:rsidP="00896151">
      <w:pPr>
        <w:jc w:val="both"/>
      </w:pPr>
      <w:r w:rsidRPr="00F153DB">
        <w:t>Целями освоения дисциплины  «Линейная алгебра»  являются:</w:t>
      </w:r>
      <w:r>
        <w:t xml:space="preserve"> </w:t>
      </w:r>
      <w:r w:rsidRPr="00F153DB">
        <w:t>формирование систематизированных знаний в области алгебры; обращение алгебраических теорий и пра</w:t>
      </w:r>
      <w:r w:rsidR="00896151">
        <w:t>ктик в инструмент исследования.</w:t>
      </w:r>
    </w:p>
    <w:p w:rsidR="00F153DB" w:rsidRPr="00F153DB" w:rsidRDefault="00F153DB" w:rsidP="00F153DB">
      <w:pPr>
        <w:ind w:firstLine="720"/>
        <w:jc w:val="both"/>
      </w:pPr>
      <w:r w:rsidRPr="00F153DB">
        <w:t>Задачи дисциплины: освоить базовые элементы алгебры как науки:</w:t>
      </w:r>
    </w:p>
    <w:p w:rsidR="00F153DB" w:rsidRPr="00F153DB" w:rsidRDefault="00F153DB" w:rsidP="00F153DB">
      <w:pPr>
        <w:ind w:firstLine="720"/>
        <w:jc w:val="both"/>
      </w:pPr>
      <w:r w:rsidRPr="00F153DB">
        <w:t xml:space="preserve">- предмет алгебры: основные алгебраические структуры и конструкции, такие как группы, кольца, поля, векторные пространства, системы линейных уравнений числовые системы; </w:t>
      </w:r>
    </w:p>
    <w:p w:rsidR="00F153DB" w:rsidRPr="00F153DB" w:rsidRDefault="00F153DB" w:rsidP="00F153DB">
      <w:pPr>
        <w:ind w:firstLine="720"/>
        <w:jc w:val="both"/>
      </w:pPr>
      <w:r w:rsidRPr="00F153DB">
        <w:t>- методы алгебры: выделение типов алгебраических структур, подструктур; методы линейной алгебры, решения систем линейных уравнений, исследования числовых систем;</w:t>
      </w:r>
    </w:p>
    <w:p w:rsidR="00F153DB" w:rsidRPr="00F153DB" w:rsidRDefault="00F153DB" w:rsidP="00F153DB">
      <w:pPr>
        <w:ind w:firstLine="720"/>
        <w:jc w:val="both"/>
      </w:pPr>
      <w:r w:rsidRPr="00F153DB">
        <w:t>-  теории алгебры: теория векторных пространств; теория групп; теория колец; теория многочленов и алгебраических уравнений;</w:t>
      </w:r>
    </w:p>
    <w:p w:rsidR="00F153DB" w:rsidRPr="00F153DB" w:rsidRDefault="00F153DB" w:rsidP="00F153DB">
      <w:pPr>
        <w:ind w:firstLine="720"/>
        <w:jc w:val="both"/>
      </w:pPr>
      <w:r w:rsidRPr="00F153DB">
        <w:t xml:space="preserve"> -  праксиология алгебры: обращение алгебраических теорий и практик в инструменты исследования числовых систем, геометрических теорий (пространства, геометрические задачи на построения, пр.), школьных математических текстов (числовые системы, решение уравнений и их систем, пр.) </w:t>
      </w:r>
    </w:p>
    <w:p w:rsidR="00F153DB" w:rsidRPr="00F153DB" w:rsidRDefault="00F153DB" w:rsidP="00F153DB">
      <w:pPr>
        <w:jc w:val="both"/>
      </w:pPr>
    </w:p>
    <w:p w:rsidR="00F153DB" w:rsidRPr="006B4E70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F153DB" w:rsidRDefault="00F153DB" w:rsidP="00F153DB">
      <w:pPr>
        <w:ind w:firstLine="720"/>
        <w:jc w:val="both"/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210"/>
        <w:gridCol w:w="3790"/>
        <w:gridCol w:w="2273"/>
        <w:gridCol w:w="12"/>
        <w:gridCol w:w="2286"/>
      </w:tblGrid>
      <w:tr w:rsidR="00F153DB" w:rsidRPr="00A51EE6" w:rsidTr="00E03278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53DB" w:rsidRPr="00A51EE6" w:rsidRDefault="00F153DB" w:rsidP="00E032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3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53DB" w:rsidRPr="00A51EE6" w:rsidRDefault="00F153DB" w:rsidP="00E0327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2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53DB" w:rsidRPr="00A51EE6" w:rsidRDefault="00F153DB" w:rsidP="00E032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53DB" w:rsidRPr="00A51EE6" w:rsidRDefault="00F153DB" w:rsidP="00E0327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образовательных</w:t>
            </w:r>
            <w:proofErr w:type="gramEnd"/>
          </w:p>
          <w:p w:rsidR="00F153DB" w:rsidRPr="00A51EE6" w:rsidRDefault="00F153DB" w:rsidP="00E032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результатов</w:t>
            </w:r>
          </w:p>
        </w:tc>
      </w:tr>
      <w:tr w:rsidR="00F153DB" w:rsidRPr="00A51EE6" w:rsidTr="00E03278">
        <w:trPr>
          <w:trHeight w:val="64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E03278" w:rsidRDefault="003E3995" w:rsidP="00E03278">
            <w:pPr>
              <w:autoSpaceDE w:val="0"/>
              <w:autoSpaceDN w:val="0"/>
              <w:adjustRightInd w:val="0"/>
            </w:pPr>
            <w:r w:rsidRPr="00E03278">
              <w:t>ОР.</w:t>
            </w:r>
            <w:r w:rsidR="00F153DB" w:rsidRPr="00E03278">
              <w:t>1</w:t>
            </w:r>
          </w:p>
        </w:tc>
        <w:tc>
          <w:tcPr>
            <w:tcW w:w="379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5E431E" w:rsidRDefault="00F153DB" w:rsidP="00E03278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5E431E">
              <w:rPr>
                <w:sz w:val="28"/>
                <w:szCs w:val="28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FF7253" w:rsidRDefault="00F153DB" w:rsidP="00E03278">
            <w:r>
              <w:t>Демонстрирует умение определять свойства различных отношений между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7134FD" w:rsidRDefault="00F153DB" w:rsidP="00E03278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F153DB" w:rsidRPr="00A51EE6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F153DB" w:rsidRPr="00A51EE6" w:rsidTr="00E03278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5E431E" w:rsidRDefault="00F153DB" w:rsidP="00E03278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FF7253" w:rsidRDefault="00F153DB" w:rsidP="00E03278">
            <w:r w:rsidRPr="00B07A33">
              <w:t xml:space="preserve">Демонстрирует умение выполнять алгебраические операции над </w:t>
            </w:r>
            <w:r>
              <w:t>множествами</w:t>
            </w:r>
            <w:r w:rsidRPr="00B07A33">
              <w:t>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Pr="007134FD" w:rsidRDefault="00F153DB" w:rsidP="00E03278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F153DB" w:rsidRPr="00A51EE6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F153DB" w:rsidRPr="00A51EE6" w:rsidTr="00E03278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53DB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153DB" w:rsidRPr="005E431E" w:rsidRDefault="00F153DB" w:rsidP="00E03278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153DB" w:rsidRPr="00A51EE6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 xml:space="preserve">Демонстрирует владение техникой построения бинарных отношений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и 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отображений  от множества к множеству, на множес</w:t>
            </w:r>
            <w:r>
              <w:rPr>
                <w:rFonts w:eastAsia="Calibri"/>
                <w:sz w:val="22"/>
                <w:szCs w:val="22"/>
                <w:lang w:eastAsia="en-US"/>
              </w:rPr>
              <w:t>т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ве.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153DB" w:rsidRPr="007134FD" w:rsidRDefault="00F153DB" w:rsidP="00E03278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F153DB" w:rsidRPr="00A51EE6" w:rsidRDefault="00F153DB" w:rsidP="00E0327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</w:tbl>
    <w:p w:rsidR="00E03278" w:rsidRDefault="00E03278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F153DB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153DB" w:rsidRPr="005529DD" w:rsidRDefault="00F153DB" w:rsidP="00F153D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p w:rsidR="00F153DB" w:rsidRDefault="00F153DB" w:rsidP="00F153DB">
      <w:pPr>
        <w:ind w:firstLine="720"/>
        <w:jc w:val="both"/>
      </w:pPr>
    </w:p>
    <w:p w:rsidR="00F153DB" w:rsidRPr="00F153DB" w:rsidRDefault="00F153DB" w:rsidP="00F153DB">
      <w:pPr>
        <w:ind w:firstLine="709"/>
        <w:jc w:val="both"/>
      </w:pP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360"/>
        <w:gridCol w:w="1134"/>
        <w:gridCol w:w="1134"/>
        <w:gridCol w:w="1276"/>
        <w:gridCol w:w="1666"/>
      </w:tblGrid>
      <w:tr w:rsidR="00F153DB" w:rsidRPr="00F153DB" w:rsidTr="00F153DB">
        <w:tc>
          <w:tcPr>
            <w:tcW w:w="43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Раздел дисциплины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Количество часов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Итого по разделам дисциплины</w:t>
            </w:r>
          </w:p>
        </w:tc>
      </w:tr>
      <w:tr w:rsidR="00F153DB" w:rsidRPr="00F153DB" w:rsidTr="00F153DB">
        <w:tc>
          <w:tcPr>
            <w:tcW w:w="43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/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Лекции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Практические занятия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Самостоятельная работа</w:t>
            </w: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/>
        </w:tc>
      </w:tr>
      <w:tr w:rsidR="00F153DB" w:rsidRPr="00F153DB" w:rsidTr="00F153DB"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 w:rsidP="00F153DB">
            <w:r w:rsidRPr="00F153DB">
              <w:t>Раздел 1.Арифметическое векторное пространство – базовое содержание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18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34</w:t>
            </w:r>
          </w:p>
        </w:tc>
      </w:tr>
      <w:tr w:rsidR="00F153DB" w:rsidRPr="00F153DB" w:rsidTr="00F153DB">
        <w:trPr>
          <w:trHeight w:val="885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 w:rsidP="00F153DB">
            <w:r w:rsidRPr="00F153DB">
              <w:t xml:space="preserve">Раздел 2. Матрицы, определители, системы линейных уравнений </w:t>
            </w:r>
            <w:proofErr w:type="gramStart"/>
            <w:r w:rsidRPr="00F153DB">
              <w:t>–б</w:t>
            </w:r>
            <w:proofErr w:type="gramEnd"/>
            <w:r w:rsidRPr="00F153DB">
              <w:t>азовое содержание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18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38</w:t>
            </w:r>
          </w:p>
        </w:tc>
      </w:tr>
      <w:tr w:rsidR="00F153DB" w:rsidRPr="00F153DB" w:rsidTr="00F153DB"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 w:rsidP="00F153DB">
            <w:pPr>
              <w:ind w:left="720"/>
            </w:pPr>
            <w:r w:rsidRPr="00F153DB">
              <w:t>Итого: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18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36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53DB" w:rsidRPr="00F153DB" w:rsidRDefault="00F153DB">
            <w:pPr>
              <w:jc w:val="center"/>
            </w:pPr>
            <w:r w:rsidRPr="00F153DB">
              <w:t>72</w:t>
            </w:r>
          </w:p>
        </w:tc>
      </w:tr>
    </w:tbl>
    <w:p w:rsidR="00F153DB" w:rsidRPr="00F153DB" w:rsidRDefault="00F153DB" w:rsidP="00F153DB">
      <w:pPr>
        <w:jc w:val="both"/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5.2. Методы обучения</w:t>
      </w:r>
    </w:p>
    <w:p w:rsidR="00581B00" w:rsidRPr="00AA458C" w:rsidRDefault="00581B00" w:rsidP="00581B00">
      <w:pPr>
        <w:tabs>
          <w:tab w:val="left" w:pos="160"/>
          <w:tab w:val="left" w:pos="415"/>
        </w:tabs>
        <w:spacing w:line="276" w:lineRule="auto"/>
      </w:pPr>
      <w:r w:rsidRPr="00AA458C">
        <w:rPr>
          <w:b/>
        </w:rPr>
        <w:t xml:space="preserve">Методы обучения: </w:t>
      </w:r>
      <w:r w:rsidRPr="00AA458C">
        <w:t>метод проблемного обучения, Частично-поисковый метод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Технологии обучения: </w:t>
      </w:r>
      <w:r w:rsidRPr="00AA458C">
        <w:t>модульная, проблемная, обучения в сотрудничестве, технологии дистанционного обучения.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Формы обучения: </w:t>
      </w:r>
      <w:r w:rsidRPr="00AA458C">
        <w:t>индивидуальная, групповая.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rPr>
          <w:b/>
          <w:bCs/>
        </w:rPr>
      </w:pPr>
      <w:r w:rsidRPr="00AA458C">
        <w:rPr>
          <w:b/>
          <w:bCs/>
        </w:rPr>
        <w:t>6.  Рейтинг план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rPr>
          <w:b/>
          <w:bCs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62"/>
        <w:gridCol w:w="1717"/>
        <w:gridCol w:w="1528"/>
        <w:gridCol w:w="33"/>
        <w:gridCol w:w="1507"/>
        <w:gridCol w:w="1231"/>
        <w:gridCol w:w="9"/>
        <w:gridCol w:w="851"/>
        <w:gridCol w:w="974"/>
        <w:gridCol w:w="972"/>
      </w:tblGrid>
      <w:tr w:rsidR="00581B00" w:rsidRPr="00AA458C" w:rsidTr="00A43DE1">
        <w:trPr>
          <w:trHeight w:val="555"/>
        </w:trPr>
        <w:tc>
          <w:tcPr>
            <w:tcW w:w="46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 xml:space="preserve">№ </w:t>
            </w:r>
            <w:proofErr w:type="gramStart"/>
            <w:r w:rsidRPr="00AA458C">
              <w:rPr>
                <w:color w:val="000000"/>
              </w:rPr>
              <w:t>п</w:t>
            </w:r>
            <w:proofErr w:type="gramEnd"/>
            <w:r w:rsidRPr="00AA458C">
              <w:rPr>
                <w:color w:val="000000"/>
              </w:rPr>
              <w:t>/п</w:t>
            </w:r>
          </w:p>
        </w:tc>
        <w:tc>
          <w:tcPr>
            <w:tcW w:w="17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Код ОР дисциплины</w:t>
            </w:r>
          </w:p>
        </w:tc>
        <w:tc>
          <w:tcPr>
            <w:tcW w:w="156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AA458C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Средства оценивания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Балл за конкретное задание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AA458C">
              <w:t>(</w:t>
            </w:r>
            <w:r w:rsidRPr="00AA458C">
              <w:rPr>
                <w:lang w:val="en-US"/>
              </w:rPr>
              <w:t>min</w:t>
            </w:r>
            <w:r w:rsidRPr="00AA458C">
              <w:t>-</w:t>
            </w:r>
            <w:r w:rsidRPr="00AA458C">
              <w:rPr>
                <w:lang w:val="en-US"/>
              </w:rPr>
              <w:t>max</w:t>
            </w:r>
            <w:r w:rsidRPr="00AA458C">
              <w:t>)</w:t>
            </w:r>
          </w:p>
        </w:tc>
        <w:tc>
          <w:tcPr>
            <w:tcW w:w="86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Число заданий за семестр</w:t>
            </w:r>
          </w:p>
        </w:tc>
        <w:tc>
          <w:tcPr>
            <w:tcW w:w="194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Баллы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581B00" w:rsidRPr="00AA458C" w:rsidTr="00A43DE1">
        <w:trPr>
          <w:trHeight w:val="555"/>
        </w:trPr>
        <w:tc>
          <w:tcPr>
            <w:tcW w:w="46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71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61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6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AA458C">
              <w:rPr>
                <w:color w:val="000000"/>
              </w:rPr>
              <w:t>Мини-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AA458C">
              <w:rPr>
                <w:color w:val="000000"/>
              </w:rPr>
              <w:t>Макси-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1. Арифметическое векторное пространство – базовое содержание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1,33-</w:t>
            </w:r>
            <w:r w:rsidRPr="00AA458C">
              <w:t>2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8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12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2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AA458C">
              <w:t>2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8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3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Контрольное тестирование по разделу 1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 по разделу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0,5</w:t>
            </w:r>
          </w:p>
        </w:tc>
        <w:tc>
          <w:tcPr>
            <w:tcW w:w="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2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rPr>
                <w:b/>
                <w:bCs/>
              </w:rPr>
              <w:t xml:space="preserve">Раздел 2. Матрицы, определители, системы линейных уравнений </w:t>
            </w:r>
            <w:proofErr w:type="gramStart"/>
            <w:r w:rsidRPr="00AA458C">
              <w:rPr>
                <w:b/>
                <w:bCs/>
              </w:rPr>
              <w:t>–б</w:t>
            </w:r>
            <w:proofErr w:type="gramEnd"/>
            <w:r w:rsidRPr="00AA458C">
              <w:rPr>
                <w:b/>
                <w:bCs/>
              </w:rPr>
              <w:t>азовое содержание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AA458C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7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6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</w:t>
            </w:r>
            <w:r w:rsidRPr="00AA458C">
              <w:lastRenderedPageBreak/>
              <w:t>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lastRenderedPageBreak/>
              <w:t xml:space="preserve">Оценка контрольной </w:t>
            </w:r>
            <w:r w:rsidRPr="00AA458C">
              <w:lastRenderedPageBreak/>
              <w:t>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lastRenderedPageBreak/>
              <w:t>1,33-</w:t>
            </w:r>
            <w:r w:rsidRPr="00AA458C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lastRenderedPageBreak/>
              <w:t>7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AA458C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8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14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8</w:t>
            </w: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AA458C">
              <w:rPr>
                <w:rFonts w:cs="Calibri"/>
              </w:rPr>
              <w:t>ОР.1-</w:t>
            </w:r>
            <w:r>
              <w:rPr>
                <w:rFonts w:cs="Calibri"/>
              </w:rPr>
              <w:t>3</w:t>
            </w:r>
            <w:r w:rsidRPr="00AA458C">
              <w:rPr>
                <w:rFonts w:cs="Calibri"/>
              </w:rPr>
              <w:t>-1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Контрольное тестирование по разделу 2</w:t>
            </w: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Тестовый контроль по разделу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0,5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20</w:t>
            </w: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6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>
              <w:t>Итоговое тестирование</w:t>
            </w:r>
          </w:p>
        </w:tc>
        <w:tc>
          <w:tcPr>
            <w:tcW w:w="1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30</w:t>
            </w:r>
          </w:p>
        </w:tc>
      </w:tr>
      <w:tr w:rsidR="00581B00" w:rsidRPr="00AA458C" w:rsidTr="00A43DE1">
        <w:trPr>
          <w:trHeight w:val="300"/>
        </w:trPr>
        <w:tc>
          <w:tcPr>
            <w:tcW w:w="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06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Итого:</w:t>
            </w:r>
          </w:p>
        </w:tc>
        <w:tc>
          <w:tcPr>
            <w:tcW w:w="209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7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55</w:t>
            </w:r>
          </w:p>
        </w:tc>
        <w:tc>
          <w:tcPr>
            <w:tcW w:w="97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100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7. Учебно-методическое и информационное обеспечение</w:t>
      </w:r>
    </w:p>
    <w:p w:rsidR="00581B00" w:rsidRPr="00AA458C" w:rsidRDefault="00581B00" w:rsidP="00581B00">
      <w:pPr>
        <w:spacing w:line="276" w:lineRule="auto"/>
        <w:ind w:firstLine="709"/>
        <w:jc w:val="both"/>
      </w:pP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7.1.  Основная литература: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>
        <w:t xml:space="preserve">1. </w:t>
      </w:r>
      <w:r w:rsidRPr="00AA458C">
        <w:t>Веретенников, В.Н. Множества. Элементы линейной алгебры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В.Н. Веретенников. - Москва</w:t>
      </w:r>
      <w:proofErr w:type="gramStart"/>
      <w:r w:rsidRPr="00AA458C">
        <w:t xml:space="preserve"> ;</w:t>
      </w:r>
      <w:proofErr w:type="gramEnd"/>
      <w:r w:rsidRPr="00AA458C">
        <w:t xml:space="preserve"> Берлин : </w:t>
      </w:r>
      <w:proofErr w:type="spellStart"/>
      <w:r w:rsidRPr="00AA458C">
        <w:t>Директ</w:t>
      </w:r>
      <w:proofErr w:type="spellEnd"/>
      <w:r w:rsidRPr="00AA458C">
        <w:t>-Медиа, 2018. - 171 с.</w:t>
      </w:r>
      <w:proofErr w:type="gramStart"/>
      <w:r w:rsidRPr="00AA458C">
        <w:t xml:space="preserve"> :</w:t>
      </w:r>
      <w:proofErr w:type="gramEnd"/>
      <w:r w:rsidRPr="00AA458C">
        <w:t xml:space="preserve"> табл., ил. - </w:t>
      </w:r>
      <w:proofErr w:type="spellStart"/>
      <w:r w:rsidRPr="00AA458C">
        <w:t>Библиогр</w:t>
      </w:r>
      <w:proofErr w:type="spellEnd"/>
      <w:r w:rsidRPr="00AA458C">
        <w:t>. в кн. - ISBN 978-5-4475-2763-1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27" w:history="1">
        <w:r w:rsidRPr="00AA458C">
          <w:rPr>
            <w:rStyle w:val="ad"/>
          </w:rPr>
          <w:t>http://biblioclub.ru/index.php?page=book&amp;id=494034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>
        <w:t xml:space="preserve">2. </w:t>
      </w:r>
      <w:r w:rsidRPr="00AA458C">
        <w:t>Туганбаев, А.А. Линейная алгебра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А.А. Туганбаев. - 2-е изд., стер. - Москва</w:t>
      </w:r>
      <w:proofErr w:type="gramStart"/>
      <w:r w:rsidRPr="00AA458C">
        <w:t xml:space="preserve"> :</w:t>
      </w:r>
      <w:proofErr w:type="gramEnd"/>
      <w:r w:rsidRPr="00AA458C">
        <w:t xml:space="preserve"> Издательство «Флинта», 2017. - 75 с. - ISBN 978-5-9765-1407-2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28" w:history="1">
        <w:r w:rsidRPr="00AA458C">
          <w:rPr>
            <w:rStyle w:val="ad"/>
          </w:rPr>
          <w:t>http://biblioclub.ru/index.php?page=book&amp;id=115141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7.2. Дополнительная литература: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>
        <w:t xml:space="preserve">1. </w:t>
      </w:r>
      <w:r w:rsidRPr="00AA458C">
        <w:t>Элементы линейной алгебры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Т.А. </w:t>
      </w:r>
      <w:proofErr w:type="spellStart"/>
      <w:r w:rsidRPr="00AA458C">
        <w:t>Гулай</w:t>
      </w:r>
      <w:proofErr w:type="spellEnd"/>
      <w:r w:rsidRPr="00AA458C">
        <w:t xml:space="preserve">, А.Ф. Долгополова, В.А. Жукова и др. - Ставрополь : </w:t>
      </w:r>
      <w:proofErr w:type="spellStart"/>
      <w:r w:rsidRPr="00AA458C">
        <w:t>Сервисшкола</w:t>
      </w:r>
      <w:proofErr w:type="spellEnd"/>
      <w:r w:rsidRPr="00AA458C">
        <w:t>, 2017. - 89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.: с. 86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29" w:history="1">
        <w:r w:rsidRPr="00AA458C">
          <w:rPr>
            <w:rStyle w:val="ad"/>
          </w:rPr>
          <w:t>http://biblioclub.ru/index.php?page=book&amp;id=485076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>
        <w:t xml:space="preserve">2. </w:t>
      </w:r>
      <w:r w:rsidRPr="00AA458C">
        <w:t>Алгебраические структуры с одной и двумя бинарными   операциями/ Н.М. Агафонова, Т.А. Береговая, В.А. </w:t>
      </w:r>
      <w:proofErr w:type="spellStart"/>
      <w:r w:rsidRPr="00AA458C">
        <w:t>Глуздов</w:t>
      </w:r>
      <w:proofErr w:type="spellEnd"/>
      <w:r w:rsidRPr="00AA458C">
        <w:t xml:space="preserve">, В.И. Грачева. </w:t>
      </w:r>
      <w:proofErr w:type="gramStart"/>
      <w:r w:rsidRPr="00AA458C">
        <w:t>–</w:t>
      </w:r>
      <w:proofErr w:type="spellStart"/>
      <w:r w:rsidRPr="00AA458C">
        <w:t>Н</w:t>
      </w:r>
      <w:proofErr w:type="gramEnd"/>
      <w:r w:rsidRPr="00AA458C">
        <w:t>.Новгород</w:t>
      </w:r>
      <w:proofErr w:type="spellEnd"/>
      <w:r w:rsidRPr="00AA458C">
        <w:t>: НГПУ, 2005. – 98 с. гриф УМО</w:t>
      </w:r>
    </w:p>
    <w:p w:rsidR="00581B00" w:rsidRDefault="00581B00" w:rsidP="00581B00">
      <w:pPr>
        <w:spacing w:line="276" w:lineRule="auto"/>
        <w:ind w:firstLine="709"/>
        <w:jc w:val="both"/>
        <w:rPr>
          <w:rStyle w:val="ad"/>
        </w:rPr>
      </w:pPr>
      <w:r>
        <w:t xml:space="preserve">3. </w:t>
      </w:r>
      <w:r w:rsidRPr="00AA458C">
        <w:t>Сикорская, Г.А. Алгебра и теория чисел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Г.А. Сикорская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</w:t>
      </w:r>
      <w:proofErr w:type="gramStart"/>
      <w:r w:rsidRPr="00AA458C">
        <w:t xml:space="preserve"> :</w:t>
      </w:r>
      <w:proofErr w:type="gramEnd"/>
      <w:r w:rsidRPr="00AA458C">
        <w:t xml:space="preserve"> ОГУ, 2017. - 304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.: с. 259-260 - ISBN 978-5-7410-1943-6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30" w:history="1">
        <w:r w:rsidRPr="00AA458C">
          <w:rPr>
            <w:rStyle w:val="ad"/>
          </w:rPr>
          <w:t>http://biblioclub.ru/index.php?page=book&amp;id=485715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>
        <w:t xml:space="preserve">4. </w:t>
      </w:r>
      <w:r w:rsidRPr="00AA458C">
        <w:t>Пантина, И.В. Алгебра и теория чисел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И.В. Пантина, М.А. Куприянова, С.В. Харитонов. - Москва</w:t>
      </w:r>
      <w:proofErr w:type="gramStart"/>
      <w:r w:rsidRPr="00AA458C">
        <w:t xml:space="preserve"> :</w:t>
      </w:r>
      <w:proofErr w:type="gramEnd"/>
      <w:r w:rsidRPr="00AA458C">
        <w:t xml:space="preserve"> Университет «Синергия», 2016. - 161 с. - (Легкий учебник). - </w:t>
      </w:r>
      <w:proofErr w:type="spellStart"/>
      <w:r w:rsidRPr="00AA458C">
        <w:t>Библиогр</w:t>
      </w:r>
      <w:proofErr w:type="spellEnd"/>
      <w:r w:rsidRPr="00AA458C">
        <w:t>. в кн. - ISBN 978-5-4257-0253-1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31" w:history="1">
        <w:r w:rsidRPr="00AA458C">
          <w:rPr>
            <w:rStyle w:val="ad"/>
          </w:rPr>
          <w:t>http://biblioclub.ru/index.php?page=book&amp;id=455430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2" w:history="1">
              <w:r w:rsidRPr="00AA458C">
                <w:t>www.biblioclub.ru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ЭБС «Университетская библиотека онлайн»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3" w:history="1">
              <w:r w:rsidRPr="00AA458C">
                <w:t>www.elibrary.ru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Научная электронная библиотека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4" w:history="1">
              <w:r w:rsidRPr="00AA458C">
                <w:t>www.ebiblioteka.ru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 xml:space="preserve">Универсальные базы данных изданий 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8. Фонды оценочных средств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spacing w:val="-4"/>
        </w:rPr>
      </w:pPr>
      <w:r w:rsidRPr="00AA458C">
        <w:rPr>
          <w:spacing w:val="-4"/>
        </w:rPr>
        <w:t>Фонд оценочных сре</w:t>
      </w:r>
      <w:proofErr w:type="gramStart"/>
      <w:r w:rsidRPr="00AA458C">
        <w:rPr>
          <w:spacing w:val="-4"/>
        </w:rPr>
        <w:t>дств пр</w:t>
      </w:r>
      <w:proofErr w:type="gramEnd"/>
      <w:r w:rsidRPr="00AA458C">
        <w:rPr>
          <w:spacing w:val="-4"/>
        </w:rPr>
        <w:t>едставлен в Приложении 1.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bookmarkStart w:id="14" w:name="_Hlk17729216"/>
      <w:r w:rsidRPr="009F6060">
        <w:rPr>
          <w:bCs/>
          <w:i/>
        </w:rPr>
        <w:t>9.1. Описание материально-технической базы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581B00" w:rsidRPr="009F6060" w:rsidRDefault="00581B00" w:rsidP="00581B00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1B00" w:rsidRPr="009F6060" w:rsidRDefault="00581B00" w:rsidP="00581B00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581B00" w:rsidRDefault="00581B00" w:rsidP="00581B00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581B00" w:rsidRPr="009F6060" w:rsidRDefault="00581B00" w:rsidP="00581B00">
      <w:pPr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bookmarkEnd w:id="14"/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A458C">
        <w:rPr>
          <w:bCs/>
        </w:rPr>
        <w:t>Перечень информационных справочных систем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hyperlink r:id="rId35" w:history="1">
        <w:r w:rsidRPr="00AA458C">
          <w:rPr>
            <w:rStyle w:val="ad"/>
          </w:rPr>
          <w:t>http://www.etudes.ru/</w:t>
        </w:r>
      </w:hyperlink>
      <w:r w:rsidRPr="00AA458C">
        <w:t xml:space="preserve"> - Математические этюды</w:t>
      </w:r>
    </w:p>
    <w:p w:rsidR="00E51567" w:rsidRDefault="00581B00" w:rsidP="00581B00">
      <w:pPr>
        <w:ind w:firstLine="709"/>
        <w:jc w:val="both"/>
      </w:pPr>
      <w:hyperlink r:id="rId36" w:history="1">
        <w:r w:rsidRPr="00AA458C">
          <w:rPr>
            <w:rStyle w:val="ad"/>
          </w:rPr>
          <w:t>https://exponenta.ru/</w:t>
        </w:r>
      </w:hyperlink>
      <w:r w:rsidRPr="00AA458C">
        <w:t xml:space="preserve"> - Экспонента</w:t>
      </w:r>
    </w:p>
    <w:p w:rsidR="00680AD6" w:rsidRPr="00F924A5" w:rsidRDefault="00680AD6" w:rsidP="00680AD6">
      <w:pPr>
        <w:spacing w:line="360" w:lineRule="auto"/>
      </w:pPr>
    </w:p>
    <w:p w:rsidR="008F6C53" w:rsidRPr="00896151" w:rsidRDefault="00657564" w:rsidP="00896151">
      <w:pPr>
        <w:pStyle w:val="1"/>
        <w:spacing w:line="360" w:lineRule="auto"/>
        <w:jc w:val="center"/>
        <w:rPr>
          <w:b/>
        </w:rPr>
      </w:pPr>
      <w:bookmarkStart w:id="15" w:name="_Toc5006605"/>
      <w:r w:rsidRPr="00896151">
        <w:rPr>
          <w:b/>
        </w:rPr>
        <w:t>5.4 Программа дисциплины «</w:t>
      </w:r>
      <w:r w:rsidR="00A5425D" w:rsidRPr="00896151">
        <w:rPr>
          <w:b/>
        </w:rPr>
        <w:t>Качественные методы в физике»</w:t>
      </w:r>
      <w:bookmarkEnd w:id="15"/>
    </w:p>
    <w:p w:rsidR="00A5425D" w:rsidRPr="006B4E70" w:rsidRDefault="00A5425D" w:rsidP="00A5425D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A5425D" w:rsidRPr="00B21A9C" w:rsidRDefault="00A5425D" w:rsidP="00A5425D">
      <w:pPr>
        <w:spacing w:line="360" w:lineRule="auto"/>
        <w:ind w:firstLine="709"/>
        <w:jc w:val="both"/>
      </w:pPr>
      <w:r w:rsidRPr="00B21A9C">
        <w:t xml:space="preserve">Курс </w:t>
      </w:r>
      <w:r>
        <w:t>качественные методы в физике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A5425D" w:rsidRPr="00B21A9C" w:rsidRDefault="00A5425D" w:rsidP="00A5425D">
      <w:pPr>
        <w:spacing w:line="360" w:lineRule="auto"/>
        <w:ind w:firstLine="709"/>
        <w:jc w:val="both"/>
      </w:pP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Качественные методы в физике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Введение в специальность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Физика</w:t>
      </w:r>
      <w:r w:rsidRPr="009C0A64">
        <w:t>», «</w:t>
      </w:r>
      <w:r>
        <w:t>Математика</w:t>
      </w:r>
      <w:r w:rsidRPr="009C0A64">
        <w:t>». Освоение дисциплины «</w:t>
      </w:r>
      <w:r>
        <w:t>Качественные методы в физике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A5425D" w:rsidRPr="006B4E70" w:rsidRDefault="003E3995" w:rsidP="00A5425D">
      <w:pPr>
        <w:autoSpaceDE w:val="0"/>
        <w:autoSpaceDN w:val="0"/>
        <w:adjustRightInd w:val="0"/>
        <w:spacing w:line="360" w:lineRule="auto"/>
        <w:ind w:firstLine="709"/>
        <w:jc w:val="both"/>
      </w:pPr>
      <w:r>
        <w:rPr>
          <w:i/>
          <w:iCs/>
        </w:rPr>
        <w:t>Целью</w:t>
      </w:r>
      <w:r w:rsidR="00A5425D">
        <w:rPr>
          <w:i/>
          <w:iCs/>
        </w:rPr>
        <w:t xml:space="preserve"> </w:t>
      </w:r>
      <w:r w:rsidR="00A5425D" w:rsidRPr="006B4E70">
        <w:rPr>
          <w:i/>
          <w:iCs/>
        </w:rPr>
        <w:t>дисциплины</w:t>
      </w:r>
      <w:r>
        <w:rPr>
          <w:spacing w:val="3"/>
        </w:rPr>
        <w:t xml:space="preserve"> </w:t>
      </w:r>
      <w:r w:rsidR="00A5425D" w:rsidRPr="00652B65">
        <w:t xml:space="preserve">является теоретическая и практическая подготовка будущих специалистов в области </w:t>
      </w:r>
      <w:r w:rsidR="00A5425D">
        <w:t>образования</w:t>
      </w:r>
      <w:r w:rsidR="00A5425D" w:rsidRPr="00652B65">
        <w:t xml:space="preserve">; формирование у них знаний о наиболее общих и простых свойствах материи и формах ее движения, законах и моделях описания природы, </w:t>
      </w:r>
      <w:r w:rsidR="00A5425D" w:rsidRPr="00652B65">
        <w:lastRenderedPageBreak/>
        <w:t>естественнонаучного мировоззрения, способности к познанию и культуры мышления в целом.</w:t>
      </w:r>
    </w:p>
    <w:p w:rsidR="00A5425D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A5425D" w:rsidRDefault="00A5425D" w:rsidP="00A5425D">
      <w:pPr>
        <w:numPr>
          <w:ilvl w:val="0"/>
          <w:numId w:val="9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 физические понятия и величин,  основные физические законы и теории, международную систему единиц (СИ)</w:t>
      </w:r>
      <w:r>
        <w:t>;</w:t>
      </w:r>
    </w:p>
    <w:p w:rsidR="00A5425D" w:rsidRPr="00EC12EB" w:rsidRDefault="00A5425D" w:rsidP="00A5425D">
      <w:pPr>
        <w:numPr>
          <w:ilvl w:val="0"/>
          <w:numId w:val="9"/>
        </w:numPr>
        <w:spacing w:line="360" w:lineRule="auto"/>
        <w:ind w:left="714" w:hanging="357"/>
      </w:pPr>
      <w:r w:rsidRPr="00EC12EB">
        <w:t>Показать место физики в системе естественных наук;</w:t>
      </w:r>
    </w:p>
    <w:p w:rsidR="00A5425D" w:rsidRDefault="00A5425D" w:rsidP="00A5425D">
      <w:pPr>
        <w:numPr>
          <w:ilvl w:val="0"/>
          <w:numId w:val="9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A5425D" w:rsidRPr="00652B65" w:rsidRDefault="00A5425D" w:rsidP="00A5425D">
      <w:pPr>
        <w:numPr>
          <w:ilvl w:val="0"/>
          <w:numId w:val="9"/>
        </w:numPr>
        <w:spacing w:line="360" w:lineRule="auto"/>
        <w:ind w:left="714" w:hanging="357"/>
      </w:pPr>
      <w:proofErr w:type="gramStart"/>
      <w:r>
        <w:t>О</w:t>
      </w:r>
      <w:r w:rsidRPr="00652B65">
        <w:t>бучении</w:t>
      </w:r>
      <w:proofErr w:type="gramEnd"/>
      <w:r w:rsidRPr="00652B65">
        <w:t xml:space="preserve">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A5425D" w:rsidRPr="00EC12EB" w:rsidRDefault="00A5425D" w:rsidP="00A5425D">
      <w:pPr>
        <w:numPr>
          <w:ilvl w:val="0"/>
          <w:numId w:val="9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5425D" w:rsidRPr="006B4E70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A5425D" w:rsidRPr="00DB597C" w:rsidTr="00E03278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A81EA5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A81EA5" w:rsidRDefault="00A5425D" w:rsidP="00A5425D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A81EA5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A81EA5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A81EA5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A81EA5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5425D" w:rsidRPr="00DB597C" w:rsidTr="00E03278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2B7E6A" w:rsidRDefault="00A5425D" w:rsidP="00A5425D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Default="00A5425D" w:rsidP="00A5425D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DB597C" w:rsidRDefault="003E3995" w:rsidP="00A5425D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ОР.1-4-1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BF125C" w:rsidRDefault="00A5425D" w:rsidP="00A5425D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DB597C" w:rsidRDefault="003E3995" w:rsidP="00A5425D">
            <w:pPr>
              <w:autoSpaceDE w:val="0"/>
              <w:autoSpaceDN w:val="0"/>
              <w:adjustRightInd w:val="0"/>
            </w:pPr>
            <w:r>
              <w:t>ОК-3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A4097B" w:rsidRDefault="00A5425D" w:rsidP="00A5425D">
            <w:r>
              <w:t>Тест в ЭОС</w:t>
            </w:r>
          </w:p>
          <w:p w:rsidR="00A5425D" w:rsidRPr="00A4097B" w:rsidRDefault="00A5425D" w:rsidP="00A5425D">
            <w:r>
              <w:t>Критерии оценки выполнения практических работ</w:t>
            </w:r>
          </w:p>
        </w:tc>
      </w:tr>
    </w:tbl>
    <w:p w:rsidR="00A5425D" w:rsidRDefault="00A5425D" w:rsidP="00A5425D">
      <w:pPr>
        <w:autoSpaceDE w:val="0"/>
        <w:autoSpaceDN w:val="0"/>
        <w:adjustRightInd w:val="0"/>
        <w:jc w:val="both"/>
        <w:rPr>
          <w:b/>
          <w:bCs/>
        </w:rPr>
      </w:pPr>
    </w:p>
    <w:p w:rsidR="00A5425D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A5425D" w:rsidRPr="005529DD" w:rsidRDefault="00A5425D" w:rsidP="00A5425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A5425D" w:rsidRPr="00CC6181" w:rsidTr="00CC6181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 xml:space="preserve">№ </w:t>
            </w:r>
            <w:proofErr w:type="gramStart"/>
            <w:r w:rsidRPr="00CC6181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CC6181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CC6181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CC6181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CC6181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CC6181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A5425D" w:rsidRPr="00CC6181" w:rsidTr="00CC6181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CC6181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CC6181" w:rsidRDefault="00A5425D" w:rsidP="00A5425D">
            <w:pPr>
              <w:tabs>
                <w:tab w:val="left" w:pos="814"/>
              </w:tabs>
              <w:jc w:val="center"/>
            </w:pPr>
            <w:proofErr w:type="gramStart"/>
            <w:r w:rsidRPr="00CC6181">
              <w:t xml:space="preserve">Контактная СР (в </w:t>
            </w:r>
            <w:proofErr w:type="spellStart"/>
            <w:r w:rsidRPr="00CC6181">
              <w:t>т.ч</w:t>
            </w:r>
            <w:proofErr w:type="spellEnd"/>
            <w:r w:rsidRPr="00CC6181">
              <w:t xml:space="preserve">. </w:t>
            </w:r>
            <w:proofErr w:type="gramEnd"/>
          </w:p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CC6181"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CC6181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CC6181">
              <w:rPr>
                <w:rFonts w:ascii="Times New Roman CYR" w:hAnsi="Times New Roman CYR" w:cs="Times New Roman CYR"/>
              </w:rPr>
              <w:t>Практическое 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tabs>
                <w:tab w:val="clear" w:pos="720"/>
                <w:tab w:val="num" w:pos="0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CC6181">
              <w:t>Качественные методы механики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10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</w:pPr>
            <w:r w:rsidRPr="00CC6181">
              <w:t xml:space="preserve">Качественные методы </w:t>
            </w:r>
            <w:r w:rsidRPr="00CC6181">
              <w:lastRenderedPageBreak/>
              <w:t>молекулярной физики и термодинамики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lastRenderedPageBreak/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10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CC6181">
              <w:t>Качественные методы при изучении колебаний и волн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8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CC6181">
              <w:t>Качественные методы в теории электричества и магнетизма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8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C6181">
              <w:t>Качественные методы при исследовании магнитного поля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8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C6181">
              <w:t>Качественные методы в волновой оптике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8</w:t>
            </w:r>
          </w:p>
        </w:tc>
      </w:tr>
      <w:tr w:rsidR="00A5425D" w:rsidRPr="00CC6181" w:rsidTr="00CC6181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C6181">
              <w:t>Качественные методы в квантовой физике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CC618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16</w:t>
            </w:r>
          </w:p>
        </w:tc>
      </w:tr>
      <w:tr w:rsidR="00A5425D" w:rsidRPr="00CC6181" w:rsidTr="00CC6181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CC6181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18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A5425D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425D" w:rsidRPr="00CC6181" w:rsidRDefault="00896151" w:rsidP="00A5425D">
            <w:pPr>
              <w:autoSpaceDE w:val="0"/>
              <w:autoSpaceDN w:val="0"/>
              <w:adjustRightInd w:val="0"/>
              <w:jc w:val="center"/>
            </w:pPr>
            <w:r w:rsidRPr="00CC6181">
              <w:t>72</w:t>
            </w:r>
          </w:p>
        </w:tc>
      </w:tr>
    </w:tbl>
    <w:p w:rsidR="00A5425D" w:rsidRDefault="00A5425D" w:rsidP="00A5425D">
      <w:pPr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A458C">
        <w:rPr>
          <w:bCs/>
          <w:i/>
        </w:rPr>
        <w:t>5.2. Методы обучения</w:t>
      </w:r>
    </w:p>
    <w:p w:rsidR="00581B00" w:rsidRPr="00AA458C" w:rsidRDefault="00581B00" w:rsidP="00581B00">
      <w:pPr>
        <w:tabs>
          <w:tab w:val="left" w:pos="160"/>
          <w:tab w:val="left" w:pos="415"/>
        </w:tabs>
        <w:spacing w:line="276" w:lineRule="auto"/>
      </w:pPr>
      <w:r w:rsidRPr="00AA458C">
        <w:rPr>
          <w:b/>
        </w:rPr>
        <w:t xml:space="preserve">Методы обучения: </w:t>
      </w:r>
      <w:r w:rsidRPr="00AA458C">
        <w:t>метод проблемного обучения, Частично-поисковый метод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Технологии обучения: </w:t>
      </w:r>
      <w:r w:rsidRPr="00AA458C">
        <w:t>модульная, проблемная, обучения в сотрудничестве, технологии дистанционного обучения.</w:t>
      </w:r>
    </w:p>
    <w:p w:rsidR="00581B00" w:rsidRPr="00AA458C" w:rsidRDefault="00581B00" w:rsidP="00581B00">
      <w:pPr>
        <w:pStyle w:val="2"/>
        <w:spacing w:after="0" w:line="276" w:lineRule="auto"/>
        <w:ind w:left="0" w:firstLine="709"/>
        <w:jc w:val="both"/>
        <w:rPr>
          <w:b/>
        </w:rPr>
      </w:pPr>
      <w:r w:rsidRPr="00AA458C">
        <w:rPr>
          <w:b/>
        </w:rPr>
        <w:t xml:space="preserve">Формы обучения: </w:t>
      </w:r>
      <w:r w:rsidRPr="00AA458C">
        <w:t>индивидуальная, групповая.</w:t>
      </w:r>
    </w:p>
    <w:p w:rsidR="00581B00" w:rsidRPr="00AA458C" w:rsidRDefault="00581B00" w:rsidP="00581B00">
      <w:pPr>
        <w:tabs>
          <w:tab w:val="left" w:pos="1680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ab/>
      </w:r>
    </w:p>
    <w:p w:rsidR="00581B00" w:rsidRPr="00AA458C" w:rsidRDefault="00581B00" w:rsidP="00581B00">
      <w:pPr>
        <w:pStyle w:val="a3"/>
        <w:numPr>
          <w:ilvl w:val="0"/>
          <w:numId w:val="7"/>
        </w:numPr>
        <w:autoSpaceDE w:val="0"/>
        <w:autoSpaceDN w:val="0"/>
        <w:adjustRightInd w:val="0"/>
        <w:spacing w:after="0"/>
        <w:contextualSpacing w:val="0"/>
        <w:jc w:val="both"/>
        <w:rPr>
          <w:rFonts w:ascii="Times New Roman" w:hAnsi="Times New Roman"/>
          <w:b/>
          <w:bCs/>
          <w:sz w:val="24"/>
          <w:szCs w:val="24"/>
        </w:rPr>
      </w:pPr>
      <w:r w:rsidRPr="00AA458C">
        <w:rPr>
          <w:rFonts w:ascii="Times New Roman" w:hAnsi="Times New Roman"/>
          <w:b/>
          <w:bCs/>
          <w:sz w:val="24"/>
          <w:szCs w:val="24"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581B00" w:rsidRPr="00AA458C" w:rsidTr="00A43DE1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 xml:space="preserve">№ </w:t>
            </w:r>
            <w:proofErr w:type="gramStart"/>
            <w:r w:rsidRPr="00AA458C">
              <w:rPr>
                <w:color w:val="000000"/>
              </w:rPr>
              <w:t>п</w:t>
            </w:r>
            <w:proofErr w:type="gramEnd"/>
            <w:r w:rsidRPr="00AA458C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AA458C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Балл за конкретное задание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AA458C">
              <w:t>(</w:t>
            </w:r>
            <w:r w:rsidRPr="00AA458C">
              <w:rPr>
                <w:lang w:val="en-US"/>
              </w:rPr>
              <w:t>min</w:t>
            </w:r>
            <w:r w:rsidRPr="00AA458C">
              <w:t>-</w:t>
            </w:r>
            <w:r w:rsidRPr="00AA458C">
              <w:rPr>
                <w:lang w:val="en-US"/>
              </w:rPr>
              <w:t>max</w:t>
            </w:r>
            <w:r w:rsidRPr="00AA458C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Баллы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581B00" w:rsidRPr="00AA458C" w:rsidTr="00A43DE1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AA458C">
              <w:rPr>
                <w:color w:val="000000"/>
              </w:rPr>
              <w:t>Мини-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AA458C">
              <w:rPr>
                <w:color w:val="000000"/>
              </w:rPr>
              <w:t>Макси-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Качественные методы механики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AA458C">
              <w:t>ОР.1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Оценка практических работ </w:t>
            </w:r>
            <w:proofErr w:type="spellStart"/>
            <w:proofErr w:type="gramStart"/>
            <w:r w:rsidRPr="00AA458C">
              <w:t>работ</w:t>
            </w:r>
            <w:proofErr w:type="spellEnd"/>
            <w:proofErr w:type="gramEnd"/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1,33-</w:t>
            </w:r>
            <w:r w:rsidRPr="00AA458C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12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Тестовый контроль 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Качественные методы при изучении колебаний и волн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AA458C">
              <w:t>ОР.1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практической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1,33-</w:t>
            </w:r>
            <w:r w:rsidRPr="00AA458C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AA458C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8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Качественные методы в теории электричества и магнетизма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AA458C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lastRenderedPageBreak/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Качественные методы при исследовании магнитного поля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AA458C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14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100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left="360"/>
        <w:jc w:val="both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7. Учебно-методическое и информационное обеспечение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</w:rPr>
        <w:t xml:space="preserve">7.1. </w:t>
      </w:r>
      <w:r w:rsidRPr="00AA458C">
        <w:rPr>
          <w:bCs/>
          <w:i/>
          <w:iCs/>
        </w:rPr>
        <w:t>Основная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Никеров</w:t>
      </w:r>
      <w:proofErr w:type="spellEnd"/>
      <w:r w:rsidRPr="00AA458C">
        <w:t>, В.А. Физика: современный курс</w:t>
      </w:r>
      <w:proofErr w:type="gramStart"/>
      <w:r w:rsidRPr="00AA458C">
        <w:t xml:space="preserve"> :</w:t>
      </w:r>
      <w:proofErr w:type="gramEnd"/>
      <w:r w:rsidRPr="00AA458C">
        <w:t xml:space="preserve"> учебник / В.А. </w:t>
      </w:r>
      <w:proofErr w:type="spellStart"/>
      <w:r w:rsidRPr="00AA458C">
        <w:t>Никеров</w:t>
      </w:r>
      <w:proofErr w:type="spellEnd"/>
      <w:r w:rsidRPr="00AA458C">
        <w:t>. - 2-е изд. - Москва : Издательско-торговая корпорация «Дашков и К°», 2016. - 452 с.</w:t>
      </w:r>
      <w:proofErr w:type="gramStart"/>
      <w:r w:rsidRPr="00AA458C">
        <w:t xml:space="preserve"> :</w:t>
      </w:r>
      <w:proofErr w:type="gramEnd"/>
      <w:r w:rsidRPr="00AA458C">
        <w:t xml:space="preserve"> ил. - ISBN 978-5-394-02349-1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37" w:history="1">
        <w:r w:rsidRPr="00AA458C">
          <w:rPr>
            <w:rStyle w:val="ad"/>
          </w:rPr>
          <w:t>http://biblioclub.ru/index.php?page=book&amp;id=453287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Физика: ведение в твердотельную электронику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А.Г. Захаров, Н.А. </w:t>
      </w:r>
      <w:proofErr w:type="spellStart"/>
      <w:r w:rsidRPr="00AA458C">
        <w:t>Какурина</w:t>
      </w:r>
      <w:proofErr w:type="spellEnd"/>
      <w:r w:rsidRPr="00AA458C">
        <w:t>, Ю.Б. </w:t>
      </w:r>
      <w:proofErr w:type="spellStart"/>
      <w:r w:rsidRPr="00AA458C">
        <w:t>Какурин</w:t>
      </w:r>
      <w:proofErr w:type="spellEnd"/>
      <w:r w:rsidRPr="00AA458C">
        <w:t>, А.С. </w:t>
      </w:r>
      <w:proofErr w:type="spellStart"/>
      <w:r w:rsidRPr="00AA458C">
        <w:t>Черепанцев</w:t>
      </w:r>
      <w:proofErr w:type="spellEnd"/>
      <w:r w:rsidRPr="00AA458C"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</w:t>
      </w:r>
      <w:proofErr w:type="gramStart"/>
      <w:r w:rsidRPr="00AA458C">
        <w:t xml:space="preserve"> ;</w:t>
      </w:r>
      <w:proofErr w:type="gramEnd"/>
      <w:r w:rsidRPr="00AA458C">
        <w:t xml:space="preserve"> Таганрог : Издательство Южного федерального университета, 2018. - 108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 в кн. - ISBN 978-5-9275-2621-5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38" w:history="1">
        <w:r w:rsidRPr="00AA458C">
          <w:rPr>
            <w:rStyle w:val="ad"/>
          </w:rPr>
          <w:t>http://biblioclub.ru/index.php?page=book&amp;id=500163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7.2. Дополнительная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Летута</w:t>
      </w:r>
      <w:proofErr w:type="spellEnd"/>
      <w:r w:rsidRPr="00AA458C">
        <w:t>, С.Н.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для поступающих в вуз / С.Н. </w:t>
      </w:r>
      <w:proofErr w:type="spellStart"/>
      <w:r w:rsidRPr="00AA458C">
        <w:t>Летута</w:t>
      </w:r>
      <w:proofErr w:type="spellEnd"/>
      <w:r w:rsidRPr="00AA458C">
        <w:t>, А.А. </w:t>
      </w:r>
      <w:proofErr w:type="spellStart"/>
      <w:r w:rsidRPr="00AA458C">
        <w:t>Чакак</w:t>
      </w:r>
      <w:proofErr w:type="spellEnd"/>
      <w:r w:rsidRPr="00AA458C">
        <w:t xml:space="preserve"> ; Министерство образования и науки Российской Федерации, Оренбургский Государственный Университет, Университетская физико-математическая школа. - Оренбург</w:t>
      </w:r>
      <w:proofErr w:type="gramStart"/>
      <w:r w:rsidRPr="00AA458C">
        <w:t xml:space="preserve"> :</w:t>
      </w:r>
      <w:proofErr w:type="gramEnd"/>
      <w:r w:rsidRPr="00AA458C">
        <w:t xml:space="preserve"> ОГУ, 2016. - </w:t>
      </w:r>
      <w:proofErr w:type="spellStart"/>
      <w:r w:rsidRPr="00AA458C">
        <w:t>Вып</w:t>
      </w:r>
      <w:proofErr w:type="spellEnd"/>
      <w:r w:rsidRPr="00AA458C">
        <w:t xml:space="preserve">. 7. Электростатика. - 178 с. : ил., табл. - </w:t>
      </w:r>
      <w:proofErr w:type="spellStart"/>
      <w:r w:rsidRPr="00AA458C">
        <w:t>Библиогр</w:t>
      </w:r>
      <w:proofErr w:type="spellEnd"/>
      <w:r w:rsidRPr="00AA458C">
        <w:t>.: с. 151-152 - ISBN 978-5-7410-1547-6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39" w:history="1">
        <w:r w:rsidRPr="00AA458C">
          <w:rPr>
            <w:rStyle w:val="ad"/>
          </w:rPr>
          <w:t>http://biblioclub.ru/index.php?page=book&amp;id=469338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Романова, В.В. Физика: примеры решения задач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В.В. Романова. - Минск</w:t>
      </w:r>
      <w:proofErr w:type="gramStart"/>
      <w:r w:rsidRPr="00AA458C">
        <w:t xml:space="preserve"> :</w:t>
      </w:r>
      <w:proofErr w:type="gramEnd"/>
      <w:r w:rsidRPr="00AA458C">
        <w:t xml:space="preserve"> РИПО, 2017. - 348 с. : схем., табл. - </w:t>
      </w:r>
      <w:proofErr w:type="spellStart"/>
      <w:r w:rsidRPr="00AA458C">
        <w:t>Библиогр</w:t>
      </w:r>
      <w:proofErr w:type="spellEnd"/>
      <w:r w:rsidRPr="00AA458C">
        <w:t>. в кн. - ISBN 978-985-503-737-9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40" w:history="1">
        <w:r w:rsidRPr="00AA458C">
          <w:rPr>
            <w:rStyle w:val="ad"/>
          </w:rPr>
          <w:t>http://biblioclub.ru/index.php?page=book&amp;id=487974</w:t>
        </w:r>
      </w:hyperlink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firstLine="709"/>
        <w:jc w:val="both"/>
      </w:pPr>
      <w:r w:rsidRPr="00AA458C">
        <w:t xml:space="preserve">3. </w:t>
      </w:r>
      <w:proofErr w:type="spellStart"/>
      <w:r w:rsidRPr="00AA458C">
        <w:t>Курбачев</w:t>
      </w:r>
      <w:proofErr w:type="spellEnd"/>
      <w:r w:rsidRPr="00AA458C">
        <w:t>, Ю.Ф.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Ю.Ф. </w:t>
      </w:r>
      <w:proofErr w:type="spellStart"/>
      <w:r w:rsidRPr="00AA458C">
        <w:t>Курбачев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Евразийский открытый институт, 2011. - 216 с. - ISBN 978-5-374-00523-3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41" w:history="1">
        <w:r w:rsidRPr="00AA458C">
          <w:rPr>
            <w:rStyle w:val="ad"/>
          </w:rPr>
          <w:t>http://biblioclub.ru/index.php?page=book&amp;id=90773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t>4</w:t>
      </w:r>
      <w:r w:rsidRPr="00AA458C">
        <w:t xml:space="preserve">. </w:t>
      </w:r>
      <w:proofErr w:type="spellStart"/>
      <w:r w:rsidRPr="00AA458C">
        <w:t>Сабитов</w:t>
      </w:r>
      <w:proofErr w:type="spellEnd"/>
      <w:r w:rsidRPr="00AA458C">
        <w:t>, К.Б. Уравнения математической физики</w:t>
      </w:r>
      <w:proofErr w:type="gramStart"/>
      <w:r w:rsidRPr="00AA458C">
        <w:t xml:space="preserve"> :</w:t>
      </w:r>
      <w:proofErr w:type="gramEnd"/>
      <w:r w:rsidRPr="00AA458C">
        <w:t xml:space="preserve"> учебник / К.Б. </w:t>
      </w:r>
      <w:proofErr w:type="spellStart"/>
      <w:r w:rsidRPr="00AA458C">
        <w:t>Сабитов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</w:t>
      </w:r>
      <w:proofErr w:type="spellStart"/>
      <w:r w:rsidRPr="00AA458C">
        <w:t>Физматлит</w:t>
      </w:r>
      <w:proofErr w:type="spellEnd"/>
      <w:r w:rsidRPr="00AA458C">
        <w:t>, 2013. - 352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gramStart"/>
      <w:r w:rsidRPr="00AA458C">
        <w:t>(Математика.</w:t>
      </w:r>
      <w:proofErr w:type="gramEnd"/>
      <w:r w:rsidRPr="00AA458C">
        <w:t xml:space="preserve"> </w:t>
      </w:r>
      <w:proofErr w:type="gramStart"/>
      <w:r w:rsidRPr="00AA458C">
        <w:t>Прикладная математика).</w:t>
      </w:r>
      <w:proofErr w:type="gramEnd"/>
      <w:r w:rsidRPr="00AA458C">
        <w:t xml:space="preserve"> - </w:t>
      </w:r>
      <w:proofErr w:type="spellStart"/>
      <w:r w:rsidRPr="00AA458C">
        <w:t>Библиогр</w:t>
      </w:r>
      <w:proofErr w:type="spellEnd"/>
      <w:r w:rsidRPr="00AA458C">
        <w:t>. в кн. - ISBN 978-5-9221-1483-7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42" w:history="1">
        <w:r w:rsidRPr="00AA458C">
          <w:rPr>
            <w:rStyle w:val="ad"/>
          </w:rPr>
          <w:t>http://biblioclub.ru/index.php?page=book&amp;id=275562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AA458C">
        <w:rPr>
          <w:bCs/>
          <w:i/>
          <w:iCs/>
        </w:rPr>
        <w:t>обучающихся</w:t>
      </w:r>
      <w:proofErr w:type="gramEnd"/>
      <w:r w:rsidRPr="00AA458C">
        <w:rPr>
          <w:bCs/>
          <w:i/>
          <w:iCs/>
        </w:rPr>
        <w:t xml:space="preserve"> по дисциплине</w:t>
      </w:r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left="284"/>
      </w:pPr>
      <w:r>
        <w:lastRenderedPageBreak/>
        <w:t xml:space="preserve">1. </w:t>
      </w:r>
      <w:proofErr w:type="spellStart"/>
      <w:r w:rsidRPr="00AA458C">
        <w:t>Гаспарян</w:t>
      </w:r>
      <w:proofErr w:type="spellEnd"/>
      <w:r w:rsidRPr="00AA458C">
        <w:t xml:space="preserve"> Л.Г. Краткий курс физики: </w:t>
      </w:r>
      <w:proofErr w:type="spellStart"/>
      <w:r w:rsidRPr="00AA458C">
        <w:t>Учеб</w:t>
      </w:r>
      <w:proofErr w:type="gramStart"/>
      <w:r w:rsidRPr="00AA458C">
        <w:t>.п</w:t>
      </w:r>
      <w:proofErr w:type="gramEnd"/>
      <w:r w:rsidRPr="00AA458C">
        <w:t>особие</w:t>
      </w:r>
      <w:proofErr w:type="spellEnd"/>
      <w:r w:rsidRPr="00AA458C">
        <w:t xml:space="preserve"> и </w:t>
      </w:r>
      <w:proofErr w:type="spellStart"/>
      <w:r w:rsidRPr="00AA458C">
        <w:t>раб.тетр</w:t>
      </w:r>
      <w:proofErr w:type="spellEnd"/>
      <w:r w:rsidRPr="00AA458C">
        <w:t>. для студентов-заочников Нижний Новгород: , 2010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3" w:history="1">
              <w:r w:rsidRPr="00AA458C">
                <w:t>www.biblioclub.ru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ЭБС «Университетская библиотека онлайн»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4" w:history="1">
              <w:r w:rsidRPr="00AA458C">
                <w:t>www.elibrary.ru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Научная электронная библиотека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5" w:history="1">
              <w:r w:rsidRPr="00AA458C">
                <w:t>www.ebiblioteka.ru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 xml:space="preserve">Универсальные базы данных изданий 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8. Фонды оценочных средств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spacing w:val="-4"/>
        </w:rPr>
      </w:pPr>
      <w:r w:rsidRPr="00AA458C">
        <w:rPr>
          <w:spacing w:val="-4"/>
        </w:rPr>
        <w:t>Фонд оценочных сре</w:t>
      </w:r>
      <w:proofErr w:type="gramStart"/>
      <w:r w:rsidRPr="00AA458C">
        <w:rPr>
          <w:spacing w:val="-4"/>
        </w:rPr>
        <w:t>дств пр</w:t>
      </w:r>
      <w:proofErr w:type="gramEnd"/>
      <w:r w:rsidRPr="00AA458C">
        <w:rPr>
          <w:spacing w:val="-4"/>
        </w:rPr>
        <w:t>едставлен в Приложении 1.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581B00" w:rsidRPr="009F6060" w:rsidRDefault="00581B00" w:rsidP="00581B00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1B00" w:rsidRPr="009F6060" w:rsidRDefault="00581B00" w:rsidP="00581B00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581B00" w:rsidRDefault="00581B00" w:rsidP="00581B00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581B00" w:rsidRPr="009F6060" w:rsidRDefault="00581B00" w:rsidP="00581B00">
      <w:pPr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A458C">
        <w:rPr>
          <w:bCs/>
        </w:rPr>
        <w:t>Перечень информационных справочных систем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hyperlink r:id="rId46" w:tgtFrame="_blank" w:history="1">
        <w:r w:rsidRPr="00AA458C">
          <w:rPr>
            <w:bCs/>
            <w:lang w:val="en-US"/>
          </w:rPr>
          <w:t>http</w:t>
        </w:r>
        <w:r w:rsidRPr="00AA458C">
          <w:rPr>
            <w:bCs/>
          </w:rPr>
          <w:t>://</w:t>
        </w:r>
        <w:proofErr w:type="spellStart"/>
        <w:r w:rsidRPr="00AA458C">
          <w:rPr>
            <w:bCs/>
            <w:lang w:val="en-US"/>
          </w:rPr>
          <w:t>kvant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mccme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Научно-популярный физико-математический журнал "Квант"</w:t>
      </w:r>
    </w:p>
    <w:p w:rsidR="00657564" w:rsidRDefault="00581B00" w:rsidP="00581B00">
      <w:pPr>
        <w:spacing w:line="360" w:lineRule="auto"/>
        <w:ind w:firstLine="567"/>
        <w:jc w:val="both"/>
      </w:pPr>
      <w:r w:rsidRPr="00AA458C">
        <w:rPr>
          <w:bCs/>
          <w:lang w:val="en-US"/>
        </w:rPr>
        <w:t>http</w:t>
      </w:r>
      <w:r w:rsidRPr="00AA458C">
        <w:rPr>
          <w:bCs/>
        </w:rPr>
        <w:t>://</w:t>
      </w:r>
      <w:r w:rsidRPr="00AA458C">
        <w:rPr>
          <w:bCs/>
          <w:lang w:val="en-US"/>
        </w:rPr>
        <w:t> </w:t>
      </w:r>
      <w:hyperlink r:id="rId47" w:history="1">
        <w:r w:rsidRPr="00AA458C">
          <w:rPr>
            <w:bCs/>
            <w:lang w:val="en-US"/>
          </w:rPr>
          <w:t>www</w:t>
        </w:r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phys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nsu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  <w:proofErr w:type="spellStart"/>
        <w:r w:rsidRPr="00AA458C">
          <w:rPr>
            <w:bCs/>
            <w:lang w:val="en-US"/>
          </w:rPr>
          <w:t>dkf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Демонстрационный кабинет физики НГУ</w:t>
      </w:r>
    </w:p>
    <w:p w:rsidR="00657564" w:rsidRDefault="00657564" w:rsidP="008F6C53">
      <w:pPr>
        <w:spacing w:line="360" w:lineRule="auto"/>
        <w:ind w:firstLine="567"/>
        <w:jc w:val="both"/>
      </w:pPr>
    </w:p>
    <w:p w:rsidR="00657564" w:rsidRPr="00896151" w:rsidRDefault="00657564" w:rsidP="00896151">
      <w:pPr>
        <w:pStyle w:val="1"/>
        <w:spacing w:line="360" w:lineRule="auto"/>
        <w:jc w:val="center"/>
        <w:rPr>
          <w:b/>
        </w:rPr>
      </w:pPr>
      <w:bookmarkStart w:id="16" w:name="_Toc5006606"/>
      <w:r w:rsidRPr="00896151">
        <w:rPr>
          <w:b/>
        </w:rPr>
        <w:t>5.5 Программа дисциплины «КОНЦЕПЦИИ СОВРЕМЕННОГО ЕСТЕСТВОЗНАНИЯ»</w:t>
      </w:r>
      <w:bookmarkEnd w:id="16"/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:rsidR="00657564" w:rsidRDefault="00657564" w:rsidP="00657564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57564" w:rsidRDefault="00657564" w:rsidP="00657564">
      <w:pPr>
        <w:shd w:val="clear" w:color="auto" w:fill="FFFFFF"/>
        <w:spacing w:line="276" w:lineRule="auto"/>
        <w:ind w:firstLine="709"/>
        <w:jc w:val="both"/>
      </w:pPr>
      <w:r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657564" w:rsidRDefault="00657564" w:rsidP="00657564">
      <w:pPr>
        <w:pStyle w:val="3"/>
        <w:spacing w:after="0"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процессе овладения предметным содержанием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657564" w:rsidRDefault="00657564" w:rsidP="00657564">
      <w:pPr>
        <w:pStyle w:val="3"/>
        <w:spacing w:after="0"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множество естественнонаучных отраслей, из которых наиболее важными являются физика, химия и биология, астрономия. Оно охватывает широкий спектр вопросов о разнообразных свойствах объектов природы, которые можно </w:t>
      </w:r>
      <w:r>
        <w:rPr>
          <w:sz w:val="24"/>
          <w:szCs w:val="24"/>
        </w:rPr>
        <w:lastRenderedPageBreak/>
        <w:t>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системы знаний о естественнонаучной картине мира.</w:t>
      </w: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2. Место в структуре модуля </w:t>
      </w:r>
    </w:p>
    <w:p w:rsidR="00657564" w:rsidRDefault="00657564" w:rsidP="00657564">
      <w:pPr>
        <w:tabs>
          <w:tab w:val="right" w:leader="underscore" w:pos="9356"/>
        </w:tabs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Дисциплина «Концепции современного естествознания» относится к </w:t>
      </w:r>
      <w:r w:rsidR="00896151">
        <w:rPr>
          <w:bCs/>
        </w:rPr>
        <w:t xml:space="preserve">дисциплинам по выбору </w:t>
      </w:r>
      <w:r>
        <w:rPr>
          <w:bCs/>
        </w:rPr>
        <w:t>модулю «</w:t>
      </w:r>
      <w:r w:rsidR="00896151">
        <w:rPr>
          <w:bCs/>
        </w:rPr>
        <w:t>Введение в специальность</w:t>
      </w:r>
      <w:r>
        <w:rPr>
          <w:bCs/>
        </w:rPr>
        <w:t>». Для ее освоения необходимы естественнонаучные знания, полученные в средней общеобразовательной школе при изучении химии, физики, биологии, географии, астрономии.</w:t>
      </w: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57564" w:rsidRDefault="00657564" w:rsidP="00657564">
      <w:pPr>
        <w:tabs>
          <w:tab w:val="right" w:leader="underscore" w:pos="8505"/>
        </w:tabs>
        <w:spacing w:line="276" w:lineRule="auto"/>
        <w:ind w:firstLine="709"/>
        <w:jc w:val="both"/>
      </w:pPr>
      <w:r>
        <w:t>Целями освоения дисциплины «Концепции современного естествознания» являются:</w:t>
      </w:r>
    </w:p>
    <w:p w:rsidR="00657564" w:rsidRDefault="00657564" w:rsidP="00657564">
      <w:pPr>
        <w:tabs>
          <w:tab w:val="right" w:leader="underscore" w:pos="8505"/>
        </w:tabs>
        <w:spacing w:line="276" w:lineRule="auto"/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>
        <w:rPr>
          <w:color w:val="FF0000"/>
        </w:rPr>
        <w:t>.</w:t>
      </w:r>
    </w:p>
    <w:p w:rsidR="00657564" w:rsidRDefault="00657564" w:rsidP="00657564">
      <w:pPr>
        <w:tabs>
          <w:tab w:val="right" w:leader="underscore" w:pos="8505"/>
        </w:tabs>
        <w:spacing w:line="276" w:lineRule="auto"/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>
        <w:rPr>
          <w:color w:val="FF0000"/>
        </w:rPr>
        <w:t>.</w:t>
      </w:r>
    </w:p>
    <w:p w:rsidR="00657564" w:rsidRDefault="00657564" w:rsidP="00657564">
      <w:pPr>
        <w:tabs>
          <w:tab w:val="right" w:leader="underscore" w:pos="8505"/>
        </w:tabs>
        <w:spacing w:line="276" w:lineRule="auto"/>
        <w:ind w:firstLine="709"/>
        <w:jc w:val="both"/>
        <w:rPr>
          <w:b/>
          <w:i/>
          <w:iCs/>
        </w:rPr>
      </w:pPr>
      <w:r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657564" w:rsidRDefault="00657564" w:rsidP="00657564">
      <w:pPr>
        <w:spacing w:line="276" w:lineRule="auto"/>
        <w:ind w:firstLine="709"/>
        <w:jc w:val="both"/>
        <w:rPr>
          <w:b/>
          <w:i/>
        </w:rPr>
      </w:pPr>
      <w:r>
        <w:rPr>
          <w:b/>
          <w:i/>
        </w:rPr>
        <w:t xml:space="preserve">Задачи дисциплины: </w:t>
      </w:r>
    </w:p>
    <w:p w:rsidR="00657564" w:rsidRDefault="00657564" w:rsidP="00657564">
      <w:pPr>
        <w:spacing w:line="276" w:lineRule="auto"/>
        <w:ind w:firstLine="709"/>
        <w:jc w:val="both"/>
      </w:pPr>
      <w:r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657564" w:rsidRDefault="00657564" w:rsidP="00657564">
      <w:pPr>
        <w:spacing w:line="276" w:lineRule="auto"/>
        <w:ind w:firstLine="709"/>
        <w:jc w:val="both"/>
      </w:pPr>
      <w:r>
        <w:t>– формирование понимания сущности важнейших естественнонаучных концепций, определяющих облик современного естествознания;</w:t>
      </w:r>
    </w:p>
    <w:p w:rsidR="00657564" w:rsidRDefault="00657564" w:rsidP="00657564">
      <w:pPr>
        <w:spacing w:line="276" w:lineRule="auto"/>
        <w:ind w:firstLine="709"/>
        <w:jc w:val="both"/>
      </w:pPr>
      <w:r>
        <w:t>– ознакомление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657564" w:rsidRDefault="00657564" w:rsidP="00657564">
      <w:pPr>
        <w:spacing w:line="276" w:lineRule="auto"/>
        <w:ind w:firstLine="709"/>
        <w:jc w:val="both"/>
      </w:pPr>
      <w:r>
        <w:t>– осознание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657564" w:rsidRDefault="00657564" w:rsidP="00657564">
      <w:pPr>
        <w:spacing w:line="276" w:lineRule="auto"/>
        <w:ind w:firstLine="709"/>
        <w:jc w:val="both"/>
      </w:pPr>
      <w:r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657564" w:rsidRDefault="00657564" w:rsidP="00657564">
      <w:pPr>
        <w:spacing w:line="276" w:lineRule="auto"/>
        <w:ind w:firstLine="709"/>
        <w:jc w:val="both"/>
        <w:rPr>
          <w:rFonts w:eastAsia="TimesNewRomanPSMT"/>
          <w:lang w:eastAsia="en-US"/>
        </w:rPr>
      </w:pPr>
      <w:r>
        <w:t xml:space="preserve">– </w:t>
      </w:r>
      <w:r>
        <w:rPr>
          <w:rFonts w:eastAsia="TimesNewRomanPSMT"/>
          <w:lang w:eastAsia="en-US"/>
        </w:rPr>
        <w:t>формирование базового понятийного аппарата, необходимого для осмысления и дальнейшего изучения научных теорий.</w:t>
      </w:r>
    </w:p>
    <w:p w:rsidR="00657564" w:rsidRDefault="00657564" w:rsidP="00657564">
      <w:pPr>
        <w:spacing w:line="276" w:lineRule="auto"/>
        <w:ind w:firstLine="709"/>
        <w:jc w:val="both"/>
      </w:pP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797"/>
        <w:gridCol w:w="1953"/>
        <w:gridCol w:w="1102"/>
        <w:gridCol w:w="2881"/>
        <w:gridCol w:w="1271"/>
        <w:gridCol w:w="1376"/>
      </w:tblGrid>
      <w:tr w:rsidR="00657564" w:rsidTr="00657564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Код </w:t>
            </w:r>
            <w:r>
              <w:rPr>
                <w:lang w:eastAsia="en-US"/>
              </w:rPr>
              <w:lastRenderedPageBreak/>
              <w:t>ОР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Образовательны</w:t>
            </w:r>
            <w:r>
              <w:rPr>
                <w:lang w:eastAsia="en-US"/>
              </w:rPr>
              <w:lastRenderedPageBreak/>
              <w:t>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Код ОР </w:t>
            </w:r>
            <w:r>
              <w:rPr>
                <w:lang w:eastAsia="en-US"/>
              </w:rPr>
              <w:lastRenderedPageBreak/>
              <w:t>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Образовательные </w:t>
            </w:r>
            <w:r>
              <w:rPr>
                <w:lang w:eastAsia="en-US"/>
              </w:rPr>
              <w:lastRenderedPageBreak/>
              <w:t>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Код </w:t>
            </w:r>
            <w:r>
              <w:rPr>
                <w:lang w:eastAsia="en-US"/>
              </w:rPr>
              <w:lastRenderedPageBreak/>
              <w:t>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Средства </w:t>
            </w:r>
            <w:r>
              <w:rPr>
                <w:lang w:eastAsia="en-US"/>
              </w:rPr>
              <w:lastRenderedPageBreak/>
              <w:t>оценивания ОР</w:t>
            </w:r>
          </w:p>
        </w:tc>
      </w:tr>
      <w:tr w:rsidR="00657564" w:rsidTr="00657564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 w:rsidP="00E03278">
            <w:pPr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r>
              <w:rPr>
                <w:i/>
                <w:lang w:eastAsia="en-US"/>
              </w:rPr>
              <w:lastRenderedPageBreak/>
              <w:t>ОР.</w:t>
            </w:r>
            <w:r w:rsidR="00E03278">
              <w:rPr>
                <w:i/>
                <w:lang w:eastAsia="en-US"/>
              </w:rPr>
              <w:t>1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suppressAutoHyphens/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57564" w:rsidRDefault="00260787" w:rsidP="00E0327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i/>
                <w:lang w:eastAsia="en-US"/>
              </w:rPr>
              <w:t>ОР.</w:t>
            </w:r>
            <w:r w:rsidR="00E03278">
              <w:rPr>
                <w:i/>
                <w:lang w:eastAsia="en-US"/>
              </w:rPr>
              <w:t>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Демонстрирует владение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ОК-3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7564" w:rsidRDefault="0065756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Тесты</w:t>
            </w:r>
          </w:p>
        </w:tc>
      </w:tr>
      <w:tr w:rsidR="00657564" w:rsidTr="00657564">
        <w:trPr>
          <w:trHeight w:val="331"/>
        </w:trPr>
        <w:tc>
          <w:tcPr>
            <w:tcW w:w="8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20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E03278" w:rsidP="00E03278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i/>
                <w:lang w:eastAsia="en-US"/>
              </w:rPr>
              <w:t>ОР.1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Демонстрирует умения применять естественнонаучные знания для объяснения явлений окружающего мира, для осознанного определения собственной позиции по отношению к обсуждаемым в обществе проблемам науки.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260787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ПК-7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Формы для оценки: доклада и презентации (п.6.1),</w:t>
            </w:r>
          </w:p>
          <w:p w:rsidR="00657564" w:rsidRDefault="0065756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Формы для оценки: реферата (п.6.2)</w:t>
            </w:r>
          </w:p>
        </w:tc>
      </w:tr>
    </w:tbl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57564" w:rsidRDefault="00657564" w:rsidP="00657564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217"/>
        <w:gridCol w:w="824"/>
        <w:gridCol w:w="823"/>
        <w:gridCol w:w="1367"/>
        <w:gridCol w:w="1194"/>
        <w:gridCol w:w="859"/>
      </w:tblGrid>
      <w:tr w:rsidR="00657564" w:rsidTr="00657564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Всего часов по дисциплине</w:t>
            </w:r>
          </w:p>
        </w:tc>
      </w:tr>
      <w:tr w:rsidR="00657564" w:rsidTr="00657564">
        <w:trPr>
          <w:trHeight w:val="533"/>
        </w:trPr>
        <w:tc>
          <w:tcPr>
            <w:tcW w:w="43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7564" w:rsidRDefault="00657564">
            <w:pPr>
              <w:tabs>
                <w:tab w:val="left" w:pos="814"/>
              </w:tabs>
              <w:spacing w:line="276" w:lineRule="auto"/>
              <w:jc w:val="center"/>
              <w:rPr>
                <w:lang w:eastAsia="en-US"/>
              </w:rPr>
            </w:pPr>
            <w:proofErr w:type="gramStart"/>
            <w:r>
              <w:rPr>
                <w:lang w:eastAsia="en-US"/>
              </w:rPr>
              <w:t xml:space="preserve">Контактная СР (в </w:t>
            </w:r>
            <w:proofErr w:type="spellStart"/>
            <w:r>
              <w:rPr>
                <w:lang w:eastAsia="en-US"/>
              </w:rPr>
              <w:t>т.ч</w:t>
            </w:r>
            <w:proofErr w:type="spellEnd"/>
            <w:r>
              <w:rPr>
                <w:lang w:eastAsia="en-US"/>
              </w:rPr>
              <w:t xml:space="preserve">. </w:t>
            </w:r>
            <w:proofErr w:type="gramEnd"/>
          </w:p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 ЭИОС)</w:t>
            </w: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8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</w:tr>
      <w:tr w:rsidR="00657564" w:rsidTr="00657564">
        <w:trPr>
          <w:trHeight w:val="1"/>
        </w:trPr>
        <w:tc>
          <w:tcPr>
            <w:tcW w:w="43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  <w:tc>
          <w:tcPr>
            <w:tcW w:w="8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rPr>
                <w:lang w:eastAsia="en-US"/>
              </w:rPr>
            </w:pP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Тема 3.1</w:t>
            </w:r>
            <w:r>
              <w:rPr>
                <w:bCs/>
                <w:lang w:eastAsia="en-US"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Тема 3.2 </w:t>
            </w:r>
            <w:r>
              <w:rPr>
                <w:bCs/>
                <w:lang w:eastAsia="en-US"/>
              </w:rPr>
              <w:t>Химические и физико-</w:t>
            </w:r>
            <w:r>
              <w:rPr>
                <w:bCs/>
                <w:lang w:eastAsia="en-US"/>
              </w:rPr>
              <w:lastRenderedPageBreak/>
              <w:t>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16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</w:tr>
      <w:tr w:rsidR="00657564" w:rsidTr="00896151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4.3 </w:t>
            </w:r>
            <w:r>
              <w:rPr>
                <w:lang w:eastAsia="en-US"/>
              </w:rPr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</w:tr>
      <w:tr w:rsidR="00657564" w:rsidTr="00657564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657564" w:rsidTr="00896151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8961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57564" w:rsidRDefault="0065756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72</w:t>
            </w:r>
          </w:p>
        </w:tc>
      </w:tr>
    </w:tbl>
    <w:p w:rsidR="00657564" w:rsidRDefault="00657564" w:rsidP="00657564">
      <w:pPr>
        <w:shd w:val="clear" w:color="auto" w:fill="FFFFFF"/>
        <w:spacing w:line="276" w:lineRule="auto"/>
        <w:outlineLvl w:val="0"/>
        <w:rPr>
          <w:bCs/>
          <w:i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bookmarkStart w:id="17" w:name="_Toc5006607"/>
      <w:r w:rsidRPr="00AA458C">
        <w:rPr>
          <w:bCs/>
          <w:i/>
        </w:rPr>
        <w:t>5.2. Методы обучения</w:t>
      </w:r>
    </w:p>
    <w:p w:rsidR="00581B00" w:rsidRPr="00AA458C" w:rsidRDefault="00581B00" w:rsidP="00581B00">
      <w:pPr>
        <w:spacing w:line="276" w:lineRule="auto"/>
        <w:rPr>
          <w:b/>
          <w:bCs/>
        </w:rPr>
      </w:pPr>
      <w:r w:rsidRPr="00AA458C">
        <w:t>Проблемный, исследовательский, частично-поисковый, проектный</w:t>
      </w:r>
      <w:r w:rsidRPr="00AA458C">
        <w:rPr>
          <w:b/>
          <w:bCs/>
        </w:rPr>
        <w:t>.</w:t>
      </w:r>
    </w:p>
    <w:p w:rsidR="00581B00" w:rsidRPr="00AA458C" w:rsidRDefault="00581B00" w:rsidP="00581B00">
      <w:pPr>
        <w:spacing w:line="276" w:lineRule="auto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6. 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581B00" w:rsidRPr="00AA458C" w:rsidTr="00A43DE1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 xml:space="preserve">№ </w:t>
            </w:r>
            <w:proofErr w:type="gramStart"/>
            <w:r w:rsidRPr="00AA458C">
              <w:rPr>
                <w:color w:val="000000"/>
              </w:rPr>
              <w:t>п</w:t>
            </w:r>
            <w:proofErr w:type="gramEnd"/>
            <w:r w:rsidRPr="00AA458C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AA458C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Балл за конкретное задание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AA458C">
              <w:t>(</w:t>
            </w:r>
            <w:r w:rsidRPr="00AA458C">
              <w:rPr>
                <w:lang w:val="en-US"/>
              </w:rPr>
              <w:t>min</w:t>
            </w:r>
            <w:r w:rsidRPr="00AA458C">
              <w:t>-</w:t>
            </w:r>
            <w:r w:rsidRPr="00AA458C">
              <w:rPr>
                <w:lang w:val="en-US"/>
              </w:rPr>
              <w:t>max</w:t>
            </w:r>
            <w:r w:rsidRPr="00AA458C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rPr>
                <w:color w:val="000000"/>
              </w:rPr>
              <w:t>Баллы</w:t>
            </w:r>
          </w:p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581B00" w:rsidRPr="00AA458C" w:rsidTr="00A43DE1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AA458C">
              <w:rPr>
                <w:color w:val="000000"/>
              </w:rPr>
              <w:t>Мини-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AA458C">
              <w:rPr>
                <w:color w:val="000000"/>
              </w:rPr>
              <w:t>Макси-</w:t>
            </w:r>
            <w:proofErr w:type="spellStart"/>
            <w:r w:rsidRPr="00AA458C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1. Наука как часть культуры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 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Написание реферата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реферата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5-9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9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2.</w:t>
            </w:r>
            <w:r w:rsidRPr="00AA458C">
              <w:rPr>
                <w:b/>
                <w:bCs/>
                <w:color w:val="000000"/>
              </w:rPr>
              <w:t xml:space="preserve"> Основные физические концепции материального мира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4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  <w:rPr>
                <w:lang w:val="en-US"/>
              </w:rPr>
            </w:pPr>
            <w:r w:rsidRPr="00AA458C">
              <w:t>ОР. 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AA458C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rPr>
                <w:b/>
                <w:bCs/>
              </w:rPr>
              <w:t>Раздел 3. Структурная организация неживой природы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 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1,6-2,3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14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Контрольное тестирование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10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rPr>
                <w:b/>
                <w:bCs/>
              </w:rPr>
              <w:t>Раздел 4. Мир как целое. Человек и биосфера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7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ОР. 1-5-2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Работа над проектным заданием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Оценка групповой работы по критериям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1,1-1,7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12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AA458C">
              <w:t>8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 w:rsidRPr="00AA458C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AA458C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3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pStyle w:val="a9"/>
              <w:spacing w:after="0" w:line="276" w:lineRule="auto"/>
              <w:jc w:val="center"/>
            </w:pPr>
            <w:r w:rsidRPr="00AA458C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30</w:t>
            </w:r>
          </w:p>
        </w:tc>
      </w:tr>
      <w:tr w:rsidR="00581B00" w:rsidRPr="00AA458C" w:rsidTr="00A43DE1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AA458C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1B00" w:rsidRPr="00AA458C" w:rsidRDefault="00581B00" w:rsidP="00A43DE1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A458C">
              <w:t>100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7. Учебно-методическое и информационное обеспечение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</w:rPr>
        <w:t xml:space="preserve">7.1. </w:t>
      </w:r>
      <w:r w:rsidRPr="00AA458C">
        <w:rPr>
          <w:bCs/>
          <w:i/>
          <w:iCs/>
        </w:rPr>
        <w:t>Основная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Никеров</w:t>
      </w:r>
      <w:proofErr w:type="spellEnd"/>
      <w:r w:rsidRPr="00AA458C">
        <w:t>, В.А. Физика: современный курс</w:t>
      </w:r>
      <w:proofErr w:type="gramStart"/>
      <w:r w:rsidRPr="00AA458C">
        <w:t xml:space="preserve"> :</w:t>
      </w:r>
      <w:proofErr w:type="gramEnd"/>
      <w:r w:rsidRPr="00AA458C">
        <w:t xml:space="preserve"> учебник / В.А. </w:t>
      </w:r>
      <w:proofErr w:type="spellStart"/>
      <w:r w:rsidRPr="00AA458C">
        <w:t>Никеров</w:t>
      </w:r>
      <w:proofErr w:type="spellEnd"/>
      <w:r w:rsidRPr="00AA458C">
        <w:t>. - 2-е изд. - Москва : Издательско-торговая корпорация «Дашков и К°», 2016. - 452 с.</w:t>
      </w:r>
      <w:proofErr w:type="gramStart"/>
      <w:r w:rsidRPr="00AA458C">
        <w:t xml:space="preserve"> :</w:t>
      </w:r>
      <w:proofErr w:type="gramEnd"/>
      <w:r w:rsidRPr="00AA458C">
        <w:t xml:space="preserve"> ил. - ISBN 978-5-394-02349-1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48" w:history="1">
        <w:r w:rsidRPr="00AA458C">
          <w:rPr>
            <w:rStyle w:val="ad"/>
          </w:rPr>
          <w:t>http://biblioclub.ru/index.php?page=book&amp;id=453287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Физика: ведение в твердотельную электронику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А.Г. Захаров, Н.А. </w:t>
      </w:r>
      <w:proofErr w:type="spellStart"/>
      <w:r w:rsidRPr="00AA458C">
        <w:t>Какурина</w:t>
      </w:r>
      <w:proofErr w:type="spellEnd"/>
      <w:r w:rsidRPr="00AA458C">
        <w:t>, Ю.Б. </w:t>
      </w:r>
      <w:proofErr w:type="spellStart"/>
      <w:r w:rsidRPr="00AA458C">
        <w:t>Какурин</w:t>
      </w:r>
      <w:proofErr w:type="spellEnd"/>
      <w:r w:rsidRPr="00AA458C">
        <w:t>, А.С. </w:t>
      </w:r>
      <w:proofErr w:type="spellStart"/>
      <w:r w:rsidRPr="00AA458C">
        <w:t>Черепанцев</w:t>
      </w:r>
      <w:proofErr w:type="spellEnd"/>
      <w:r w:rsidRPr="00AA458C"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</w:t>
      </w:r>
      <w:proofErr w:type="gramStart"/>
      <w:r w:rsidRPr="00AA458C">
        <w:t xml:space="preserve"> ;</w:t>
      </w:r>
      <w:proofErr w:type="gramEnd"/>
      <w:r w:rsidRPr="00AA458C">
        <w:t xml:space="preserve"> Таганрог : Издательство Южного федерального университета, 2018. - 108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spellStart"/>
      <w:r w:rsidRPr="00AA458C">
        <w:t>Библиогр</w:t>
      </w:r>
      <w:proofErr w:type="spellEnd"/>
      <w:r w:rsidRPr="00AA458C">
        <w:t>. в кн. - ISBN 978-5-9275-2621-5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49" w:history="1">
        <w:r w:rsidRPr="00AA458C">
          <w:rPr>
            <w:rStyle w:val="ad"/>
          </w:rPr>
          <w:t>http://biblioclub.ru/index.php?page=book&amp;id=500163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7.2. Дополнительная литература</w:t>
      </w:r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 xml:space="preserve">1. </w:t>
      </w:r>
      <w:proofErr w:type="spellStart"/>
      <w:r w:rsidRPr="00AA458C">
        <w:t>Летута</w:t>
      </w:r>
      <w:proofErr w:type="spellEnd"/>
      <w:r w:rsidRPr="00AA458C">
        <w:t>, С.Н.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для поступающих в вуз / С.Н. </w:t>
      </w:r>
      <w:proofErr w:type="spellStart"/>
      <w:r w:rsidRPr="00AA458C">
        <w:t>Летута</w:t>
      </w:r>
      <w:proofErr w:type="spellEnd"/>
      <w:r w:rsidRPr="00AA458C">
        <w:t>, А.А. </w:t>
      </w:r>
      <w:proofErr w:type="spellStart"/>
      <w:r w:rsidRPr="00AA458C">
        <w:t>Чакак</w:t>
      </w:r>
      <w:proofErr w:type="spellEnd"/>
      <w:r w:rsidRPr="00AA458C">
        <w:t xml:space="preserve"> ; Министерство образования и науки Российской Федерации, Оренбургский Государственный Университет, Университетская физико-математическая школа. - Оренбург</w:t>
      </w:r>
      <w:proofErr w:type="gramStart"/>
      <w:r w:rsidRPr="00AA458C">
        <w:t xml:space="preserve"> :</w:t>
      </w:r>
      <w:proofErr w:type="gramEnd"/>
      <w:r w:rsidRPr="00AA458C">
        <w:t xml:space="preserve"> ОГУ, 2016. - </w:t>
      </w:r>
      <w:proofErr w:type="spellStart"/>
      <w:r w:rsidRPr="00AA458C">
        <w:t>Вып</w:t>
      </w:r>
      <w:proofErr w:type="spellEnd"/>
      <w:r w:rsidRPr="00AA458C">
        <w:t xml:space="preserve">. 7. Электростатика. - 178 с. : ил., табл. - </w:t>
      </w:r>
      <w:proofErr w:type="spellStart"/>
      <w:r w:rsidRPr="00AA458C">
        <w:t>Библиогр</w:t>
      </w:r>
      <w:proofErr w:type="spellEnd"/>
      <w:r w:rsidRPr="00AA458C">
        <w:t>.: с. 151-152 - ISBN 978-5-7410-1547-6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50" w:history="1">
        <w:r w:rsidRPr="00AA458C">
          <w:rPr>
            <w:rStyle w:val="ad"/>
          </w:rPr>
          <w:t>http://biblioclub.ru/index.php?page=book&amp;id=469338</w:t>
        </w:r>
      </w:hyperlink>
    </w:p>
    <w:p w:rsidR="00581B00" w:rsidRPr="00AA458C" w:rsidRDefault="00581B00" w:rsidP="00581B00">
      <w:pPr>
        <w:spacing w:line="276" w:lineRule="auto"/>
        <w:ind w:firstLine="709"/>
        <w:jc w:val="both"/>
      </w:pPr>
      <w:r w:rsidRPr="00AA458C">
        <w:t>2. Романова, В.В. Физика: примеры решения задач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В.В. Романова. - Минск</w:t>
      </w:r>
      <w:proofErr w:type="gramStart"/>
      <w:r w:rsidRPr="00AA458C">
        <w:t xml:space="preserve"> :</w:t>
      </w:r>
      <w:proofErr w:type="gramEnd"/>
      <w:r w:rsidRPr="00AA458C">
        <w:t xml:space="preserve"> РИПО, 2017. - 348 с. : схем., табл. - </w:t>
      </w:r>
      <w:proofErr w:type="spellStart"/>
      <w:r w:rsidRPr="00AA458C">
        <w:t>Библиогр</w:t>
      </w:r>
      <w:proofErr w:type="spellEnd"/>
      <w:r w:rsidRPr="00AA458C">
        <w:t>. в кн. - ISBN 978-985-503-737-9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51" w:history="1">
        <w:r w:rsidRPr="00AA458C">
          <w:rPr>
            <w:rStyle w:val="ad"/>
          </w:rPr>
          <w:t>http://biblioclub.ru/index.php?page=book&amp;id=487974</w:t>
        </w:r>
      </w:hyperlink>
    </w:p>
    <w:p w:rsidR="00581B00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firstLine="709"/>
        <w:jc w:val="both"/>
        <w:rPr>
          <w:rStyle w:val="ad"/>
        </w:rPr>
      </w:pPr>
      <w:r w:rsidRPr="00AA458C">
        <w:t xml:space="preserve">3. </w:t>
      </w:r>
      <w:proofErr w:type="spellStart"/>
      <w:r w:rsidRPr="00AA458C">
        <w:t>Курбачев</w:t>
      </w:r>
      <w:proofErr w:type="spellEnd"/>
      <w:r w:rsidRPr="00AA458C">
        <w:t>, Ю.Ф. Физика</w:t>
      </w:r>
      <w:proofErr w:type="gramStart"/>
      <w:r w:rsidRPr="00AA458C">
        <w:t xml:space="preserve"> :</w:t>
      </w:r>
      <w:proofErr w:type="gramEnd"/>
      <w:r w:rsidRPr="00AA458C">
        <w:t xml:space="preserve"> учебное пособие / Ю.Ф. </w:t>
      </w:r>
      <w:proofErr w:type="spellStart"/>
      <w:r w:rsidRPr="00AA458C">
        <w:t>Курбачев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Евразийский открытый институт, 2011. - 216 с. - ISBN 978-5-374-00523-3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52" w:history="1">
        <w:r w:rsidRPr="00AA458C">
          <w:rPr>
            <w:rStyle w:val="ad"/>
          </w:rPr>
          <w:t>http://biblioclub.ru/index.php?page=book&amp;id=90773</w:t>
        </w:r>
      </w:hyperlink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firstLine="709"/>
        <w:jc w:val="both"/>
      </w:pPr>
      <w:r>
        <w:t>4</w:t>
      </w:r>
      <w:r w:rsidRPr="00AA458C">
        <w:t xml:space="preserve">. </w:t>
      </w:r>
      <w:proofErr w:type="spellStart"/>
      <w:r w:rsidRPr="00AA458C">
        <w:t>Сабитов</w:t>
      </w:r>
      <w:proofErr w:type="spellEnd"/>
      <w:r w:rsidRPr="00AA458C">
        <w:t>, К.Б. Уравнения математической физики</w:t>
      </w:r>
      <w:proofErr w:type="gramStart"/>
      <w:r w:rsidRPr="00AA458C">
        <w:t xml:space="preserve"> :</w:t>
      </w:r>
      <w:proofErr w:type="gramEnd"/>
      <w:r w:rsidRPr="00AA458C">
        <w:t xml:space="preserve"> учебник / К.Б. </w:t>
      </w:r>
      <w:proofErr w:type="spellStart"/>
      <w:r w:rsidRPr="00AA458C">
        <w:t>Сабитов</w:t>
      </w:r>
      <w:proofErr w:type="spellEnd"/>
      <w:r w:rsidRPr="00AA458C">
        <w:t>. - Москва</w:t>
      </w:r>
      <w:proofErr w:type="gramStart"/>
      <w:r w:rsidRPr="00AA458C">
        <w:t xml:space="preserve"> :</w:t>
      </w:r>
      <w:proofErr w:type="gramEnd"/>
      <w:r w:rsidRPr="00AA458C">
        <w:t xml:space="preserve"> </w:t>
      </w:r>
      <w:proofErr w:type="spellStart"/>
      <w:r w:rsidRPr="00AA458C">
        <w:t>Физматлит</w:t>
      </w:r>
      <w:proofErr w:type="spellEnd"/>
      <w:r w:rsidRPr="00AA458C">
        <w:t>, 2013. - 352 с.</w:t>
      </w:r>
      <w:proofErr w:type="gramStart"/>
      <w:r w:rsidRPr="00AA458C">
        <w:t xml:space="preserve"> :</w:t>
      </w:r>
      <w:proofErr w:type="gramEnd"/>
      <w:r w:rsidRPr="00AA458C">
        <w:t xml:space="preserve"> ил. - </w:t>
      </w:r>
      <w:proofErr w:type="gramStart"/>
      <w:r w:rsidRPr="00AA458C">
        <w:t>(Математика.</w:t>
      </w:r>
      <w:proofErr w:type="gramEnd"/>
      <w:r w:rsidRPr="00AA458C">
        <w:t xml:space="preserve"> </w:t>
      </w:r>
      <w:proofErr w:type="gramStart"/>
      <w:r w:rsidRPr="00AA458C">
        <w:t>Прикладная математика).</w:t>
      </w:r>
      <w:proofErr w:type="gramEnd"/>
      <w:r w:rsidRPr="00AA458C">
        <w:t xml:space="preserve"> - </w:t>
      </w:r>
      <w:proofErr w:type="spellStart"/>
      <w:r w:rsidRPr="00AA458C">
        <w:t>Библиогр</w:t>
      </w:r>
      <w:proofErr w:type="spellEnd"/>
      <w:r w:rsidRPr="00AA458C">
        <w:t>. в кн. - ISBN 978-5-9221-1483-7</w:t>
      </w:r>
      <w:proofErr w:type="gramStart"/>
      <w:r w:rsidRPr="00AA458C">
        <w:t xml:space="preserve"> ;</w:t>
      </w:r>
      <w:proofErr w:type="gramEnd"/>
      <w:r w:rsidRPr="00AA458C">
        <w:t xml:space="preserve"> То же [Электронный ресурс]. - URL: </w:t>
      </w:r>
      <w:hyperlink r:id="rId53" w:history="1">
        <w:r w:rsidRPr="00AA458C">
          <w:rPr>
            <w:rStyle w:val="ad"/>
          </w:rPr>
          <w:t>http://biblioclub.ru/index.php?page=book&amp;id=275562</w:t>
        </w:r>
      </w:hyperlink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AA458C">
        <w:rPr>
          <w:bCs/>
          <w:i/>
          <w:iCs/>
        </w:rPr>
        <w:t>обучающихся</w:t>
      </w:r>
      <w:proofErr w:type="gramEnd"/>
      <w:r w:rsidRPr="00AA458C">
        <w:rPr>
          <w:bCs/>
          <w:i/>
          <w:iCs/>
        </w:rPr>
        <w:t xml:space="preserve"> по дисциплине</w:t>
      </w:r>
    </w:p>
    <w:p w:rsidR="00581B00" w:rsidRPr="00AA458C" w:rsidRDefault="00581B00" w:rsidP="00581B00">
      <w:pPr>
        <w:shd w:val="clear" w:color="auto" w:fill="FFFFFF"/>
        <w:autoSpaceDE w:val="0"/>
        <w:autoSpaceDN w:val="0"/>
        <w:adjustRightInd w:val="0"/>
        <w:spacing w:line="276" w:lineRule="auto"/>
        <w:ind w:left="641"/>
      </w:pPr>
      <w:r>
        <w:t>1.</w:t>
      </w:r>
      <w:r w:rsidRPr="00AA458C">
        <w:t xml:space="preserve">Гаспарян Л.Г. Краткий курс физики: </w:t>
      </w:r>
      <w:proofErr w:type="spellStart"/>
      <w:r w:rsidRPr="00AA458C">
        <w:t>Учеб</w:t>
      </w:r>
      <w:proofErr w:type="gramStart"/>
      <w:r w:rsidRPr="00AA458C">
        <w:t>.п</w:t>
      </w:r>
      <w:proofErr w:type="gramEnd"/>
      <w:r w:rsidRPr="00AA458C">
        <w:t>особие</w:t>
      </w:r>
      <w:proofErr w:type="spellEnd"/>
      <w:r w:rsidRPr="00AA458C">
        <w:t xml:space="preserve"> и </w:t>
      </w:r>
      <w:proofErr w:type="spellStart"/>
      <w:r w:rsidRPr="00AA458C">
        <w:t>раб.тетр</w:t>
      </w:r>
      <w:proofErr w:type="spellEnd"/>
      <w:r w:rsidRPr="00AA458C">
        <w:t>. для студентов-заочников Нижний Новгород: , 2010</w:t>
      </w: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581B00" w:rsidRPr="00AA458C" w:rsidRDefault="00581B00" w:rsidP="00581B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A458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54" w:history="1">
              <w:r w:rsidRPr="00AA458C">
                <w:t>www.biblioclub.ru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ЭБС «Университетская библиотека онлайн»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55" w:history="1">
              <w:r w:rsidRPr="00AA458C">
                <w:t>www.elibrary.ru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>Научная электронная библиотека</w:t>
            </w:r>
          </w:p>
        </w:tc>
      </w:tr>
      <w:tr w:rsidR="00581B00" w:rsidRPr="00AA458C" w:rsidTr="00A43DE1">
        <w:tc>
          <w:tcPr>
            <w:tcW w:w="2943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56" w:history="1">
              <w:r w:rsidRPr="00AA458C">
                <w:t>www.ebiblioteka.ru</w:t>
              </w:r>
            </w:hyperlink>
          </w:p>
        </w:tc>
        <w:tc>
          <w:tcPr>
            <w:tcW w:w="6628" w:type="dxa"/>
          </w:tcPr>
          <w:p w:rsidR="00581B00" w:rsidRPr="00AA458C" w:rsidRDefault="00581B00" w:rsidP="00A43DE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AA458C">
              <w:t xml:space="preserve">Универсальные базы данных изданий </w:t>
            </w:r>
          </w:p>
        </w:tc>
      </w:tr>
    </w:tbl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8. Фонды оценочных средств</w:t>
      </w:r>
    </w:p>
    <w:p w:rsidR="00581B00" w:rsidRPr="00AA458C" w:rsidRDefault="00581B00" w:rsidP="00581B00">
      <w:pPr>
        <w:spacing w:line="276" w:lineRule="auto"/>
        <w:ind w:firstLine="709"/>
        <w:jc w:val="both"/>
        <w:rPr>
          <w:spacing w:val="-4"/>
        </w:rPr>
      </w:pPr>
      <w:r w:rsidRPr="00AA458C">
        <w:rPr>
          <w:spacing w:val="-4"/>
        </w:rPr>
        <w:t>Фонд оценочных сре</w:t>
      </w:r>
      <w:proofErr w:type="gramStart"/>
      <w:r w:rsidRPr="00AA458C">
        <w:rPr>
          <w:spacing w:val="-4"/>
        </w:rPr>
        <w:t>дств пр</w:t>
      </w:r>
      <w:proofErr w:type="gramEnd"/>
      <w:r w:rsidRPr="00AA458C">
        <w:rPr>
          <w:spacing w:val="-4"/>
        </w:rPr>
        <w:t>едставлен в Приложении 1.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A458C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581B00" w:rsidRPr="009F6060" w:rsidRDefault="00581B00" w:rsidP="00581B00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581B00" w:rsidRPr="009F6060" w:rsidRDefault="00581B00" w:rsidP="00581B00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1B00" w:rsidRPr="009F6060" w:rsidRDefault="00581B00" w:rsidP="00581B00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581B00" w:rsidRDefault="00581B00" w:rsidP="00581B00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581B00" w:rsidRPr="009F6060" w:rsidRDefault="00581B00" w:rsidP="00581B00">
      <w:pPr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A458C">
        <w:rPr>
          <w:bCs/>
        </w:rPr>
        <w:t>Перечень информационных справочных систем</w:t>
      </w:r>
    </w:p>
    <w:p w:rsidR="00581B00" w:rsidRPr="00AA458C" w:rsidRDefault="00581B00" w:rsidP="00581B0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hyperlink r:id="rId57" w:tgtFrame="_blank" w:history="1">
        <w:r w:rsidRPr="00AA458C">
          <w:rPr>
            <w:bCs/>
            <w:lang w:val="en-US"/>
          </w:rPr>
          <w:t>http</w:t>
        </w:r>
        <w:r w:rsidRPr="00AA458C">
          <w:rPr>
            <w:bCs/>
          </w:rPr>
          <w:t>://</w:t>
        </w:r>
        <w:proofErr w:type="spellStart"/>
        <w:r w:rsidRPr="00AA458C">
          <w:rPr>
            <w:bCs/>
            <w:lang w:val="en-US"/>
          </w:rPr>
          <w:t>kvant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mccme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Научно-популярный физико-математический журнал "Квант"</w:t>
      </w:r>
    </w:p>
    <w:p w:rsidR="00E51567" w:rsidRPr="00840AA2" w:rsidRDefault="00581B00" w:rsidP="00581B0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AA458C">
        <w:rPr>
          <w:bCs/>
          <w:lang w:val="en-US"/>
        </w:rPr>
        <w:t>http</w:t>
      </w:r>
      <w:r w:rsidRPr="00AA458C">
        <w:rPr>
          <w:bCs/>
        </w:rPr>
        <w:t>://</w:t>
      </w:r>
      <w:r w:rsidRPr="00AA458C">
        <w:rPr>
          <w:bCs/>
          <w:lang w:val="en-US"/>
        </w:rPr>
        <w:t> </w:t>
      </w:r>
      <w:hyperlink r:id="rId58" w:history="1">
        <w:r w:rsidRPr="00AA458C">
          <w:rPr>
            <w:bCs/>
            <w:lang w:val="en-US"/>
          </w:rPr>
          <w:t>www</w:t>
        </w:r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phys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nsu</w:t>
        </w:r>
        <w:proofErr w:type="spellEnd"/>
        <w:r w:rsidRPr="00AA458C">
          <w:rPr>
            <w:bCs/>
          </w:rPr>
          <w:t>.</w:t>
        </w:r>
        <w:proofErr w:type="spellStart"/>
        <w:r w:rsidRPr="00AA458C">
          <w:rPr>
            <w:bCs/>
            <w:lang w:val="en-US"/>
          </w:rPr>
          <w:t>ru</w:t>
        </w:r>
        <w:proofErr w:type="spellEnd"/>
        <w:r w:rsidRPr="00AA458C">
          <w:rPr>
            <w:bCs/>
          </w:rPr>
          <w:t>/</w:t>
        </w:r>
        <w:proofErr w:type="spellStart"/>
        <w:r w:rsidRPr="00AA458C">
          <w:rPr>
            <w:bCs/>
            <w:lang w:val="en-US"/>
          </w:rPr>
          <w:t>dkf</w:t>
        </w:r>
        <w:proofErr w:type="spellEnd"/>
        <w:r w:rsidRPr="00AA458C">
          <w:rPr>
            <w:bCs/>
          </w:rPr>
          <w:t>/</w:t>
        </w:r>
      </w:hyperlink>
      <w:r w:rsidRPr="00AA458C">
        <w:rPr>
          <w:bCs/>
        </w:rPr>
        <w:t xml:space="preserve"> - Демонстрационный кабинет физики НГУ</w:t>
      </w:r>
      <w:bookmarkStart w:id="18" w:name="_GoBack"/>
      <w:bookmarkEnd w:id="18"/>
    </w:p>
    <w:p w:rsidR="00E51567" w:rsidRPr="00F924A5" w:rsidRDefault="00E51567" w:rsidP="00E51567">
      <w:pPr>
        <w:spacing w:line="360" w:lineRule="auto"/>
      </w:pPr>
    </w:p>
    <w:p w:rsidR="00260787" w:rsidRPr="00E03278" w:rsidRDefault="00260787" w:rsidP="00E03278">
      <w:pPr>
        <w:pStyle w:val="1"/>
        <w:jc w:val="center"/>
        <w:rPr>
          <w:b/>
          <w:sz w:val="24"/>
        </w:rPr>
      </w:pPr>
      <w:r w:rsidRPr="00E03278">
        <w:rPr>
          <w:b/>
          <w:sz w:val="24"/>
        </w:rPr>
        <w:t>7. ПРОГРАММА ИТОГОВОЙ АТТЕСТАЦИИ</w:t>
      </w:r>
      <w:bookmarkEnd w:id="17"/>
    </w:p>
    <w:p w:rsidR="00260787" w:rsidRDefault="00260787" w:rsidP="00260787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260787" w:rsidRPr="009B7FF4" w:rsidRDefault="00260787" w:rsidP="00260787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260787" w:rsidRPr="009B7FF4" w:rsidRDefault="00260787" w:rsidP="00260787">
      <w:pPr>
        <w:tabs>
          <w:tab w:val="left" w:pos="1320"/>
        </w:tabs>
        <w:spacing w:line="276" w:lineRule="auto"/>
        <w:jc w:val="both"/>
      </w:pPr>
    </w:p>
    <w:p w:rsidR="00260787" w:rsidRPr="009B7FF4" w:rsidRDefault="00260787" w:rsidP="00260787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260787" w:rsidRPr="009B7FF4" w:rsidRDefault="00260787" w:rsidP="00260787">
      <w:pPr>
        <w:spacing w:line="276" w:lineRule="auto"/>
        <w:jc w:val="both"/>
      </w:pPr>
    </w:p>
    <w:p w:rsidR="00260787" w:rsidRPr="009B7FF4" w:rsidRDefault="00260787" w:rsidP="00260787">
      <w:pPr>
        <w:spacing w:line="276" w:lineRule="auto"/>
        <w:jc w:val="both"/>
      </w:pPr>
      <w:r w:rsidRPr="009B7FF4">
        <w:t>Где:</w:t>
      </w:r>
    </w:p>
    <w:p w:rsidR="00260787" w:rsidRPr="009B7FF4" w:rsidRDefault="00260787" w:rsidP="00260787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260787" w:rsidRPr="009B7FF4" w:rsidRDefault="00581B00" w:rsidP="0026078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078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0787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0787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260787" w:rsidRPr="009B7FF4" w:rsidRDefault="00581B00" w:rsidP="0026078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0787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0787" w:rsidRPr="009B7FF4">
        <w:rPr>
          <w:rFonts w:eastAsiaTheme="minorEastAsia"/>
        </w:rPr>
        <w:t>–  зачетная единица по курсовой работе;</w:t>
      </w:r>
    </w:p>
    <w:p w:rsidR="00260787" w:rsidRPr="009B7FF4" w:rsidRDefault="00581B00" w:rsidP="00260787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078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0787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0787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260787" w:rsidRPr="009B7FF4" w:rsidRDefault="00581B00" w:rsidP="0026078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078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0787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260787" w:rsidRPr="009B7FF4" w:rsidRDefault="00260787" w:rsidP="00260787">
      <w:pPr>
        <w:spacing w:line="276" w:lineRule="auto"/>
        <w:jc w:val="both"/>
      </w:pPr>
      <w:r w:rsidRPr="009B7FF4">
        <w:lastRenderedPageBreak/>
        <w:t>Величина среднего рейтинга студента по модулю  лежит в пределах от 55 до 100 баллов.</w:t>
      </w:r>
    </w:p>
    <w:p w:rsidR="00260787" w:rsidRPr="00260787" w:rsidRDefault="00260787" w:rsidP="00896151">
      <w:pPr>
        <w:autoSpaceDE w:val="0"/>
        <w:autoSpaceDN w:val="0"/>
        <w:adjustRightInd w:val="0"/>
        <w:spacing w:line="276" w:lineRule="auto"/>
        <w:ind w:firstLine="709"/>
        <w:jc w:val="both"/>
      </w:pPr>
    </w:p>
    <w:sectPr w:rsidR="00260787" w:rsidRPr="00260787" w:rsidSect="009B3D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E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966AB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B1F4358"/>
    <w:multiLevelType w:val="hybridMultilevel"/>
    <w:tmpl w:val="98F44EA8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943443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6">
    <w:nsid w:val="1F6D595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0DA098D"/>
    <w:multiLevelType w:val="hybridMultilevel"/>
    <w:tmpl w:val="06DEEB2C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14C98E0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4CB89F30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9E86FA50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8822E460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E93E6BF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63983BDA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A4082E30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46DE08CA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9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>
    <w:nsid w:val="38705306"/>
    <w:multiLevelType w:val="singleLevel"/>
    <w:tmpl w:val="BF9A0EA2"/>
    <w:lvl w:ilvl="0">
      <w:start w:val="1"/>
      <w:numFmt w:val="decimal"/>
      <w:lvlText w:val="%1."/>
      <w:lvlJc w:val="left"/>
      <w:pPr>
        <w:tabs>
          <w:tab w:val="num" w:pos="1637"/>
        </w:tabs>
        <w:ind w:left="1637" w:hanging="360"/>
      </w:pPr>
    </w:lvl>
  </w:abstractNum>
  <w:abstractNum w:abstractNumId="11">
    <w:nsid w:val="3B771728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6166DE1"/>
    <w:multiLevelType w:val="hybridMultilevel"/>
    <w:tmpl w:val="16DC56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1B436E4"/>
    <w:multiLevelType w:val="hybridMultilevel"/>
    <w:tmpl w:val="6E4E3B1A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5C2245F4"/>
    <w:multiLevelType w:val="hybridMultilevel"/>
    <w:tmpl w:val="D9787B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1EB2F09"/>
    <w:multiLevelType w:val="hybridMultilevel"/>
    <w:tmpl w:val="06DEEB2C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F113F52"/>
    <w:multiLevelType w:val="hybridMultilevel"/>
    <w:tmpl w:val="CA6C4CC6"/>
    <w:lvl w:ilvl="0" w:tplc="BD760B8E">
      <w:start w:val="10"/>
      <w:numFmt w:val="decimal"/>
      <w:lvlText w:val="%1."/>
      <w:lvlJc w:val="left"/>
      <w:pPr>
        <w:tabs>
          <w:tab w:val="num" w:pos="1637"/>
        </w:tabs>
        <w:ind w:left="1637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357"/>
        </w:tabs>
        <w:ind w:left="235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077"/>
        </w:tabs>
        <w:ind w:left="3077" w:hanging="180"/>
      </w:pPr>
    </w:lvl>
    <w:lvl w:ilvl="3" w:tplc="0419000F">
      <w:start w:val="1"/>
      <w:numFmt w:val="decimal"/>
      <w:lvlText w:val="%4."/>
      <w:lvlJc w:val="left"/>
      <w:pPr>
        <w:tabs>
          <w:tab w:val="num" w:pos="3797"/>
        </w:tabs>
        <w:ind w:left="3797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517"/>
        </w:tabs>
        <w:ind w:left="4517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237"/>
        </w:tabs>
        <w:ind w:left="5237" w:hanging="180"/>
      </w:pPr>
    </w:lvl>
    <w:lvl w:ilvl="6" w:tplc="0419000F">
      <w:start w:val="1"/>
      <w:numFmt w:val="decimal"/>
      <w:lvlText w:val="%7."/>
      <w:lvlJc w:val="left"/>
      <w:pPr>
        <w:tabs>
          <w:tab w:val="num" w:pos="5957"/>
        </w:tabs>
        <w:ind w:left="5957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677"/>
        </w:tabs>
        <w:ind w:left="6677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397"/>
        </w:tabs>
        <w:ind w:left="7397" w:hanging="180"/>
      </w:pPr>
    </w:lvl>
  </w:abstractNum>
  <w:abstractNum w:abstractNumId="1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61602668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CCE040FC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819834F4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B4EF1FE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484AA054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26694D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26A8481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8BB6266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9"/>
  </w:num>
  <w:num w:numId="5">
    <w:abstractNumId w:val="14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</w:num>
  <w:num w:numId="9">
    <w:abstractNumId w:val="17"/>
  </w:num>
  <w:num w:numId="10">
    <w:abstractNumId w:val="5"/>
  </w:num>
  <w:num w:numId="11">
    <w:abstractNumId w:val="11"/>
  </w:num>
  <w:num w:numId="12">
    <w:abstractNumId w:val="0"/>
  </w:num>
  <w:num w:numId="1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  <w:lvlOverride w:ilvl="0">
      <w:startOverride w:val="1"/>
    </w:lvlOverride>
  </w:num>
  <w:num w:numId="16">
    <w:abstractNumId w:val="18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360A"/>
    <w:rsid w:val="000F1953"/>
    <w:rsid w:val="0018360A"/>
    <w:rsid w:val="00257CDF"/>
    <w:rsid w:val="00260787"/>
    <w:rsid w:val="003E3995"/>
    <w:rsid w:val="00437081"/>
    <w:rsid w:val="004654BA"/>
    <w:rsid w:val="004C0A60"/>
    <w:rsid w:val="005072FB"/>
    <w:rsid w:val="00581B00"/>
    <w:rsid w:val="005B6AD4"/>
    <w:rsid w:val="00657564"/>
    <w:rsid w:val="00680AD6"/>
    <w:rsid w:val="00684575"/>
    <w:rsid w:val="006A5205"/>
    <w:rsid w:val="00700F75"/>
    <w:rsid w:val="00726454"/>
    <w:rsid w:val="0080359B"/>
    <w:rsid w:val="00896151"/>
    <w:rsid w:val="008F6C53"/>
    <w:rsid w:val="0099666F"/>
    <w:rsid w:val="009B3D7A"/>
    <w:rsid w:val="00A5117A"/>
    <w:rsid w:val="00A5425D"/>
    <w:rsid w:val="00C776F7"/>
    <w:rsid w:val="00CB368A"/>
    <w:rsid w:val="00CC6181"/>
    <w:rsid w:val="00CC76C9"/>
    <w:rsid w:val="00D67EF8"/>
    <w:rsid w:val="00D93FA3"/>
    <w:rsid w:val="00DE303A"/>
    <w:rsid w:val="00E03278"/>
    <w:rsid w:val="00E04B25"/>
    <w:rsid w:val="00E51567"/>
    <w:rsid w:val="00ED2545"/>
    <w:rsid w:val="00ED5465"/>
    <w:rsid w:val="00F153DB"/>
    <w:rsid w:val="00FC6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6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F6C53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8360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18360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18360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8F6C5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CC76C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CC76C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"/>
    <w:basedOn w:val="a1"/>
    <w:uiPriority w:val="59"/>
    <w:rsid w:val="00CC76C9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 Indent"/>
    <w:basedOn w:val="a"/>
    <w:link w:val="a8"/>
    <w:uiPriority w:val="99"/>
    <w:semiHidden/>
    <w:unhideWhenUsed/>
    <w:rsid w:val="00CC76C9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CC76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nhideWhenUsed/>
    <w:rsid w:val="00F153DB"/>
    <w:pPr>
      <w:spacing w:after="120"/>
    </w:pPr>
  </w:style>
  <w:style w:type="character" w:customStyle="1" w:styleId="aa">
    <w:name w:val="Основной текст Знак"/>
    <w:basedOn w:val="a0"/>
    <w:link w:val="a9"/>
    <w:rsid w:val="00F153D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">
    <w:name w:val="табул"/>
    <w:basedOn w:val="a"/>
    <w:rsid w:val="00F153DB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3">
    <w:name w:val="Body Text 3"/>
    <w:basedOn w:val="a"/>
    <w:link w:val="30"/>
    <w:uiPriority w:val="99"/>
    <w:semiHidden/>
    <w:unhideWhenUsed/>
    <w:rsid w:val="00657564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65756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65756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ac">
    <w:name w:val="TOC Heading"/>
    <w:basedOn w:val="1"/>
    <w:next w:val="a"/>
    <w:uiPriority w:val="39"/>
    <w:semiHidden/>
    <w:unhideWhenUsed/>
    <w:qFormat/>
    <w:rsid w:val="00257CDF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12">
    <w:name w:val="toc 1"/>
    <w:basedOn w:val="a"/>
    <w:next w:val="a"/>
    <w:autoRedefine/>
    <w:uiPriority w:val="39"/>
    <w:unhideWhenUsed/>
    <w:rsid w:val="00257CDF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257CDF"/>
    <w:pPr>
      <w:spacing w:after="100"/>
      <w:ind w:left="480"/>
    </w:pPr>
  </w:style>
  <w:style w:type="character" w:styleId="ad">
    <w:name w:val="Hyperlink"/>
    <w:basedOn w:val="a0"/>
    <w:uiPriority w:val="99"/>
    <w:unhideWhenUsed/>
    <w:rsid w:val="00257CDF"/>
    <w:rPr>
      <w:color w:val="0000FF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257CDF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57CD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260787"/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6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F6C53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8360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18360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18360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8F6C5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CC76C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CC76C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"/>
    <w:basedOn w:val="a1"/>
    <w:uiPriority w:val="59"/>
    <w:rsid w:val="00CC76C9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 Indent"/>
    <w:basedOn w:val="a"/>
    <w:link w:val="a8"/>
    <w:uiPriority w:val="99"/>
    <w:semiHidden/>
    <w:unhideWhenUsed/>
    <w:rsid w:val="00CC76C9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CC76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nhideWhenUsed/>
    <w:rsid w:val="00F153DB"/>
    <w:pPr>
      <w:spacing w:after="120"/>
    </w:pPr>
  </w:style>
  <w:style w:type="character" w:customStyle="1" w:styleId="aa">
    <w:name w:val="Основной текст Знак"/>
    <w:basedOn w:val="a0"/>
    <w:link w:val="a9"/>
    <w:rsid w:val="00F153D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">
    <w:name w:val="табул"/>
    <w:basedOn w:val="a"/>
    <w:rsid w:val="00F153DB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3">
    <w:name w:val="Body Text 3"/>
    <w:basedOn w:val="a"/>
    <w:link w:val="30"/>
    <w:uiPriority w:val="99"/>
    <w:semiHidden/>
    <w:unhideWhenUsed/>
    <w:rsid w:val="00657564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65756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65756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ac">
    <w:name w:val="TOC Heading"/>
    <w:basedOn w:val="1"/>
    <w:next w:val="a"/>
    <w:uiPriority w:val="39"/>
    <w:semiHidden/>
    <w:unhideWhenUsed/>
    <w:qFormat/>
    <w:rsid w:val="00257CDF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12">
    <w:name w:val="toc 1"/>
    <w:basedOn w:val="a"/>
    <w:next w:val="a"/>
    <w:autoRedefine/>
    <w:uiPriority w:val="39"/>
    <w:unhideWhenUsed/>
    <w:rsid w:val="00257CDF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257CDF"/>
    <w:pPr>
      <w:spacing w:after="100"/>
      <w:ind w:left="480"/>
    </w:pPr>
  </w:style>
  <w:style w:type="character" w:styleId="ad">
    <w:name w:val="Hyperlink"/>
    <w:basedOn w:val="a0"/>
    <w:uiPriority w:val="99"/>
    <w:unhideWhenUsed/>
    <w:rsid w:val="00257CDF"/>
    <w:rPr>
      <w:color w:val="0000FF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257CDF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57CD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260787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6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98149" TargetMode="External"/><Relationship Id="rId18" Type="http://schemas.openxmlformats.org/officeDocument/2006/relationships/hyperlink" Target="http://biblioclub.ru/index.php?page=book&amp;id=469338" TargetMode="External"/><Relationship Id="rId26" Type="http://schemas.openxmlformats.org/officeDocument/2006/relationships/hyperlink" Target="http://www.phys.nsu.ru/dkf/" TargetMode="External"/><Relationship Id="rId39" Type="http://schemas.openxmlformats.org/officeDocument/2006/relationships/hyperlink" Target="http://biblioclub.ru/index.php?page=book&amp;id=469338" TargetMode="External"/><Relationship Id="rId21" Type="http://schemas.openxmlformats.org/officeDocument/2006/relationships/hyperlink" Target="http://biblioclub.ru/index.php?page=book&amp;id=275562" TargetMode="External"/><Relationship Id="rId34" Type="http://schemas.openxmlformats.org/officeDocument/2006/relationships/hyperlink" Target="http://www.ebiblioteka.ru" TargetMode="External"/><Relationship Id="rId42" Type="http://schemas.openxmlformats.org/officeDocument/2006/relationships/hyperlink" Target="http://biblioclub.ru/index.php?page=book&amp;id=275562" TargetMode="External"/><Relationship Id="rId47" Type="http://schemas.openxmlformats.org/officeDocument/2006/relationships/hyperlink" Target="http://www.phys.nsu.ru/dkf/" TargetMode="External"/><Relationship Id="rId50" Type="http://schemas.openxmlformats.org/officeDocument/2006/relationships/hyperlink" Target="http://biblioclub.ru/index.php?page=book&amp;id=469338" TargetMode="External"/><Relationship Id="rId55" Type="http://schemas.openxmlformats.org/officeDocument/2006/relationships/hyperlink" Target="http://www.elibrary.ru" TargetMode="External"/><Relationship Id="rId7" Type="http://schemas.openxmlformats.org/officeDocument/2006/relationships/image" Target="media/image1.emf"/><Relationship Id="rId12" Type="http://schemas.openxmlformats.org/officeDocument/2006/relationships/hyperlink" Target="http://biblioclub.ru/index.php?page=book&amp;id=79497" TargetMode="External"/><Relationship Id="rId17" Type="http://schemas.openxmlformats.org/officeDocument/2006/relationships/hyperlink" Target="http://biblioclub.ru/index.php?page=book&amp;id=500163" TargetMode="External"/><Relationship Id="rId25" Type="http://schemas.openxmlformats.org/officeDocument/2006/relationships/hyperlink" Target="http://kvant.mccme.ru/" TargetMode="External"/><Relationship Id="rId33" Type="http://schemas.openxmlformats.org/officeDocument/2006/relationships/hyperlink" Target="http://www.elibrary.ru" TargetMode="External"/><Relationship Id="rId38" Type="http://schemas.openxmlformats.org/officeDocument/2006/relationships/hyperlink" Target="http://biblioclub.ru/index.php?page=book&amp;id=500163" TargetMode="External"/><Relationship Id="rId46" Type="http://schemas.openxmlformats.org/officeDocument/2006/relationships/hyperlink" Target="http://kvant.mccme.ru/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53287" TargetMode="External"/><Relationship Id="rId20" Type="http://schemas.openxmlformats.org/officeDocument/2006/relationships/hyperlink" Target="http://biblioclub.ru/index.php?page=book&amp;id=90773" TargetMode="External"/><Relationship Id="rId29" Type="http://schemas.openxmlformats.org/officeDocument/2006/relationships/hyperlink" Target="http://biblioclub.ru/index.php?page=book&amp;id=485076" TargetMode="External"/><Relationship Id="rId41" Type="http://schemas.openxmlformats.org/officeDocument/2006/relationships/hyperlink" Target="http://biblioclub.ru/index.php?page=book&amp;id=90773" TargetMode="External"/><Relationship Id="rId54" Type="http://schemas.openxmlformats.org/officeDocument/2006/relationships/hyperlink" Target="http://www.biblioclub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99452" TargetMode="External"/><Relationship Id="rId24" Type="http://schemas.openxmlformats.org/officeDocument/2006/relationships/hyperlink" Target="http://www.ebiblioteka.ru" TargetMode="External"/><Relationship Id="rId32" Type="http://schemas.openxmlformats.org/officeDocument/2006/relationships/hyperlink" Target="http://www.biblioclub.ru" TargetMode="External"/><Relationship Id="rId37" Type="http://schemas.openxmlformats.org/officeDocument/2006/relationships/hyperlink" Target="http://biblioclub.ru/index.php?page=book&amp;id=453287" TargetMode="External"/><Relationship Id="rId40" Type="http://schemas.openxmlformats.org/officeDocument/2006/relationships/hyperlink" Target="http://biblioclub.ru/index.php?page=book&amp;id=487974" TargetMode="External"/><Relationship Id="rId45" Type="http://schemas.openxmlformats.org/officeDocument/2006/relationships/hyperlink" Target="http://www.ebiblioteka.ru" TargetMode="External"/><Relationship Id="rId53" Type="http://schemas.openxmlformats.org/officeDocument/2006/relationships/hyperlink" Target="http://biblioclub.ru/index.php?page=book&amp;id=275562" TargetMode="External"/><Relationship Id="rId58" Type="http://schemas.openxmlformats.org/officeDocument/2006/relationships/hyperlink" Target="http://www.phys.nsu.ru/dkf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_red&amp;id=487914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hyperlink" Target="http://biblioclub.ru/index.php?page=book&amp;id=115141" TargetMode="External"/><Relationship Id="rId36" Type="http://schemas.openxmlformats.org/officeDocument/2006/relationships/hyperlink" Target="https://exponenta.ru/" TargetMode="External"/><Relationship Id="rId49" Type="http://schemas.openxmlformats.org/officeDocument/2006/relationships/hyperlink" Target="http://biblioclub.ru/index.php?page=book&amp;id=500163" TargetMode="External"/><Relationship Id="rId57" Type="http://schemas.openxmlformats.org/officeDocument/2006/relationships/hyperlink" Target="http://kvant.mccme.ru/" TargetMode="External"/><Relationship Id="rId10" Type="http://schemas.openxmlformats.org/officeDocument/2006/relationships/hyperlink" Target="http://biblioclub.ru/index.php?page=book&amp;id=500053" TargetMode="External"/><Relationship Id="rId19" Type="http://schemas.openxmlformats.org/officeDocument/2006/relationships/hyperlink" Target="http://biblioclub.ru/index.php?page=book&amp;id=487974" TargetMode="External"/><Relationship Id="rId31" Type="http://schemas.openxmlformats.org/officeDocument/2006/relationships/hyperlink" Target="http://biblioclub.ru/index.php?page=book&amp;id=455430" TargetMode="External"/><Relationship Id="rId44" Type="http://schemas.openxmlformats.org/officeDocument/2006/relationships/hyperlink" Target="http://www.elibrary.ru" TargetMode="External"/><Relationship Id="rId52" Type="http://schemas.openxmlformats.org/officeDocument/2006/relationships/hyperlink" Target="http://biblioclub.ru/index.php?page=book&amp;id=90773" TargetMode="External"/><Relationship Id="rId6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moodle.mininuniver.ru" TargetMode="External"/><Relationship Id="rId14" Type="http://schemas.openxmlformats.org/officeDocument/2006/relationships/hyperlink" Target="http://biblioclub.ru/index.php?page=book&amp;id=498148" TargetMode="External"/><Relationship Id="rId22" Type="http://schemas.openxmlformats.org/officeDocument/2006/relationships/hyperlink" Target="http://www.biblioclub.ru" TargetMode="External"/><Relationship Id="rId27" Type="http://schemas.openxmlformats.org/officeDocument/2006/relationships/hyperlink" Target="http://biblioclub.ru/index.php?page=book&amp;id=494034" TargetMode="External"/><Relationship Id="rId30" Type="http://schemas.openxmlformats.org/officeDocument/2006/relationships/hyperlink" Target="http://biblioclub.ru/index.php?page=book&amp;id=485715" TargetMode="External"/><Relationship Id="rId35" Type="http://schemas.openxmlformats.org/officeDocument/2006/relationships/hyperlink" Target="http://www.etudes.ru/" TargetMode="External"/><Relationship Id="rId43" Type="http://schemas.openxmlformats.org/officeDocument/2006/relationships/hyperlink" Target="http://www.biblioclub.ru" TargetMode="External"/><Relationship Id="rId48" Type="http://schemas.openxmlformats.org/officeDocument/2006/relationships/hyperlink" Target="http://biblioclub.ru/index.php?page=book&amp;id=453287" TargetMode="External"/><Relationship Id="rId56" Type="http://schemas.openxmlformats.org/officeDocument/2006/relationships/hyperlink" Target="http://www.ebiblioteka.ru" TargetMode="External"/><Relationship Id="rId8" Type="http://schemas.openxmlformats.org/officeDocument/2006/relationships/image" Target="media/image2.emf"/><Relationship Id="rId51" Type="http://schemas.openxmlformats.org/officeDocument/2006/relationships/hyperlink" Target="http://biblioclub.ru/index.php?page=book&amp;id=487974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6464ADD6-8D94-4106-A9FA-71FD85847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32</Pages>
  <Words>8465</Words>
  <Characters>48253</Characters>
  <Application>Microsoft Office Word</Application>
  <DocSecurity>0</DocSecurity>
  <Lines>402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56605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</cp:revision>
  <dcterms:created xsi:type="dcterms:W3CDTF">2019-04-10T08:17:00Z</dcterms:created>
  <dcterms:modified xsi:type="dcterms:W3CDTF">2019-08-28T09:19:00Z</dcterms:modified>
</cp:coreProperties>
</file>